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F61D" w14:textId="77777777" w:rsidR="005977BF" w:rsidRDefault="005977BF" w:rsidP="005977B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0" wp14:anchorId="1BA2426C" wp14:editId="3ADAF357">
            <wp:simplePos x="0" y="0"/>
            <wp:positionH relativeFrom="column">
              <wp:posOffset>2815590</wp:posOffset>
            </wp:positionH>
            <wp:positionV relativeFrom="paragraph">
              <wp:posOffset>-108585</wp:posOffset>
            </wp:positionV>
            <wp:extent cx="688340" cy="866140"/>
            <wp:effectExtent l="19050" t="0" r="0" b="0"/>
            <wp:wrapTight wrapText="bothSides">
              <wp:wrapPolygon edited="0">
                <wp:start x="-598" y="0"/>
                <wp:lineTo x="-598" y="19003"/>
                <wp:lineTo x="2989" y="20903"/>
                <wp:lineTo x="9565" y="20903"/>
                <wp:lineTo x="11956" y="20903"/>
                <wp:lineTo x="18531" y="20903"/>
                <wp:lineTo x="21520" y="19003"/>
                <wp:lineTo x="21520" y="0"/>
                <wp:lineTo x="-598" y="0"/>
              </wp:wrapPolygon>
            </wp:wrapTight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7068D0" w14:textId="77777777" w:rsidR="005977BF" w:rsidRDefault="005977BF" w:rsidP="005977BF">
      <w:pPr>
        <w:rPr>
          <w:b/>
        </w:rPr>
      </w:pPr>
    </w:p>
    <w:p w14:paraId="4C71C8D5" w14:textId="77777777" w:rsidR="005977BF" w:rsidRDefault="005977BF" w:rsidP="005977BF">
      <w:pPr>
        <w:rPr>
          <w:b/>
        </w:rPr>
      </w:pPr>
    </w:p>
    <w:p w14:paraId="443261FB" w14:textId="77777777" w:rsidR="005977BF" w:rsidRDefault="005977BF" w:rsidP="005977BF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</w:t>
      </w:r>
    </w:p>
    <w:p w14:paraId="5BE5A26A" w14:textId="77777777" w:rsidR="005977BF" w:rsidRDefault="005977BF" w:rsidP="005977BF">
      <w:pPr>
        <w:rPr>
          <w:b/>
          <w:spacing w:val="20"/>
          <w:sz w:val="28"/>
          <w:szCs w:val="28"/>
        </w:rPr>
      </w:pPr>
    </w:p>
    <w:p w14:paraId="13949A3F" w14:textId="77777777" w:rsidR="005977BF" w:rsidRDefault="005977BF" w:rsidP="005977BF">
      <w:pPr>
        <w:rPr>
          <w:b/>
          <w:spacing w:val="20"/>
          <w:sz w:val="28"/>
          <w:szCs w:val="28"/>
        </w:rPr>
      </w:pPr>
    </w:p>
    <w:p w14:paraId="46EE1F47" w14:textId="77777777" w:rsidR="005977BF" w:rsidRPr="004970A8" w:rsidRDefault="005977BF" w:rsidP="004970A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970A8">
        <w:rPr>
          <w:b/>
          <w:spacing w:val="20"/>
          <w:sz w:val="28"/>
          <w:szCs w:val="28"/>
        </w:rPr>
        <w:t>КЕМЕРОВСКАЯ  ОБЛАСТЬ</w:t>
      </w:r>
      <w:r w:rsidR="004970A8" w:rsidRPr="004970A8">
        <w:rPr>
          <w:b/>
          <w:spacing w:val="20"/>
          <w:sz w:val="28"/>
          <w:szCs w:val="28"/>
        </w:rPr>
        <w:t xml:space="preserve"> - КУЗБАСС</w:t>
      </w:r>
    </w:p>
    <w:p w14:paraId="3832D011" w14:textId="77777777" w:rsidR="005977BF" w:rsidRPr="004970A8" w:rsidRDefault="005977BF" w:rsidP="004970A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970A8">
        <w:rPr>
          <w:b/>
          <w:spacing w:val="20"/>
          <w:sz w:val="28"/>
          <w:szCs w:val="28"/>
        </w:rPr>
        <w:t>КАЛТАНСКИЙ ГОРОДСКОЙ ОКРУГ</w:t>
      </w:r>
    </w:p>
    <w:p w14:paraId="1064FDE3" w14:textId="77777777" w:rsidR="005977BF" w:rsidRPr="004970A8" w:rsidRDefault="005977BF" w:rsidP="004970A8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4970A8">
        <w:rPr>
          <w:b/>
          <w:spacing w:val="20"/>
          <w:sz w:val="28"/>
          <w:szCs w:val="28"/>
        </w:rPr>
        <w:t>АДМИНИСТРАЦИЯ КАЛТАНСКОГО ГОРОДСКОГО  ОКРУГА</w:t>
      </w:r>
    </w:p>
    <w:p w14:paraId="0D6C9B8D" w14:textId="77777777" w:rsidR="005977BF" w:rsidRPr="004970A8" w:rsidRDefault="005977BF" w:rsidP="004970A8">
      <w:pPr>
        <w:pStyle w:val="9"/>
        <w:numPr>
          <w:ilvl w:val="8"/>
          <w:numId w:val="0"/>
        </w:numPr>
        <w:tabs>
          <w:tab w:val="num" w:pos="0"/>
          <w:tab w:val="num" w:pos="360"/>
        </w:tabs>
        <w:spacing w:line="360" w:lineRule="auto"/>
        <w:jc w:val="center"/>
        <w:rPr>
          <w:rFonts w:ascii="Times New Roman" w:hAnsi="Times New Roman"/>
          <w:b/>
          <w:i w:val="0"/>
          <w:color w:val="000000" w:themeColor="text1"/>
          <w:sz w:val="36"/>
          <w:szCs w:val="36"/>
        </w:rPr>
      </w:pPr>
      <w:r w:rsidRPr="004970A8">
        <w:rPr>
          <w:rFonts w:ascii="Times New Roman" w:hAnsi="Times New Roman"/>
          <w:b/>
          <w:i w:val="0"/>
          <w:color w:val="000000" w:themeColor="text1"/>
          <w:sz w:val="36"/>
          <w:szCs w:val="36"/>
        </w:rPr>
        <w:t>ПОСТАНОВЛЕНИЕ</w:t>
      </w:r>
    </w:p>
    <w:p w14:paraId="1A981889" w14:textId="77777777" w:rsidR="005977BF" w:rsidRPr="002B5A22" w:rsidRDefault="005977BF" w:rsidP="005977BF">
      <w:pPr>
        <w:jc w:val="center"/>
        <w:rPr>
          <w:color w:val="000000" w:themeColor="text1"/>
          <w:sz w:val="32"/>
          <w:szCs w:val="32"/>
        </w:rPr>
      </w:pPr>
    </w:p>
    <w:p w14:paraId="57F20EF8" w14:textId="09A459D4" w:rsidR="005977BF" w:rsidRDefault="005977BF" w:rsidP="005977BF">
      <w:pPr>
        <w:tabs>
          <w:tab w:val="left" w:pos="7655"/>
        </w:tabs>
        <w:jc w:val="center"/>
        <w:rPr>
          <w:sz w:val="28"/>
          <w:szCs w:val="28"/>
        </w:rPr>
      </w:pPr>
      <w:r w:rsidRPr="00997D93">
        <w:rPr>
          <w:sz w:val="28"/>
          <w:szCs w:val="28"/>
        </w:rPr>
        <w:t xml:space="preserve">От </w:t>
      </w:r>
      <w:r w:rsidR="00B768DA">
        <w:rPr>
          <w:sz w:val="28"/>
          <w:szCs w:val="28"/>
        </w:rPr>
        <w:t>_______2023</w:t>
      </w:r>
      <w:r w:rsidRPr="00997D93">
        <w:rPr>
          <w:sz w:val="28"/>
          <w:szCs w:val="28"/>
        </w:rPr>
        <w:t xml:space="preserve"> г.         №</w:t>
      </w:r>
      <w:r w:rsidR="006D1472">
        <w:rPr>
          <w:sz w:val="28"/>
          <w:szCs w:val="28"/>
        </w:rPr>
        <w:t xml:space="preserve"> </w:t>
      </w:r>
      <w:r w:rsidR="00B768DA">
        <w:rPr>
          <w:sz w:val="28"/>
          <w:szCs w:val="28"/>
        </w:rPr>
        <w:t>______</w:t>
      </w:r>
      <w:r w:rsidRPr="00997D93">
        <w:rPr>
          <w:b/>
          <w:sz w:val="28"/>
          <w:szCs w:val="28"/>
        </w:rPr>
        <w:t>-</w:t>
      </w:r>
      <w:r w:rsidRPr="00997D93">
        <w:rPr>
          <w:sz w:val="28"/>
          <w:szCs w:val="28"/>
        </w:rPr>
        <w:t>п</w:t>
      </w:r>
    </w:p>
    <w:p w14:paraId="7C3519B4" w14:textId="77777777" w:rsidR="005977BF" w:rsidRDefault="005977BF" w:rsidP="005977BF">
      <w:pPr>
        <w:tabs>
          <w:tab w:val="left" w:pos="7655"/>
        </w:tabs>
        <w:jc w:val="center"/>
        <w:rPr>
          <w:sz w:val="28"/>
          <w:szCs w:val="28"/>
        </w:rPr>
      </w:pPr>
    </w:p>
    <w:p w14:paraId="1C2817E3" w14:textId="77777777" w:rsidR="005977BF" w:rsidRPr="00997D93" w:rsidRDefault="005977BF" w:rsidP="005977BF">
      <w:pPr>
        <w:tabs>
          <w:tab w:val="left" w:pos="7655"/>
        </w:tabs>
        <w:jc w:val="center"/>
        <w:rPr>
          <w:b/>
          <w:sz w:val="28"/>
          <w:szCs w:val="28"/>
        </w:rPr>
      </w:pPr>
    </w:p>
    <w:p w14:paraId="49291EEE" w14:textId="77777777" w:rsidR="005977BF" w:rsidRPr="005977BF" w:rsidRDefault="005977BF" w:rsidP="005977BF">
      <w:pPr>
        <w:widowControl w:val="0"/>
        <w:suppressAutoHyphens/>
        <w:autoSpaceDE w:val="0"/>
        <w:jc w:val="center"/>
        <w:rPr>
          <w:b/>
          <w:bCs/>
          <w:i/>
          <w:sz w:val="28"/>
          <w:szCs w:val="28"/>
          <w:lang w:eastAsia="zh-CN" w:bidi="hi-IN"/>
        </w:rPr>
      </w:pPr>
      <w:r w:rsidRPr="005977BF">
        <w:rPr>
          <w:b/>
          <w:i/>
          <w:sz w:val="28"/>
          <w:szCs w:val="28"/>
        </w:rPr>
        <w:t xml:space="preserve">Об утверждении </w:t>
      </w:r>
      <w:r w:rsidRPr="005977BF">
        <w:rPr>
          <w:b/>
          <w:bCs/>
          <w:i/>
          <w:sz w:val="28"/>
          <w:szCs w:val="28"/>
          <w:lang w:eastAsia="zh-CN" w:bidi="hi-IN"/>
        </w:rPr>
        <w:t xml:space="preserve">административного регламента </w:t>
      </w:r>
    </w:p>
    <w:p w14:paraId="49946488" w14:textId="3587AB2E" w:rsidR="005977BF" w:rsidRPr="005977BF" w:rsidRDefault="005977BF" w:rsidP="005977BF">
      <w:pPr>
        <w:widowControl w:val="0"/>
        <w:suppressAutoHyphens/>
        <w:autoSpaceDE w:val="0"/>
        <w:jc w:val="center"/>
        <w:rPr>
          <w:b/>
          <w:bCs/>
          <w:i/>
          <w:sz w:val="28"/>
          <w:szCs w:val="28"/>
          <w:lang w:eastAsia="zh-CN" w:bidi="hi-IN"/>
        </w:rPr>
      </w:pPr>
      <w:r w:rsidRPr="005977BF">
        <w:rPr>
          <w:b/>
          <w:bCs/>
          <w:i/>
          <w:sz w:val="28"/>
          <w:szCs w:val="28"/>
          <w:lang w:eastAsia="zh-CN" w:bidi="hi-IN"/>
        </w:rPr>
        <w:t xml:space="preserve">предоставления муниципальной услуги </w:t>
      </w:r>
      <w:r w:rsidRPr="005977BF">
        <w:rPr>
          <w:b/>
          <w:i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</w:t>
      </w:r>
      <w:r w:rsidR="00B7611B">
        <w:rPr>
          <w:b/>
          <w:i/>
          <w:sz w:val="28"/>
          <w:szCs w:val="28"/>
        </w:rPr>
        <w:t>, находящегося в государственной или муниципальной собственности,</w:t>
      </w:r>
      <w:r w:rsidRPr="005977BF">
        <w:rPr>
          <w:b/>
          <w:i/>
          <w:sz w:val="28"/>
          <w:szCs w:val="28"/>
        </w:rPr>
        <w:t xml:space="preserve"> без проведения торгов»</w:t>
      </w:r>
    </w:p>
    <w:p w14:paraId="5CE1879A" w14:textId="77777777" w:rsidR="005977BF" w:rsidRPr="002A47D3" w:rsidRDefault="005977BF" w:rsidP="005977BF">
      <w:pPr>
        <w:jc w:val="center"/>
        <w:rPr>
          <w:i/>
          <w:sz w:val="28"/>
          <w:szCs w:val="28"/>
        </w:rPr>
      </w:pPr>
    </w:p>
    <w:p w14:paraId="531C02C0" w14:textId="38F58B1B" w:rsidR="000929D5" w:rsidRPr="00B7611B" w:rsidRDefault="005977BF" w:rsidP="000929D5">
      <w:pPr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 w:rsidR="000929D5" w:rsidRPr="00B7611B">
        <w:rPr>
          <w:sz w:val="28"/>
          <w:szCs w:val="28"/>
        </w:rPr>
        <w:t>Федеральн</w:t>
      </w:r>
      <w:r w:rsidR="00D3080D">
        <w:rPr>
          <w:sz w:val="28"/>
          <w:szCs w:val="28"/>
        </w:rPr>
        <w:t>ого</w:t>
      </w:r>
      <w:r w:rsidR="000929D5" w:rsidRPr="00B7611B">
        <w:rPr>
          <w:sz w:val="28"/>
          <w:szCs w:val="28"/>
        </w:rPr>
        <w:t xml:space="preserve"> закон</w:t>
      </w:r>
      <w:r w:rsidR="00D3080D">
        <w:rPr>
          <w:sz w:val="28"/>
          <w:szCs w:val="28"/>
        </w:rPr>
        <w:t>а</w:t>
      </w:r>
      <w:r w:rsidR="000929D5" w:rsidRPr="00B7611B">
        <w:rPr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Федерации», </w:t>
      </w:r>
      <w:r w:rsidR="00F22E0D" w:rsidRPr="00B7611B">
        <w:rPr>
          <w:sz w:val="28"/>
          <w:szCs w:val="28"/>
        </w:rPr>
        <w:t>постановления Администрации Калтанского</w:t>
      </w:r>
      <w:r w:rsidR="00DD5DF5" w:rsidRPr="00B7611B">
        <w:rPr>
          <w:sz w:val="28"/>
          <w:szCs w:val="28"/>
        </w:rPr>
        <w:t xml:space="preserve"> городского округа от 20.10.2020 №220</w:t>
      </w:r>
      <w:r w:rsidR="00F22E0D" w:rsidRPr="00B7611B">
        <w:rPr>
          <w:sz w:val="28"/>
          <w:szCs w:val="28"/>
        </w:rPr>
        <w:t xml:space="preserve">-п «Об утверждении сводного реестра муниципальных услуг Калтанского городского округа», </w:t>
      </w:r>
      <w:r w:rsidR="000929D5" w:rsidRPr="00B7611B">
        <w:rPr>
          <w:sz w:val="28"/>
          <w:szCs w:val="28"/>
        </w:rPr>
        <w:t>руководствуясь Уставом Калтанского городского округа Кемеровской области - Кузбасса, с целью обеспечения доступности и качественного исполнения муниципальной услуги «Предоставление в собственность, аренду, постоянное (бессрочное) пользование, безвозмездное пользование земельного участка</w:t>
      </w:r>
      <w:r w:rsidR="00B7611B" w:rsidRPr="00B7611B">
        <w:rPr>
          <w:sz w:val="28"/>
          <w:szCs w:val="28"/>
        </w:rPr>
        <w:t>,</w:t>
      </w:r>
      <w:r w:rsidR="00B7611B" w:rsidRPr="00B7611B">
        <w:rPr>
          <w:b/>
          <w:i/>
          <w:sz w:val="28"/>
          <w:szCs w:val="28"/>
        </w:rPr>
        <w:t xml:space="preserve"> </w:t>
      </w:r>
      <w:r w:rsidR="00B7611B" w:rsidRPr="00B7611B">
        <w:rPr>
          <w:bCs/>
          <w:iCs/>
          <w:sz w:val="28"/>
          <w:szCs w:val="28"/>
        </w:rPr>
        <w:t>находящегося в государственной или муниципальной собственности,</w:t>
      </w:r>
      <w:r w:rsidR="000929D5" w:rsidRPr="00B7611B">
        <w:rPr>
          <w:bCs/>
          <w:iCs/>
          <w:sz w:val="28"/>
          <w:szCs w:val="28"/>
        </w:rPr>
        <w:t xml:space="preserve"> </w:t>
      </w:r>
      <w:r w:rsidR="000929D5" w:rsidRPr="00B7611B">
        <w:rPr>
          <w:sz w:val="28"/>
          <w:szCs w:val="28"/>
        </w:rPr>
        <w:t>без проведения торгов», создания необходимых организационных и информационных условий предоставления муниципальной услуги:</w:t>
      </w:r>
    </w:p>
    <w:p w14:paraId="74A2577D" w14:textId="6A5C3355" w:rsidR="005977BF" w:rsidRPr="00B7611B" w:rsidRDefault="005977BF" w:rsidP="000929D5">
      <w:pPr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>1.</w:t>
      </w:r>
      <w:r w:rsidR="00B7611B">
        <w:rPr>
          <w:sz w:val="28"/>
          <w:szCs w:val="28"/>
        </w:rPr>
        <w:t xml:space="preserve"> </w:t>
      </w:r>
      <w:r w:rsidRPr="00B7611B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B7611B" w:rsidRPr="00B7611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</w:t>
      </w:r>
      <w:r w:rsidR="00B7611B" w:rsidRPr="00B7611B">
        <w:rPr>
          <w:b/>
          <w:i/>
          <w:sz w:val="28"/>
          <w:szCs w:val="28"/>
        </w:rPr>
        <w:t xml:space="preserve"> </w:t>
      </w:r>
      <w:r w:rsidR="00B7611B" w:rsidRPr="00B7611B">
        <w:rPr>
          <w:bCs/>
          <w:iCs/>
          <w:sz w:val="28"/>
          <w:szCs w:val="28"/>
        </w:rPr>
        <w:t xml:space="preserve">находящегося в государственной или муниципальной собственности, </w:t>
      </w:r>
      <w:r w:rsidR="00B7611B" w:rsidRPr="00B7611B">
        <w:rPr>
          <w:sz w:val="28"/>
          <w:szCs w:val="28"/>
        </w:rPr>
        <w:t>без проведения торгов</w:t>
      </w:r>
      <w:r w:rsidRPr="00B7611B">
        <w:rPr>
          <w:sz w:val="28"/>
          <w:szCs w:val="28"/>
        </w:rPr>
        <w:t xml:space="preserve">».  </w:t>
      </w:r>
    </w:p>
    <w:p w14:paraId="13034B27" w14:textId="666BAC55" w:rsidR="005977BF" w:rsidRPr="00B7611B" w:rsidRDefault="005977BF" w:rsidP="005977BF">
      <w:pPr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 xml:space="preserve">2. Директору </w:t>
      </w:r>
      <w:r w:rsidR="004970A8" w:rsidRPr="00B7611B">
        <w:rPr>
          <w:sz w:val="28"/>
          <w:szCs w:val="28"/>
        </w:rPr>
        <w:t>Муниципальное казенное учреждение «Управление муниципальным имуществом Калтанского городского округа»  (Оборонова</w:t>
      </w:r>
      <w:r w:rsidRPr="00B7611B">
        <w:rPr>
          <w:sz w:val="28"/>
          <w:szCs w:val="28"/>
        </w:rPr>
        <w:t xml:space="preserve"> Е.Ф.) обеспечить соблюдение административного регламента исполнения муниципальной услуги «</w:t>
      </w:r>
      <w:r w:rsidR="00B7611B" w:rsidRPr="00B7611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</w:t>
      </w:r>
      <w:r w:rsidR="00B7611B" w:rsidRPr="00B7611B">
        <w:rPr>
          <w:b/>
          <w:i/>
          <w:sz w:val="28"/>
          <w:szCs w:val="28"/>
        </w:rPr>
        <w:t xml:space="preserve"> </w:t>
      </w:r>
      <w:r w:rsidR="00B7611B" w:rsidRPr="00B7611B">
        <w:rPr>
          <w:bCs/>
          <w:iCs/>
          <w:sz w:val="28"/>
          <w:szCs w:val="28"/>
        </w:rPr>
        <w:t xml:space="preserve">находящегося в государственной или муниципальной собственности, </w:t>
      </w:r>
      <w:r w:rsidR="00B7611B" w:rsidRPr="00B7611B">
        <w:rPr>
          <w:sz w:val="28"/>
          <w:szCs w:val="28"/>
        </w:rPr>
        <w:t>без проведения торгов</w:t>
      </w:r>
      <w:r w:rsidRPr="00B7611B">
        <w:rPr>
          <w:sz w:val="28"/>
          <w:szCs w:val="28"/>
        </w:rPr>
        <w:t xml:space="preserve">».  </w:t>
      </w:r>
    </w:p>
    <w:p w14:paraId="0066CAA6" w14:textId="0116E147" w:rsidR="005977BF" w:rsidRPr="00B7611B" w:rsidRDefault="005977BF" w:rsidP="0059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 xml:space="preserve">3. Отделу организационной и кадровой работы обеспечить размещение постановления на официальном сайте администрации Калтанского городского округа, </w:t>
      </w:r>
      <w:r w:rsidRPr="00B7611B">
        <w:rPr>
          <w:color w:val="000000"/>
          <w:sz w:val="28"/>
          <w:szCs w:val="28"/>
        </w:rPr>
        <w:lastRenderedPageBreak/>
        <w:t>МАУ «Пресс-Центр г. Калтан» (Беспальчук В.Н.)</w:t>
      </w:r>
      <w:r w:rsidRPr="00B7611B">
        <w:rPr>
          <w:sz w:val="28"/>
          <w:szCs w:val="28"/>
        </w:rPr>
        <w:t xml:space="preserve"> опубликовать постановление в газете «Калтанский вестник».</w:t>
      </w:r>
    </w:p>
    <w:p w14:paraId="65CD0A4D" w14:textId="093CE3E3" w:rsidR="00B768DA" w:rsidRPr="00B7611B" w:rsidRDefault="00B768DA" w:rsidP="00B76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 xml:space="preserve">4. Признать утратившим силу постановление администрации Калтанского городского округа от </w:t>
      </w:r>
      <w:r w:rsidR="00B7611B">
        <w:rPr>
          <w:sz w:val="28"/>
          <w:szCs w:val="28"/>
        </w:rPr>
        <w:t>23.06.2021</w:t>
      </w:r>
      <w:r w:rsidRPr="00B7611B">
        <w:rPr>
          <w:sz w:val="28"/>
          <w:szCs w:val="28"/>
        </w:rPr>
        <w:t xml:space="preserve"> №</w:t>
      </w:r>
      <w:r w:rsidR="00B7611B">
        <w:rPr>
          <w:sz w:val="28"/>
          <w:szCs w:val="28"/>
        </w:rPr>
        <w:t>205</w:t>
      </w:r>
      <w:r w:rsidRPr="00B7611B">
        <w:rPr>
          <w:sz w:val="28"/>
          <w:szCs w:val="28"/>
        </w:rPr>
        <w:t>-п «Об утверждении административного регламента администрации Калтанского городского округа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торгов»».</w:t>
      </w:r>
    </w:p>
    <w:p w14:paraId="0278ED9E" w14:textId="6ED84C4B" w:rsidR="005977BF" w:rsidRPr="00B7611B" w:rsidRDefault="00B768DA" w:rsidP="0059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>5</w:t>
      </w:r>
      <w:r w:rsidR="005977BF" w:rsidRPr="00B7611B">
        <w:rPr>
          <w:sz w:val="28"/>
          <w:szCs w:val="28"/>
        </w:rPr>
        <w:t>. Контроль за исполнением настоящего постановления возложить на управляющего делами - руководителя аппарата адми</w:t>
      </w:r>
      <w:r w:rsidR="004970A8" w:rsidRPr="00B7611B">
        <w:rPr>
          <w:sz w:val="28"/>
          <w:szCs w:val="28"/>
        </w:rPr>
        <w:t>нистрации Калтанского городского округа (Николаева М.В.).</w:t>
      </w:r>
    </w:p>
    <w:p w14:paraId="7440796C" w14:textId="739A142F" w:rsidR="005977BF" w:rsidRPr="00B7611B" w:rsidRDefault="00B768DA" w:rsidP="005977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>6</w:t>
      </w:r>
      <w:r w:rsidR="005977BF" w:rsidRPr="00B7611B">
        <w:rPr>
          <w:sz w:val="28"/>
          <w:szCs w:val="28"/>
        </w:rPr>
        <w:t>. Постановление вступает в силу с даты опубликования.</w:t>
      </w:r>
    </w:p>
    <w:p w14:paraId="687F2732" w14:textId="77777777" w:rsidR="004970A8" w:rsidRDefault="004970A8" w:rsidP="004970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F96A2" w14:textId="77777777" w:rsidR="000929D5" w:rsidRDefault="000929D5" w:rsidP="004970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12AD26" w14:textId="77777777" w:rsidR="000929D5" w:rsidRPr="00997D93" w:rsidRDefault="000929D5" w:rsidP="004970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898504" w14:textId="77777777" w:rsidR="005977BF" w:rsidRPr="00997D93" w:rsidRDefault="005977BF" w:rsidP="005977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997D93">
        <w:rPr>
          <w:b/>
          <w:sz w:val="28"/>
          <w:szCs w:val="28"/>
        </w:rPr>
        <w:t xml:space="preserve">  Калтанского</w:t>
      </w:r>
    </w:p>
    <w:p w14:paraId="0FC0A7D3" w14:textId="77777777" w:rsidR="005977BF" w:rsidRPr="00997D93" w:rsidRDefault="005977BF" w:rsidP="005977BF">
      <w:r w:rsidRPr="00997D93">
        <w:rPr>
          <w:b/>
          <w:sz w:val="28"/>
          <w:szCs w:val="28"/>
        </w:rPr>
        <w:t>городского округа</w:t>
      </w:r>
      <w:r w:rsidRPr="00997D93">
        <w:rPr>
          <w:b/>
          <w:sz w:val="28"/>
          <w:szCs w:val="28"/>
        </w:rPr>
        <w:tab/>
      </w:r>
      <w:r w:rsidRPr="00997D93">
        <w:rPr>
          <w:b/>
          <w:sz w:val="28"/>
          <w:szCs w:val="28"/>
        </w:rPr>
        <w:tab/>
      </w:r>
      <w:r w:rsidRPr="00997D93">
        <w:rPr>
          <w:b/>
          <w:sz w:val="28"/>
          <w:szCs w:val="28"/>
        </w:rPr>
        <w:tab/>
      </w:r>
      <w:r w:rsidRPr="00997D93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 xml:space="preserve">                 </w:t>
      </w:r>
      <w:r w:rsidRPr="00997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И.Ф. Голдинов</w:t>
      </w:r>
    </w:p>
    <w:p w14:paraId="6CF2F40F" w14:textId="77777777" w:rsidR="005977BF" w:rsidRDefault="005977BF" w:rsidP="005977BF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zh-CN" w:bidi="hi-IN"/>
        </w:rPr>
      </w:pPr>
    </w:p>
    <w:p w14:paraId="3F89DC4F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26D59C17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BD1EC94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F6DDBE1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4993927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5327517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5BC2F115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0A7AAE3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1B53B4C3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754A5EB3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411FEC44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00B7D4A2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2764FBDB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81ED274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017CA5F1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25F6B8AA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05170863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5FA96689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00CF908B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35E8DC8B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4161953E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57A73B2C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4595E40C" w14:textId="77777777" w:rsidR="000929D5" w:rsidRDefault="000929D5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3DF06791" w14:textId="77777777" w:rsidR="000929D5" w:rsidRDefault="000929D5" w:rsidP="00B7611B">
      <w:pPr>
        <w:pStyle w:val="af1"/>
        <w:spacing w:before="0" w:beforeAutospacing="0" w:after="0" w:afterAutospacing="0"/>
        <w:rPr>
          <w:color w:val="000000"/>
        </w:rPr>
      </w:pPr>
    </w:p>
    <w:p w14:paraId="2FBC4AF7" w14:textId="77777777" w:rsidR="001F200D" w:rsidRDefault="001F200D" w:rsidP="00B768DA">
      <w:pPr>
        <w:pStyle w:val="af1"/>
        <w:spacing w:before="0" w:beforeAutospacing="0" w:after="0" w:afterAutospacing="0"/>
        <w:rPr>
          <w:color w:val="000000"/>
        </w:rPr>
      </w:pPr>
    </w:p>
    <w:p w14:paraId="749083F5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50035E6F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44676C03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095A2560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76FA5422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081F568A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17C2F559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32D939A6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1E9486D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1D116935" w14:textId="77777777" w:rsidR="0072621F" w:rsidRDefault="0072621F" w:rsidP="004970A8">
      <w:pPr>
        <w:pStyle w:val="af1"/>
        <w:spacing w:before="0" w:beforeAutospacing="0" w:after="0" w:afterAutospacing="0"/>
        <w:jc w:val="right"/>
        <w:rPr>
          <w:color w:val="000000"/>
        </w:rPr>
      </w:pPr>
    </w:p>
    <w:p w14:paraId="6594B7DA" w14:textId="4D8C5E7B" w:rsidR="004970A8" w:rsidRPr="00544D9E" w:rsidRDefault="00F22E0D" w:rsidP="004970A8">
      <w:pPr>
        <w:pStyle w:val="af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14:paraId="155E0309" w14:textId="77777777" w:rsidR="004970A8" w:rsidRPr="00544D9E" w:rsidRDefault="00F22E0D" w:rsidP="004970A8">
      <w:pPr>
        <w:pStyle w:val="af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постановлением</w:t>
      </w:r>
      <w:r w:rsidR="004970A8" w:rsidRPr="00544D9E">
        <w:rPr>
          <w:color w:val="000000"/>
        </w:rPr>
        <w:t xml:space="preserve"> администрации</w:t>
      </w:r>
    </w:p>
    <w:p w14:paraId="52A725C4" w14:textId="77777777" w:rsidR="004970A8" w:rsidRPr="00544D9E" w:rsidRDefault="004970A8" w:rsidP="004970A8">
      <w:pPr>
        <w:pStyle w:val="af1"/>
        <w:spacing w:before="0" w:beforeAutospacing="0" w:after="0" w:afterAutospacing="0"/>
        <w:jc w:val="right"/>
        <w:rPr>
          <w:color w:val="000000"/>
        </w:rPr>
      </w:pPr>
      <w:r w:rsidRPr="00544D9E">
        <w:rPr>
          <w:color w:val="000000"/>
        </w:rPr>
        <w:t>Калтанского городского округа</w:t>
      </w:r>
    </w:p>
    <w:p w14:paraId="7160C490" w14:textId="4F2B916D" w:rsidR="004970A8" w:rsidRPr="00544D9E" w:rsidRDefault="004970A8" w:rsidP="004970A8">
      <w:pPr>
        <w:pStyle w:val="af1"/>
        <w:spacing w:before="0" w:beforeAutospacing="0" w:after="0" w:afterAutospacing="0"/>
        <w:jc w:val="right"/>
        <w:rPr>
          <w:color w:val="000000"/>
        </w:rPr>
      </w:pPr>
      <w:r w:rsidRPr="00544D9E">
        <w:rPr>
          <w:color w:val="000000"/>
        </w:rPr>
        <w:t>От _______202</w:t>
      </w:r>
      <w:r w:rsidR="00B768DA">
        <w:rPr>
          <w:color w:val="000000"/>
        </w:rPr>
        <w:t>3</w:t>
      </w:r>
      <w:r w:rsidRPr="00544D9E">
        <w:rPr>
          <w:color w:val="000000"/>
        </w:rPr>
        <w:t xml:space="preserve"> г. № _____-п</w:t>
      </w:r>
    </w:p>
    <w:p w14:paraId="2861CBE3" w14:textId="77777777" w:rsidR="004970A8" w:rsidRDefault="004970A8" w:rsidP="00021D4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</w:p>
    <w:p w14:paraId="4AD79BCE" w14:textId="77777777" w:rsidR="004970A8" w:rsidRDefault="004970A8" w:rsidP="00021D4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</w:p>
    <w:p w14:paraId="4C810D98" w14:textId="77777777" w:rsidR="00B61824" w:rsidRPr="00E22B34" w:rsidRDefault="005977BF" w:rsidP="00021D4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21D48" w:rsidRPr="00E22B34">
        <w:rPr>
          <w:b/>
          <w:sz w:val="28"/>
          <w:szCs w:val="28"/>
        </w:rPr>
        <w:t>дминистративный регламент предоставления муниципальной услуги</w:t>
      </w:r>
    </w:p>
    <w:p w14:paraId="01197DD6" w14:textId="1F3A0C44" w:rsidR="00B7611B" w:rsidRPr="00B7611B" w:rsidRDefault="004A7A7A" w:rsidP="00B7611B">
      <w:pPr>
        <w:tabs>
          <w:tab w:val="left" w:pos="4089"/>
        </w:tabs>
        <w:ind w:firstLine="851"/>
        <w:jc w:val="center"/>
        <w:rPr>
          <w:b/>
          <w:i/>
          <w:sz w:val="28"/>
          <w:szCs w:val="28"/>
        </w:rPr>
      </w:pPr>
      <w:r w:rsidRPr="00B7611B">
        <w:rPr>
          <w:b/>
          <w:sz w:val="28"/>
          <w:szCs w:val="28"/>
        </w:rPr>
        <w:t>«</w:t>
      </w:r>
      <w:r w:rsidR="00B7611B" w:rsidRPr="00B7611B">
        <w:rPr>
          <w:b/>
          <w:sz w:val="28"/>
          <w:szCs w:val="28"/>
        </w:rPr>
        <w:t>Предоставление в собственность, аренду, постоянное (бессрочное)</w:t>
      </w:r>
      <w:r w:rsidR="00B7611B">
        <w:rPr>
          <w:b/>
          <w:sz w:val="28"/>
          <w:szCs w:val="28"/>
        </w:rPr>
        <w:t xml:space="preserve"> </w:t>
      </w:r>
      <w:r w:rsidR="00B7611B" w:rsidRPr="00B7611B">
        <w:rPr>
          <w:b/>
          <w:sz w:val="28"/>
          <w:szCs w:val="28"/>
        </w:rPr>
        <w:t>пользование, безвозмездное пользование земельного участка,</w:t>
      </w:r>
      <w:r w:rsidR="00B7611B">
        <w:rPr>
          <w:b/>
          <w:i/>
          <w:sz w:val="28"/>
          <w:szCs w:val="28"/>
        </w:rPr>
        <w:t xml:space="preserve"> </w:t>
      </w:r>
      <w:r w:rsidR="00B7611B" w:rsidRPr="00B7611B">
        <w:rPr>
          <w:b/>
          <w:iCs/>
          <w:sz w:val="28"/>
          <w:szCs w:val="28"/>
        </w:rPr>
        <w:t>находящегося в государственной или муниципальной собственности,</w:t>
      </w:r>
    </w:p>
    <w:p w14:paraId="0DF35F4E" w14:textId="032A194E" w:rsidR="004A7A7A" w:rsidRPr="00B7611B" w:rsidRDefault="00B7611B" w:rsidP="00B7611B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  <w:r w:rsidRPr="00B7611B">
        <w:rPr>
          <w:b/>
          <w:sz w:val="28"/>
          <w:szCs w:val="28"/>
        </w:rPr>
        <w:t>без проведения торгов</w:t>
      </w:r>
      <w:r w:rsidR="004A7A7A" w:rsidRPr="00B7611B">
        <w:rPr>
          <w:b/>
          <w:sz w:val="28"/>
          <w:szCs w:val="28"/>
        </w:rPr>
        <w:t>»</w:t>
      </w:r>
    </w:p>
    <w:p w14:paraId="4C9BFA11" w14:textId="77777777" w:rsidR="00021D48" w:rsidRPr="00E22B34" w:rsidRDefault="00021D48" w:rsidP="00021D4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</w:p>
    <w:p w14:paraId="16D54A00" w14:textId="77777777" w:rsidR="00B61824" w:rsidRPr="00E22B34" w:rsidRDefault="00021D48" w:rsidP="00021D48">
      <w:pPr>
        <w:tabs>
          <w:tab w:val="left" w:pos="4089"/>
        </w:tabs>
        <w:ind w:firstLine="851"/>
        <w:jc w:val="center"/>
        <w:rPr>
          <w:b/>
          <w:sz w:val="28"/>
          <w:szCs w:val="28"/>
        </w:rPr>
      </w:pPr>
      <w:r w:rsidRPr="00E22B34">
        <w:rPr>
          <w:b/>
          <w:sz w:val="28"/>
          <w:szCs w:val="28"/>
        </w:rPr>
        <w:t>1</w:t>
      </w:r>
      <w:r w:rsidR="00B61824" w:rsidRPr="00E22B34">
        <w:rPr>
          <w:b/>
          <w:sz w:val="28"/>
          <w:szCs w:val="28"/>
        </w:rPr>
        <w:t>. ОБЩИЕ ПОЛОЖЕНИЯ</w:t>
      </w:r>
    </w:p>
    <w:p w14:paraId="0F84A417" w14:textId="77777777" w:rsidR="00021D48" w:rsidRPr="00E22B34" w:rsidRDefault="00021D48" w:rsidP="00021D48">
      <w:pPr>
        <w:tabs>
          <w:tab w:val="left" w:pos="4089"/>
        </w:tabs>
        <w:ind w:firstLine="851"/>
        <w:jc w:val="center"/>
        <w:rPr>
          <w:sz w:val="28"/>
          <w:szCs w:val="28"/>
        </w:rPr>
      </w:pPr>
    </w:p>
    <w:p w14:paraId="6E97C1C5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1.1. Предмет регулирования</w:t>
      </w:r>
      <w:r w:rsidR="00021D48" w:rsidRPr="00E22B34">
        <w:rPr>
          <w:sz w:val="28"/>
          <w:szCs w:val="28"/>
        </w:rPr>
        <w:t xml:space="preserve"> административного</w:t>
      </w:r>
      <w:r w:rsidRPr="00E22B34">
        <w:rPr>
          <w:sz w:val="28"/>
          <w:szCs w:val="28"/>
        </w:rPr>
        <w:t xml:space="preserve"> регламента</w:t>
      </w:r>
      <w:r w:rsidR="00021D48" w:rsidRPr="00E22B34">
        <w:rPr>
          <w:sz w:val="28"/>
          <w:szCs w:val="28"/>
        </w:rPr>
        <w:t>.</w:t>
      </w:r>
    </w:p>
    <w:p w14:paraId="4EF1A457" w14:textId="1C982CCF" w:rsidR="005977BF" w:rsidRDefault="00FE0165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А</w:t>
      </w:r>
      <w:r w:rsidR="00B61824" w:rsidRPr="00E22B34">
        <w:rPr>
          <w:sz w:val="28"/>
          <w:szCs w:val="28"/>
        </w:rPr>
        <w:t>дминистративный регламент</w:t>
      </w:r>
      <w:r w:rsidR="00021D48" w:rsidRPr="00E22B34">
        <w:rPr>
          <w:sz w:val="28"/>
          <w:szCs w:val="28"/>
        </w:rPr>
        <w:t xml:space="preserve"> предоставления муниципальной услуги </w:t>
      </w:r>
      <w:r w:rsidR="00B7611B" w:rsidRPr="00B7611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</w:t>
      </w:r>
      <w:r w:rsidR="00B7611B" w:rsidRPr="00B7611B">
        <w:rPr>
          <w:b/>
          <w:i/>
          <w:sz w:val="28"/>
          <w:szCs w:val="28"/>
        </w:rPr>
        <w:t xml:space="preserve"> </w:t>
      </w:r>
      <w:r w:rsidR="00B7611B" w:rsidRPr="00B7611B">
        <w:rPr>
          <w:bCs/>
          <w:iCs/>
          <w:sz w:val="28"/>
          <w:szCs w:val="28"/>
        </w:rPr>
        <w:t xml:space="preserve">находящегося в государственной или муниципальной собственности, </w:t>
      </w:r>
      <w:r w:rsidR="00B7611B" w:rsidRPr="00B7611B">
        <w:rPr>
          <w:sz w:val="28"/>
          <w:szCs w:val="28"/>
        </w:rPr>
        <w:t>без проведения торгов</w:t>
      </w:r>
      <w:r w:rsidR="00021D48" w:rsidRPr="00E22B34">
        <w:rPr>
          <w:sz w:val="28"/>
          <w:szCs w:val="28"/>
        </w:rPr>
        <w:t>» (далее - административный регламент)</w:t>
      </w:r>
      <w:r w:rsidR="00B7611B">
        <w:rPr>
          <w:sz w:val="28"/>
          <w:szCs w:val="28"/>
        </w:rPr>
        <w:t xml:space="preserve"> </w:t>
      </w:r>
      <w:r w:rsidR="00021D48" w:rsidRPr="00E22B34">
        <w:rPr>
          <w:sz w:val="28"/>
          <w:szCs w:val="28"/>
        </w:rPr>
        <w:t>- нормативный правовой акт, устанавливающий порядок предоставления и стандарт предоставления муниципальной услуги.</w:t>
      </w:r>
      <w:r w:rsidRPr="00E22B34">
        <w:rPr>
          <w:sz w:val="28"/>
          <w:szCs w:val="28"/>
        </w:rPr>
        <w:t xml:space="preserve">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14:paraId="273A8E86" w14:textId="77777777" w:rsidR="00661271" w:rsidRPr="00E22B34" w:rsidRDefault="005977BF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5977BF">
        <w:rPr>
          <w:sz w:val="28"/>
          <w:szCs w:val="28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отделом по имущественно-земельным отношениям Муниципального казенного учреждения «Управление муниципальным имуществом Калтанского городского округа»</w:t>
      </w:r>
      <w:r>
        <w:rPr>
          <w:sz w:val="28"/>
          <w:szCs w:val="28"/>
        </w:rPr>
        <w:t xml:space="preserve"> </w:t>
      </w:r>
      <w:r w:rsidR="00661271" w:rsidRPr="00E22B34">
        <w:rPr>
          <w:sz w:val="28"/>
          <w:szCs w:val="28"/>
        </w:rPr>
        <w:t>(далее - уполномоченные органы) при предоставлении муниципальной услуги по предоставлению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14:paraId="0C7A7A42" w14:textId="77777777" w:rsidR="00661271" w:rsidRPr="00E22B34" w:rsidRDefault="00661271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51B0E5B5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1.2. Круг заявителей.</w:t>
      </w:r>
    </w:p>
    <w:p w14:paraId="0A691F48" w14:textId="2771FF6D" w:rsidR="005A3BDD" w:rsidRPr="00E22B34" w:rsidRDefault="00B7611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14:paraId="7DE1CE6A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14:paraId="278DBCE0" w14:textId="77777777" w:rsidR="00B7611B" w:rsidRDefault="00B7611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75B4CB0E" w14:textId="5B60B1B1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33DEDAD6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077E1C3C" w14:textId="77777777" w:rsidR="005A3BDD" w:rsidRPr="00E22B34" w:rsidRDefault="00DD4A8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 (при наличии технической возможности);</w:t>
      </w:r>
    </w:p>
    <w:p w14:paraId="0C0DF122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DE855D5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14:paraId="253193DD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посредством ответов на письменные обращения;</w:t>
      </w:r>
    </w:p>
    <w:p w14:paraId="7A0243B2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43EC0FA1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52207904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0F318C" w:rsidRPr="00E22B34">
        <w:rPr>
          <w:sz w:val="28"/>
          <w:szCs w:val="28"/>
        </w:rPr>
        <w:t xml:space="preserve"> ЕПГУ,</w:t>
      </w:r>
      <w:r w:rsidRPr="00E22B34">
        <w:rPr>
          <w:sz w:val="28"/>
          <w:szCs w:val="28"/>
        </w:rPr>
        <w:t xml:space="preserve"> РПГУ</w:t>
      </w:r>
      <w:r w:rsidR="000F318C" w:rsidRPr="00E22B34">
        <w:rPr>
          <w:sz w:val="28"/>
          <w:szCs w:val="28"/>
        </w:rPr>
        <w:t xml:space="preserve"> (при наличии технической возможности)</w:t>
      </w:r>
      <w:r w:rsidRPr="00E22B34">
        <w:rPr>
          <w:sz w:val="28"/>
          <w:szCs w:val="28"/>
        </w:rPr>
        <w:t>.</w:t>
      </w:r>
    </w:p>
    <w:p w14:paraId="42CF6D03" w14:textId="77777777" w:rsidR="005A3BDD" w:rsidRPr="00E22B34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="00DD4A8E" w:rsidRPr="00E22B34">
          <w:rPr>
            <w:rStyle w:val="90"/>
            <w:sz w:val="28"/>
            <w:szCs w:val="28"/>
          </w:rPr>
          <w:t>http://umfc42.ru/</w:t>
        </w:r>
      </w:hyperlink>
      <w:r w:rsidRPr="00E22B34">
        <w:rPr>
          <w:sz w:val="28"/>
          <w:szCs w:val="28"/>
        </w:rPr>
        <w:t>.</w:t>
      </w:r>
    </w:p>
    <w:p w14:paraId="2A95EEC6" w14:textId="77777777" w:rsidR="00DD4A8E" w:rsidRPr="00E22B34" w:rsidRDefault="00DD4A8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54F5DDDF" w14:textId="77777777" w:rsidR="00B61824" w:rsidRPr="00E22B34" w:rsidRDefault="00DD4A8E" w:rsidP="00046F4E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  <w:r w:rsidRPr="00E22B34">
        <w:rPr>
          <w:b/>
          <w:sz w:val="28"/>
          <w:szCs w:val="28"/>
        </w:rPr>
        <w:t>2</w:t>
      </w:r>
      <w:r w:rsidR="00E22B34" w:rsidRPr="00E22B34">
        <w:rPr>
          <w:b/>
          <w:sz w:val="28"/>
          <w:szCs w:val="28"/>
        </w:rPr>
        <w:t>. Стандарт предоставления муниципальной услуги</w:t>
      </w:r>
    </w:p>
    <w:p w14:paraId="774D99D6" w14:textId="77777777" w:rsidR="00DD4A8E" w:rsidRPr="00E22B34" w:rsidRDefault="00DD4A8E" w:rsidP="00046F4E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</w:p>
    <w:p w14:paraId="7713A12C" w14:textId="77777777" w:rsidR="00B61824" w:rsidRPr="00E22B34" w:rsidRDefault="006769E5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2.1.</w:t>
      </w:r>
      <w:r w:rsidR="00B61824" w:rsidRPr="00E22B34">
        <w:rPr>
          <w:sz w:val="28"/>
          <w:szCs w:val="28"/>
        </w:rPr>
        <w:t>Наименование муниципальной услуги</w:t>
      </w:r>
    </w:p>
    <w:p w14:paraId="20CB61B9" w14:textId="3570AFD4" w:rsidR="00B7611B" w:rsidRDefault="00B7611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B7611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</w:t>
      </w:r>
      <w:r w:rsidRPr="00B7611B">
        <w:rPr>
          <w:b/>
          <w:i/>
          <w:sz w:val="28"/>
          <w:szCs w:val="28"/>
        </w:rPr>
        <w:t xml:space="preserve"> </w:t>
      </w:r>
      <w:r w:rsidRPr="00B7611B">
        <w:rPr>
          <w:bCs/>
          <w:iCs/>
          <w:sz w:val="28"/>
          <w:szCs w:val="28"/>
        </w:rPr>
        <w:t xml:space="preserve">находящегося в государственной или муниципальной собственности, </w:t>
      </w:r>
      <w:r w:rsidRPr="00B7611B">
        <w:rPr>
          <w:sz w:val="28"/>
          <w:szCs w:val="28"/>
        </w:rPr>
        <w:t>без проведения торгов</w:t>
      </w:r>
      <w:r>
        <w:rPr>
          <w:sz w:val="28"/>
          <w:szCs w:val="28"/>
        </w:rPr>
        <w:t>.</w:t>
      </w:r>
    </w:p>
    <w:p w14:paraId="73E9311D" w14:textId="52BBD734" w:rsidR="00B6182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2.2. Наименование органа, предоставляющего </w:t>
      </w:r>
      <w:r w:rsidR="00046F4E">
        <w:rPr>
          <w:sz w:val="28"/>
          <w:szCs w:val="28"/>
        </w:rPr>
        <w:t>государственную (</w:t>
      </w:r>
      <w:r w:rsidRPr="00E22B34">
        <w:rPr>
          <w:sz w:val="28"/>
          <w:szCs w:val="28"/>
        </w:rPr>
        <w:t>муниципальную</w:t>
      </w:r>
      <w:r w:rsidR="00046F4E">
        <w:rPr>
          <w:sz w:val="28"/>
          <w:szCs w:val="28"/>
        </w:rPr>
        <w:t>)</w:t>
      </w:r>
      <w:r w:rsidRPr="00E22B34">
        <w:rPr>
          <w:sz w:val="28"/>
          <w:szCs w:val="28"/>
        </w:rPr>
        <w:t xml:space="preserve"> услугу</w:t>
      </w:r>
      <w:r w:rsidR="00046F4E">
        <w:rPr>
          <w:sz w:val="28"/>
          <w:szCs w:val="28"/>
        </w:rPr>
        <w:t>.</w:t>
      </w:r>
    </w:p>
    <w:p w14:paraId="4FAEE54F" w14:textId="189424ED" w:rsidR="00B7611B" w:rsidRPr="00E22B34" w:rsidRDefault="00B7611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r w:rsidR="00046F4E">
        <w:rPr>
          <w:sz w:val="28"/>
          <w:szCs w:val="28"/>
        </w:rPr>
        <w:t>(</w:t>
      </w:r>
      <w:r>
        <w:rPr>
          <w:sz w:val="28"/>
          <w:szCs w:val="28"/>
        </w:rPr>
        <w:t>муниципальная</w:t>
      </w:r>
      <w:r w:rsidR="00046F4E">
        <w:rPr>
          <w:sz w:val="28"/>
          <w:szCs w:val="28"/>
        </w:rPr>
        <w:t>)</w:t>
      </w:r>
      <w:r>
        <w:rPr>
          <w:sz w:val="28"/>
          <w:szCs w:val="28"/>
        </w:rPr>
        <w:t xml:space="preserve"> услуга </w:t>
      </w:r>
      <w:r w:rsidR="00046F4E">
        <w:rPr>
          <w:sz w:val="28"/>
          <w:szCs w:val="28"/>
        </w:rPr>
        <w:t xml:space="preserve"> предоставляется уполномоченным органом – Муниципальное казенное учреждение «Управление муниципальным имуществом».</w:t>
      </w:r>
    </w:p>
    <w:p w14:paraId="3D493B4D" w14:textId="77777777" w:rsidR="00963AB0" w:rsidRPr="00E22B34" w:rsidRDefault="00963AB0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МФЦ участвует в предоставлении муниципальной услуги в части:</w:t>
      </w:r>
    </w:p>
    <w:p w14:paraId="3D74D9EE" w14:textId="77777777" w:rsidR="00963AB0" w:rsidRPr="00E22B34" w:rsidRDefault="00963AB0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информирования о порядке предоставления муниципальной услуги;</w:t>
      </w:r>
    </w:p>
    <w:p w14:paraId="46D95AF3" w14:textId="77777777" w:rsidR="00963AB0" w:rsidRPr="00E22B34" w:rsidRDefault="00963AB0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14:paraId="1B82EDCD" w14:textId="77777777" w:rsidR="00963AB0" w:rsidRPr="00E22B34" w:rsidRDefault="00963AB0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выдачи результата предоставления муниципальной услуги.</w:t>
      </w:r>
    </w:p>
    <w:p w14:paraId="08E99CEE" w14:textId="77777777" w:rsidR="00963AB0" w:rsidRPr="00E22B34" w:rsidRDefault="00963AB0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Заявитель вправе подать заявление на предоставление  разрешения на отклонение от предельных параметров разрешенного строительства, реконструкции  объектов капитального строительства через МФЦ в соответствии с соглашением о взаимодействии между МФЦ и уполномоченным органом или с помощью ЕПГУ, РПГУ (при наличии технической возможности).</w:t>
      </w:r>
    </w:p>
    <w:p w14:paraId="05360692" w14:textId="77777777" w:rsidR="00963AB0" w:rsidRPr="00E22B34" w:rsidRDefault="00963AB0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E22B34">
        <w:rPr>
          <w:sz w:val="28"/>
          <w:szCs w:val="28"/>
        </w:rPr>
        <w:lastRenderedPageBreak/>
        <w:t>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 w:rsidR="00E64361" w:rsidRPr="00E22B34">
        <w:rPr>
          <w:sz w:val="28"/>
          <w:szCs w:val="28"/>
        </w:rPr>
        <w:t>.</w:t>
      </w:r>
      <w:r w:rsidRPr="00E22B34">
        <w:rPr>
          <w:sz w:val="28"/>
          <w:szCs w:val="28"/>
        </w:rPr>
        <w:t xml:space="preserve"> </w:t>
      </w:r>
    </w:p>
    <w:p w14:paraId="54919BC1" w14:textId="77777777" w:rsidR="00046F4E" w:rsidRDefault="005A3BD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2.3.</w:t>
      </w:r>
      <w:r w:rsidR="00B61824" w:rsidRPr="00E22B34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14:paraId="5A60C277" w14:textId="77777777" w:rsidR="00046F4E" w:rsidRDefault="00046F4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F4E">
        <w:rPr>
          <w:sz w:val="28"/>
        </w:rPr>
        <w:t>проект договора купли-продажи земельного участка, находящегося 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государственной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или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муниципальной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собственности,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без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проведения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торгов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форме</w:t>
      </w:r>
      <w:r w:rsidRPr="00046F4E">
        <w:rPr>
          <w:spacing w:val="-2"/>
          <w:sz w:val="28"/>
        </w:rPr>
        <w:t xml:space="preserve"> </w:t>
      </w:r>
      <w:r w:rsidRPr="00046F4E">
        <w:rPr>
          <w:sz w:val="28"/>
        </w:rPr>
        <w:t>согласно Приложению</w:t>
      </w:r>
      <w:r w:rsidRPr="00046F4E">
        <w:rPr>
          <w:spacing w:val="-5"/>
          <w:sz w:val="28"/>
        </w:rPr>
        <w:t xml:space="preserve"> </w:t>
      </w:r>
      <w:r w:rsidRPr="00046F4E">
        <w:rPr>
          <w:sz w:val="28"/>
        </w:rPr>
        <w:t>№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2</w:t>
      </w:r>
      <w:r w:rsidRPr="00046F4E">
        <w:rPr>
          <w:spacing w:val="-1"/>
          <w:sz w:val="28"/>
        </w:rPr>
        <w:t xml:space="preserve"> </w:t>
      </w:r>
      <w:r w:rsidRPr="00046F4E">
        <w:rPr>
          <w:sz w:val="28"/>
        </w:rPr>
        <w:t>к</w:t>
      </w:r>
      <w:r w:rsidRPr="00046F4E">
        <w:rPr>
          <w:spacing w:val="-4"/>
          <w:sz w:val="28"/>
        </w:rPr>
        <w:t xml:space="preserve"> </w:t>
      </w:r>
      <w:r w:rsidRPr="00046F4E">
        <w:rPr>
          <w:sz w:val="28"/>
        </w:rPr>
        <w:t>настоящему</w:t>
      </w:r>
      <w:r w:rsidRPr="00046F4E">
        <w:rPr>
          <w:spacing w:val="-4"/>
          <w:sz w:val="28"/>
        </w:rPr>
        <w:t xml:space="preserve"> </w:t>
      </w:r>
      <w:r w:rsidRPr="00046F4E">
        <w:rPr>
          <w:sz w:val="28"/>
        </w:rPr>
        <w:t>Административному</w:t>
      </w:r>
      <w:r w:rsidRPr="00046F4E">
        <w:rPr>
          <w:spacing w:val="-5"/>
          <w:sz w:val="28"/>
        </w:rPr>
        <w:t xml:space="preserve"> </w:t>
      </w:r>
      <w:r w:rsidRPr="00046F4E">
        <w:rPr>
          <w:sz w:val="28"/>
        </w:rPr>
        <w:t>регламенту;</w:t>
      </w:r>
    </w:p>
    <w:p w14:paraId="54C57AC2" w14:textId="77777777" w:rsidR="00046F4E" w:rsidRDefault="00046F4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F4E">
        <w:rPr>
          <w:sz w:val="28"/>
        </w:rPr>
        <w:t>проект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договора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аренды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земельного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участка,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находящегося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государственной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или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муниципальной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собственности,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без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проведения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торгов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форме</w:t>
      </w:r>
      <w:r w:rsidRPr="00046F4E">
        <w:rPr>
          <w:spacing w:val="-1"/>
          <w:sz w:val="28"/>
        </w:rPr>
        <w:t xml:space="preserve"> </w:t>
      </w:r>
      <w:r w:rsidRPr="00046F4E">
        <w:rPr>
          <w:sz w:val="28"/>
        </w:rPr>
        <w:t>согласно Приложению</w:t>
      </w:r>
      <w:r w:rsidRPr="00046F4E">
        <w:rPr>
          <w:spacing w:val="-5"/>
          <w:sz w:val="28"/>
        </w:rPr>
        <w:t xml:space="preserve"> </w:t>
      </w:r>
      <w:r w:rsidRPr="00046F4E">
        <w:rPr>
          <w:sz w:val="28"/>
        </w:rPr>
        <w:t>№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3</w:t>
      </w:r>
      <w:r w:rsidRPr="00046F4E">
        <w:rPr>
          <w:spacing w:val="-1"/>
          <w:sz w:val="28"/>
        </w:rPr>
        <w:t xml:space="preserve"> </w:t>
      </w:r>
      <w:r w:rsidRPr="00046F4E">
        <w:rPr>
          <w:sz w:val="28"/>
        </w:rPr>
        <w:t>к</w:t>
      </w:r>
      <w:r w:rsidRPr="00046F4E">
        <w:rPr>
          <w:spacing w:val="-4"/>
          <w:sz w:val="28"/>
        </w:rPr>
        <w:t xml:space="preserve"> </w:t>
      </w:r>
      <w:r w:rsidRPr="00046F4E">
        <w:rPr>
          <w:sz w:val="28"/>
        </w:rPr>
        <w:t>настоящему</w:t>
      </w:r>
      <w:r w:rsidRPr="00046F4E">
        <w:rPr>
          <w:spacing w:val="-5"/>
          <w:sz w:val="28"/>
        </w:rPr>
        <w:t xml:space="preserve"> </w:t>
      </w:r>
      <w:r w:rsidRPr="00046F4E">
        <w:rPr>
          <w:sz w:val="28"/>
        </w:rPr>
        <w:t>Административному</w:t>
      </w:r>
      <w:r w:rsidRPr="00046F4E">
        <w:rPr>
          <w:spacing w:val="-4"/>
          <w:sz w:val="28"/>
        </w:rPr>
        <w:t xml:space="preserve"> </w:t>
      </w:r>
      <w:r w:rsidRPr="00046F4E">
        <w:rPr>
          <w:sz w:val="28"/>
        </w:rPr>
        <w:t>регламенту;</w:t>
      </w:r>
    </w:p>
    <w:p w14:paraId="3B7D75BE" w14:textId="77777777" w:rsidR="00046F4E" w:rsidRDefault="00046F4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F4E">
        <w:rPr>
          <w:sz w:val="28"/>
        </w:rPr>
        <w:t>проект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договора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безвозмездного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пользования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земельным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участком,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находящегося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государственной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или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муниципальной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собственности,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форме</w:t>
      </w:r>
      <w:r w:rsidRPr="00046F4E">
        <w:rPr>
          <w:spacing w:val="-67"/>
          <w:sz w:val="28"/>
        </w:rPr>
        <w:t xml:space="preserve"> </w:t>
      </w:r>
      <w:r w:rsidRPr="00046F4E">
        <w:rPr>
          <w:sz w:val="28"/>
        </w:rPr>
        <w:t>согласно Приложению</w:t>
      </w:r>
      <w:r w:rsidRPr="00046F4E">
        <w:rPr>
          <w:spacing w:val="-2"/>
          <w:sz w:val="28"/>
        </w:rPr>
        <w:t xml:space="preserve"> </w:t>
      </w:r>
      <w:r w:rsidRPr="00046F4E">
        <w:rPr>
          <w:sz w:val="28"/>
        </w:rPr>
        <w:t>№ 4</w:t>
      </w:r>
      <w:r w:rsidRPr="00046F4E">
        <w:rPr>
          <w:spacing w:val="-1"/>
          <w:sz w:val="28"/>
        </w:rPr>
        <w:t xml:space="preserve"> </w:t>
      </w:r>
      <w:r w:rsidRPr="00046F4E">
        <w:rPr>
          <w:sz w:val="28"/>
        </w:rPr>
        <w:t>к</w:t>
      </w:r>
      <w:r w:rsidRPr="00046F4E">
        <w:rPr>
          <w:spacing w:val="-1"/>
          <w:sz w:val="28"/>
        </w:rPr>
        <w:t xml:space="preserve"> </w:t>
      </w:r>
      <w:r w:rsidRPr="00046F4E">
        <w:rPr>
          <w:sz w:val="28"/>
        </w:rPr>
        <w:t>настоящему</w:t>
      </w:r>
      <w:r w:rsidRPr="00046F4E">
        <w:rPr>
          <w:spacing w:val="-2"/>
          <w:sz w:val="28"/>
        </w:rPr>
        <w:t xml:space="preserve"> </w:t>
      </w:r>
      <w:r w:rsidRPr="00046F4E">
        <w:rPr>
          <w:sz w:val="28"/>
        </w:rPr>
        <w:t>Административному</w:t>
      </w:r>
      <w:r w:rsidRPr="00046F4E">
        <w:rPr>
          <w:spacing w:val="-5"/>
          <w:sz w:val="28"/>
        </w:rPr>
        <w:t xml:space="preserve"> </w:t>
      </w:r>
      <w:r w:rsidRPr="00046F4E">
        <w:rPr>
          <w:sz w:val="28"/>
        </w:rPr>
        <w:t>регламенту;</w:t>
      </w:r>
    </w:p>
    <w:p w14:paraId="235527F9" w14:textId="77777777" w:rsidR="00046F4E" w:rsidRDefault="00046F4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F4E">
        <w:rPr>
          <w:sz w:val="28"/>
        </w:rPr>
        <w:t>решение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предоставлении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земельного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участка,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находящегося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государственной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или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муниципальной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собственности,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постоянное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(бессрочное)</w:t>
      </w:r>
      <w:r w:rsidRPr="00046F4E">
        <w:rPr>
          <w:spacing w:val="-67"/>
          <w:sz w:val="28"/>
        </w:rPr>
        <w:t xml:space="preserve"> </w:t>
      </w:r>
      <w:r w:rsidRPr="00046F4E">
        <w:rPr>
          <w:sz w:val="28"/>
        </w:rPr>
        <w:t>пользование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форме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согласно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Приложению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№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5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к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настоящему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Административному</w:t>
      </w:r>
      <w:r w:rsidRPr="00046F4E">
        <w:rPr>
          <w:spacing w:val="-2"/>
          <w:sz w:val="28"/>
        </w:rPr>
        <w:t xml:space="preserve"> </w:t>
      </w:r>
      <w:r w:rsidRPr="00046F4E">
        <w:rPr>
          <w:sz w:val="28"/>
        </w:rPr>
        <w:t>регламенту;</w:t>
      </w:r>
    </w:p>
    <w:p w14:paraId="42C1EC80" w14:textId="77777777" w:rsidR="00046F4E" w:rsidRDefault="00046F4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6F4E">
        <w:rPr>
          <w:sz w:val="28"/>
        </w:rPr>
        <w:t>решение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об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отказе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в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предоставлении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услуги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форме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согласно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Приложению</w:t>
      </w:r>
      <w:r w:rsidRPr="00046F4E">
        <w:rPr>
          <w:spacing w:val="-1"/>
          <w:sz w:val="28"/>
        </w:rPr>
        <w:t xml:space="preserve"> </w:t>
      </w:r>
      <w:r w:rsidRPr="00046F4E">
        <w:rPr>
          <w:sz w:val="28"/>
        </w:rPr>
        <w:t>№</w:t>
      </w:r>
      <w:r w:rsidRPr="00046F4E">
        <w:rPr>
          <w:spacing w:val="-2"/>
          <w:sz w:val="28"/>
        </w:rPr>
        <w:t xml:space="preserve"> </w:t>
      </w:r>
      <w:r w:rsidRPr="00046F4E">
        <w:rPr>
          <w:sz w:val="28"/>
        </w:rPr>
        <w:t>6 к</w:t>
      </w:r>
      <w:r w:rsidRPr="00046F4E">
        <w:rPr>
          <w:spacing w:val="-3"/>
          <w:sz w:val="28"/>
        </w:rPr>
        <w:t xml:space="preserve"> </w:t>
      </w:r>
      <w:r w:rsidRPr="00046F4E">
        <w:rPr>
          <w:sz w:val="28"/>
        </w:rPr>
        <w:t>настоящему</w:t>
      </w:r>
      <w:r w:rsidRPr="00046F4E">
        <w:rPr>
          <w:spacing w:val="-4"/>
          <w:sz w:val="28"/>
        </w:rPr>
        <w:t xml:space="preserve"> </w:t>
      </w:r>
      <w:r w:rsidRPr="00046F4E">
        <w:rPr>
          <w:sz w:val="28"/>
        </w:rPr>
        <w:t>Административному</w:t>
      </w:r>
      <w:r w:rsidRPr="00046F4E">
        <w:rPr>
          <w:spacing w:val="-4"/>
          <w:sz w:val="28"/>
        </w:rPr>
        <w:t xml:space="preserve"> </w:t>
      </w:r>
      <w:r w:rsidRPr="00046F4E">
        <w:rPr>
          <w:sz w:val="28"/>
        </w:rPr>
        <w:t>регламенту.</w:t>
      </w:r>
    </w:p>
    <w:p w14:paraId="68B6525E" w14:textId="0095706B" w:rsidR="00046F4E" w:rsidRPr="00046F4E" w:rsidRDefault="00046F4E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046F4E">
        <w:rPr>
          <w:sz w:val="28"/>
        </w:rPr>
        <w:t>Документом, содержащим решение о предоставление государственной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(муниципальной)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услуги,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на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основании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которого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Заявителю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предоставляются</w:t>
      </w:r>
      <w:r w:rsidRPr="00046F4E">
        <w:rPr>
          <w:spacing w:val="1"/>
          <w:sz w:val="28"/>
        </w:rPr>
        <w:t xml:space="preserve"> </w:t>
      </w:r>
      <w:r w:rsidRPr="00046F4E">
        <w:rPr>
          <w:sz w:val="28"/>
        </w:rPr>
        <w:t>результаты</w:t>
      </w:r>
      <w:r>
        <w:rPr>
          <w:sz w:val="28"/>
        </w:rPr>
        <w:t xml:space="preserve"> </w:t>
      </w:r>
      <w:r w:rsidRPr="00046F4E">
        <w:rPr>
          <w:sz w:val="28"/>
        </w:rPr>
        <w:t xml:space="preserve">является правовой акт Уполномоченного органа, содержащий такие реквизиты, </w:t>
      </w:r>
      <w:r>
        <w:rPr>
          <w:sz w:val="28"/>
        </w:rPr>
        <w:t xml:space="preserve">как номер </w:t>
      </w:r>
      <w:r w:rsidRPr="00046F4E">
        <w:rPr>
          <w:sz w:val="28"/>
        </w:rPr>
        <w:t>и дата.</w:t>
      </w:r>
    </w:p>
    <w:p w14:paraId="10FBC992" w14:textId="77777777" w:rsidR="00046F4E" w:rsidRDefault="00046F4E" w:rsidP="00046F4E">
      <w:pPr>
        <w:tabs>
          <w:tab w:val="left" w:pos="4089"/>
        </w:tabs>
        <w:ind w:firstLine="709"/>
        <w:jc w:val="both"/>
        <w:rPr>
          <w:sz w:val="28"/>
        </w:rPr>
      </w:pPr>
      <w:r>
        <w:rPr>
          <w:sz w:val="28"/>
        </w:rPr>
        <w:t>Результаты    государственной    (муниципальной)    услуги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14:paraId="56D5A567" w14:textId="00066921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2.4. Срок предоставления муниципальной услуги</w:t>
      </w:r>
      <w:r w:rsidR="00C555DC" w:rsidRPr="00E22B34">
        <w:rPr>
          <w:sz w:val="28"/>
          <w:szCs w:val="28"/>
        </w:rPr>
        <w:t>.</w:t>
      </w:r>
    </w:p>
    <w:p w14:paraId="5D3739BB" w14:textId="0D692981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2.4.1. Максимальный срок предоставления муниципальной услуги составляет не более </w:t>
      </w:r>
      <w:r w:rsidR="00046F4E">
        <w:rPr>
          <w:sz w:val="28"/>
          <w:szCs w:val="28"/>
        </w:rPr>
        <w:t>20</w:t>
      </w:r>
      <w:r w:rsidRPr="00E22B34">
        <w:rPr>
          <w:sz w:val="28"/>
          <w:szCs w:val="28"/>
        </w:rPr>
        <w:t xml:space="preserve">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14:paraId="2AAEA88E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2.4.2. Результат предоставления муниципальной услуги выдается (направляется) заявителю  способом, указанным заявителем в форме документа на бумажном носителе, 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14:paraId="09851F77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14:paraId="5314BD78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</w:t>
      </w:r>
      <w:r w:rsidRPr="00E22B34">
        <w:rPr>
          <w:sz w:val="28"/>
          <w:szCs w:val="28"/>
        </w:rPr>
        <w:lastRenderedPageBreak/>
        <w:t>документ направляется заявителю посредством почтового отправления по указанному в заявлении почтовому адресу.</w:t>
      </w:r>
    </w:p>
    <w:p w14:paraId="5DB588FF" w14:textId="77777777" w:rsidR="00EA22AA" w:rsidRPr="00EA22AA" w:rsidRDefault="00B61824" w:rsidP="00046F4E">
      <w:pPr>
        <w:ind w:firstLine="709"/>
        <w:jc w:val="both"/>
        <w:rPr>
          <w:sz w:val="28"/>
          <w:szCs w:val="28"/>
        </w:rPr>
      </w:pPr>
      <w:r w:rsidRPr="00EA22AA">
        <w:rPr>
          <w:sz w:val="28"/>
          <w:szCs w:val="28"/>
        </w:rPr>
        <w:t xml:space="preserve">2.5. </w:t>
      </w:r>
      <w:r w:rsidR="00EA22AA" w:rsidRPr="00EA22AA">
        <w:rPr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услуги.</w:t>
      </w:r>
    </w:p>
    <w:p w14:paraId="4DEE5E1E" w14:textId="77777777" w:rsidR="00046F4E" w:rsidRPr="00046F4E" w:rsidRDefault="00046F4E" w:rsidP="00046F4E">
      <w:pPr>
        <w:ind w:firstLine="709"/>
        <w:jc w:val="both"/>
        <w:rPr>
          <w:color w:val="000000"/>
          <w:sz w:val="28"/>
          <w:szCs w:val="28"/>
        </w:rPr>
      </w:pPr>
      <w:r w:rsidRPr="00046F4E">
        <w:rPr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14:paraId="4C9D834F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Конституцией Российской Федерации (Собрание законодательства РФ, 26.01.2009, № 4, ст. 445)</w:t>
      </w:r>
    </w:p>
    <w:p w14:paraId="51C35972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Земельным </w:t>
      </w:r>
      <w:hyperlink r:id="rId9" w:history="1">
        <w:r w:rsidRPr="00046F4E">
          <w:rPr>
            <w:sz w:val="28"/>
            <w:szCs w:val="28"/>
          </w:rPr>
          <w:t>кодексом</w:t>
        </w:r>
      </w:hyperlink>
      <w:r w:rsidRPr="00046F4E">
        <w:rPr>
          <w:sz w:val="28"/>
          <w:szCs w:val="28"/>
        </w:rPr>
        <w:t xml:space="preserve"> Российской Федерации (Собрание законодательства Российской Федерации, 2001, № 44, ст. 4147);</w:t>
      </w:r>
    </w:p>
    <w:p w14:paraId="4E4B4BE5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0" w:history="1">
        <w:r w:rsidRPr="00046F4E">
          <w:rPr>
            <w:rStyle w:val="90"/>
            <w:rFonts w:ascii="Times New Roman" w:hAnsi="Times New Roman" w:cs="Times New Roman"/>
            <w:sz w:val="28"/>
            <w:szCs w:val="28"/>
          </w:rPr>
          <w:t>закон</w:t>
        </w:r>
      </w:hyperlink>
      <w:r w:rsidRPr="00046F4E">
        <w:rPr>
          <w:sz w:val="28"/>
          <w:szCs w:val="28"/>
        </w:rPr>
        <w:t>ом от 06.10.2003 №131-ФЗ «Об общих принципах организации местного самоуправления в Российской Федерации» (с изменениями и дополнениями) («Российская газета», 08.10.2003, №202);</w:t>
      </w:r>
    </w:p>
    <w:p w14:paraId="39AB7618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1" w:history="1">
        <w:r w:rsidRPr="00046F4E">
          <w:rPr>
            <w:rStyle w:val="90"/>
            <w:rFonts w:ascii="Times New Roman" w:hAnsi="Times New Roman" w:cs="Times New Roman"/>
            <w:sz w:val="28"/>
            <w:szCs w:val="28"/>
          </w:rPr>
          <w:t>закон</w:t>
        </w:r>
      </w:hyperlink>
      <w:r w:rsidRPr="00046F4E">
        <w:rPr>
          <w:sz w:val="28"/>
          <w:szCs w:val="28"/>
        </w:rPr>
        <w:t>ом от 27.07.2006 №152-ФЗ «О персональных данных» («Российская газета», №165, 29.07.2006);</w:t>
      </w:r>
    </w:p>
    <w:p w14:paraId="01DE51C3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2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25.10.2001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14:paraId="48F34D8D" w14:textId="77777777" w:rsidR="00046F4E" w:rsidRPr="00046F4E" w:rsidRDefault="00046F4E" w:rsidP="00046F4E">
      <w:pPr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Федеральным законом от 06.04.2011 № 63-ФЗ «Об электронной подписи»;</w:t>
      </w:r>
    </w:p>
    <w:p w14:paraId="38F2FE68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Федеральным законом  от 23.06.2014 № 171-ФЗ «О внесении изменений в Земельный кодекс Российской Федерации и отдельные законодательные акты Российской Федерации» (Собрание законодательства Российской Федерации, 2014, № 26, ст. 3377);</w:t>
      </w:r>
    </w:p>
    <w:p w14:paraId="5D16A0A4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3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18.06.2001 № 78-ФЗ «О землеустройстве» (Собрание законодательства Российской Федерации, 2001, № 26, ст. 2582);</w:t>
      </w:r>
    </w:p>
    <w:p w14:paraId="481D8AA5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4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24.07.2007 № 221-ФЗ «О государственном кадастре недвижимости» (Собрание законодательства Российской Федерации, 2007, № 31, ст. 4017);</w:t>
      </w:r>
    </w:p>
    <w:p w14:paraId="305CB854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5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13.07.2015 № 218-ФЗ «О государственной регистрации недвижимости» (Официальный интернет-портал правовой информации http://www.pravo.gov.ru, 14.07.2015);</w:t>
      </w:r>
    </w:p>
    <w:p w14:paraId="701846EE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6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07.07.2003 № 112-ФЗ «О личном подсобном хозяйстве» (Собрание законодательства Российской Федерации, 2003, № 28, ст. 2881);</w:t>
      </w:r>
    </w:p>
    <w:p w14:paraId="6E65FF2F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7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15.04.1998 № 66-ФЗ «О садоводческих, огороднических и дачных некоммерческих объединениях граждан» (Собрание законодательства Российской Федерации, 1998, № 16, ст. 1801);</w:t>
      </w:r>
    </w:p>
    <w:p w14:paraId="59FBAF79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Федеральным </w:t>
      </w:r>
      <w:hyperlink r:id="rId18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от 29.07.1998 № 135-ФЗ «Об оценочной деятельности в Российской Федерации» (Собрание законодательства Российской Федерации, 1998, № 31, ст. 3813);</w:t>
      </w:r>
    </w:p>
    <w:p w14:paraId="2787A979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Федеральным законом от 24.07.2002 № 101-ФЗ «Об обороте земель сельскохозяйственного назначения» (Собрание законодательства Российской Федерации, 2002, № 30, ст. 3018);</w:t>
      </w:r>
    </w:p>
    <w:p w14:paraId="1A7D4BBE" w14:textId="77777777" w:rsidR="00046F4E" w:rsidRPr="00046F4E" w:rsidRDefault="00046F4E" w:rsidP="00046F4E">
      <w:pPr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(Собрание законодательства РФ, 02.08.2010, № 31, ст. 4179);</w:t>
      </w:r>
    </w:p>
    <w:p w14:paraId="53CF881F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</w:t>
      </w:r>
      <w:hyperlink r:id="rId19" w:history="1">
        <w:r w:rsidRPr="00046F4E">
          <w:rPr>
            <w:sz w:val="28"/>
            <w:szCs w:val="28"/>
          </w:rPr>
          <w:t>постановлением</w:t>
        </w:r>
      </w:hyperlink>
      <w:r w:rsidRPr="00046F4E">
        <w:rPr>
          <w:sz w:val="28"/>
          <w:szCs w:val="28"/>
        </w:rPr>
        <w:t xml:space="preserve">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</w:t>
      </w:r>
      <w:r w:rsidRPr="00046F4E">
        <w:rPr>
          <w:sz w:val="28"/>
          <w:szCs w:val="28"/>
        </w:rPr>
        <w:lastRenderedPageBreak/>
        <w:t>инженерно-технического обеспечения» (Собрание законодательства Российской Федерации, 2006, № 8, ст. 920);</w:t>
      </w:r>
    </w:p>
    <w:p w14:paraId="5BA5EDC5" w14:textId="77777777" w:rsidR="00046F4E" w:rsidRPr="00046F4E" w:rsidRDefault="00046F4E" w:rsidP="00046F4E">
      <w:pPr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№ 40, ст. 5559);</w:t>
      </w:r>
    </w:p>
    <w:p w14:paraId="079F769C" w14:textId="77777777" w:rsidR="00046F4E" w:rsidRPr="00046F4E" w:rsidRDefault="00046F4E" w:rsidP="00046F4E">
      <w:pPr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 xml:space="preserve">- </w:t>
      </w:r>
      <w:hyperlink r:id="rId20" w:history="1">
        <w:r w:rsidRPr="00046F4E">
          <w:rPr>
            <w:sz w:val="28"/>
            <w:szCs w:val="28"/>
          </w:rPr>
          <w:t>постановлением</w:t>
        </w:r>
      </w:hyperlink>
      <w:r w:rsidRPr="00046F4E">
        <w:rPr>
          <w:sz w:val="28"/>
          <w:szCs w:val="28"/>
        </w:rPr>
        <w:t xml:space="preserve"> Правительства Российской Федерации от 16.08.2012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 35, ст. 4829; 2014, № 50, ст. 7113);</w:t>
      </w:r>
    </w:p>
    <w:p w14:paraId="0B96028F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</w:t>
      </w:r>
    </w:p>
    <w:p w14:paraId="14ECF128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приказом Министерства экономического развития Российской Федерации от 27.11.2014 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14:paraId="60EC50C3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формату»;</w:t>
      </w:r>
    </w:p>
    <w:p w14:paraId="64E342BF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Законом Кемеровской области от 18.12.2003 № 65-ОЗ «Об обороте земель сельскохозяйственного назначения в Кемеровской области» (Кузбасс, 30.12.2003, № 240);</w:t>
      </w:r>
    </w:p>
    <w:p w14:paraId="7D848787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lastRenderedPageBreak/>
        <w:t xml:space="preserve">- </w:t>
      </w:r>
      <w:hyperlink r:id="rId21" w:history="1">
        <w:r w:rsidRPr="00046F4E">
          <w:rPr>
            <w:sz w:val="28"/>
            <w:szCs w:val="28"/>
          </w:rPr>
          <w:t>Законом</w:t>
        </w:r>
      </w:hyperlink>
      <w:r w:rsidRPr="00046F4E">
        <w:rPr>
          <w:sz w:val="28"/>
          <w:szCs w:val="28"/>
        </w:rPr>
        <w:t xml:space="preserve"> Кемеровской области от 29.12.2015 № 135-ОЗ «О регулировании отдельных вопросов в сфере земельных отношений» (Кузбасс, 2015 г.);</w:t>
      </w:r>
    </w:p>
    <w:p w14:paraId="605046B1" w14:textId="7777777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Законом Кемеровской области от 07.02.2013 № 10-ОЗ «О порядке определения цены и оплаты земельных участков» (Кузбасс, № 26, 13.02.2013);</w:t>
      </w:r>
    </w:p>
    <w:p w14:paraId="218B2217" w14:textId="77777777" w:rsid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постановлением Коллегии Администрации Кемеровской области от 06.05.2010 № 176 «Об утверждении Порядка бесплатного предоставления земельных участков из земель, находящихся в государственной собственности Кемеровской области, а также земель, государственная собственность на которые не разграничена» (Электронный бюллетень Коллегии Администрации Кемеровской области, 07.05.2010);</w:t>
      </w:r>
    </w:p>
    <w:p w14:paraId="7262928D" w14:textId="4435C527" w:rsidR="00046F4E" w:rsidRPr="00046F4E" w:rsidRDefault="00046F4E" w:rsidP="00046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4E">
        <w:rPr>
          <w:sz w:val="28"/>
          <w:szCs w:val="28"/>
        </w:rPr>
        <w:t>- постановлением  администрации Калтанского городского округа  20.10.2020 №220-п «Об утверждении  сводного реестра государственных и муниципальных услуг оказываемых учреждениями Калтанского городского округа».</w:t>
      </w:r>
    </w:p>
    <w:p w14:paraId="0757B886" w14:textId="77777777" w:rsidR="009861B1" w:rsidRDefault="00B61824" w:rsidP="009861B1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порядок их предоставления</w:t>
      </w:r>
      <w:r w:rsidR="009861B1">
        <w:rPr>
          <w:sz w:val="28"/>
          <w:szCs w:val="28"/>
        </w:rPr>
        <w:t>.</w:t>
      </w:r>
    </w:p>
    <w:p w14:paraId="496F656D" w14:textId="77777777" w:rsidR="009861B1" w:rsidRPr="009861B1" w:rsidRDefault="00046F4E" w:rsidP="009861B1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Для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получения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(муниципальной)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Заявитель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представляет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Уполномоченный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орган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 (муниципальной) услуги по форме согласно Приложению № 7 к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настоящему</w:t>
      </w:r>
      <w:r w:rsidRPr="009861B1">
        <w:rPr>
          <w:spacing w:val="64"/>
          <w:sz w:val="28"/>
          <w:szCs w:val="28"/>
        </w:rPr>
        <w:t xml:space="preserve"> </w:t>
      </w:r>
      <w:r w:rsidRPr="009861B1">
        <w:rPr>
          <w:sz w:val="28"/>
          <w:szCs w:val="28"/>
        </w:rPr>
        <w:t>Административному</w:t>
      </w:r>
      <w:r w:rsidRPr="009861B1">
        <w:rPr>
          <w:spacing w:val="64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регламенту</w:t>
      </w:r>
      <w:r w:rsidRPr="009861B1">
        <w:rPr>
          <w:spacing w:val="66"/>
          <w:sz w:val="28"/>
          <w:szCs w:val="28"/>
        </w:rPr>
        <w:t xml:space="preserve"> </w:t>
      </w:r>
      <w:r w:rsidRPr="009861B1">
        <w:rPr>
          <w:sz w:val="28"/>
          <w:szCs w:val="28"/>
        </w:rPr>
        <w:t>одним</w:t>
      </w:r>
      <w:r w:rsidRPr="009861B1">
        <w:rPr>
          <w:spacing w:val="67"/>
          <w:sz w:val="28"/>
          <w:szCs w:val="28"/>
        </w:rPr>
        <w:t xml:space="preserve"> </w:t>
      </w:r>
      <w:r w:rsidRPr="009861B1">
        <w:rPr>
          <w:sz w:val="28"/>
          <w:szCs w:val="28"/>
        </w:rPr>
        <w:t>из</w:t>
      </w:r>
      <w:r w:rsidRPr="009861B1">
        <w:rPr>
          <w:spacing w:val="67"/>
          <w:sz w:val="28"/>
          <w:szCs w:val="28"/>
        </w:rPr>
        <w:t xml:space="preserve"> </w:t>
      </w:r>
      <w:r w:rsidRPr="009861B1">
        <w:rPr>
          <w:sz w:val="28"/>
          <w:szCs w:val="28"/>
        </w:rPr>
        <w:t>следующих  способов</w:t>
      </w:r>
      <w:r w:rsidRPr="009861B1">
        <w:rPr>
          <w:spacing w:val="65"/>
          <w:sz w:val="28"/>
          <w:szCs w:val="28"/>
        </w:rPr>
        <w:t xml:space="preserve"> </w:t>
      </w:r>
      <w:r w:rsidRPr="009861B1">
        <w:rPr>
          <w:sz w:val="28"/>
          <w:szCs w:val="28"/>
        </w:rPr>
        <w:t>по личному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усмотрению:</w:t>
      </w:r>
    </w:p>
    <w:p w14:paraId="494072ED" w14:textId="0EBCF155" w:rsidR="00046F4E" w:rsidRPr="009861B1" w:rsidRDefault="009861B1" w:rsidP="009861B1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 xml:space="preserve">2.6.1. </w:t>
      </w:r>
      <w:r w:rsidR="00046F4E" w:rsidRPr="009861B1">
        <w:rPr>
          <w:sz w:val="28"/>
          <w:szCs w:val="28"/>
        </w:rPr>
        <w:t>в</w:t>
      </w:r>
      <w:r w:rsidR="00046F4E" w:rsidRPr="009861B1">
        <w:rPr>
          <w:spacing w:val="-5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электронной</w:t>
      </w:r>
      <w:r w:rsidR="00046F4E" w:rsidRPr="009861B1">
        <w:rPr>
          <w:spacing w:val="-4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форме</w:t>
      </w:r>
      <w:r w:rsidR="00046F4E" w:rsidRPr="009861B1">
        <w:rPr>
          <w:spacing w:val="-3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посредством ЕПГУ.</w:t>
      </w:r>
    </w:p>
    <w:p w14:paraId="4885C863" w14:textId="7EE75B70" w:rsidR="00046F4E" w:rsidRPr="009861B1" w:rsidRDefault="00046F4E" w:rsidP="009861B1">
      <w:pPr>
        <w:tabs>
          <w:tab w:val="left" w:pos="3119"/>
          <w:tab w:val="left" w:pos="6150"/>
        </w:tabs>
        <w:ind w:left="137" w:right="139" w:firstLine="572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а) 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случае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представления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прилагаемых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к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нему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документов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указанным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способом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Заявитель,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прошедший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процедуры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регистрации,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информационной системы «Единая система идентификации и аутентификации 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инфраструктуре,</w:t>
      </w:r>
      <w:r w:rsidRPr="009861B1">
        <w:rPr>
          <w:sz w:val="28"/>
          <w:szCs w:val="28"/>
        </w:rPr>
        <w:tab/>
        <w:t>обеспечивающе</w:t>
      </w:r>
      <w:r w:rsidR="009861B1" w:rsidRPr="009861B1">
        <w:rPr>
          <w:sz w:val="28"/>
          <w:szCs w:val="28"/>
        </w:rPr>
        <w:t xml:space="preserve">е </w:t>
      </w:r>
      <w:r w:rsidRPr="009861B1">
        <w:rPr>
          <w:sz w:val="28"/>
          <w:szCs w:val="28"/>
        </w:rPr>
        <w:t>информационно-технологическое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t>взаимодействие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информационных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систем,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используемых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для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государственных</w:t>
      </w:r>
      <w:r w:rsidRPr="009861B1">
        <w:rPr>
          <w:spacing w:val="-17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и</w:t>
      </w:r>
      <w:r w:rsidRPr="009861B1">
        <w:rPr>
          <w:spacing w:val="-19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муниципальных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</w:t>
      </w:r>
      <w:r w:rsidRPr="009861B1">
        <w:rPr>
          <w:spacing w:val="-17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</w:t>
      </w:r>
      <w:r w:rsidRPr="009861B1">
        <w:rPr>
          <w:spacing w:val="-19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форме»</w:t>
      </w:r>
      <w:r w:rsidRPr="009861B1">
        <w:rPr>
          <w:spacing w:val="-19"/>
          <w:sz w:val="28"/>
          <w:szCs w:val="28"/>
        </w:rPr>
        <w:t xml:space="preserve"> </w:t>
      </w:r>
      <w:r w:rsidRPr="009861B1">
        <w:rPr>
          <w:sz w:val="28"/>
          <w:szCs w:val="28"/>
        </w:rPr>
        <w:t>(далее</w:t>
      </w:r>
      <w:r w:rsidRPr="009861B1">
        <w:rPr>
          <w:spacing w:val="-10"/>
          <w:sz w:val="28"/>
          <w:szCs w:val="28"/>
        </w:rPr>
        <w:t xml:space="preserve"> </w:t>
      </w:r>
      <w:r w:rsidRPr="009861B1">
        <w:rPr>
          <w:sz w:val="28"/>
          <w:szCs w:val="28"/>
        </w:rPr>
        <w:t>–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ЕСИА)</w:t>
      </w:r>
      <w:r w:rsidRPr="009861B1">
        <w:rPr>
          <w:spacing w:val="-17"/>
          <w:sz w:val="28"/>
          <w:szCs w:val="28"/>
        </w:rPr>
        <w:t xml:space="preserve"> </w:t>
      </w:r>
      <w:r w:rsidRPr="009861B1">
        <w:rPr>
          <w:sz w:val="28"/>
          <w:szCs w:val="28"/>
        </w:rPr>
        <w:t>или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информационных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систем,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если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такие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государственные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информационные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системы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установленном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Правительством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Российской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Федерации</w:t>
      </w:r>
      <w:r w:rsidRPr="009861B1">
        <w:rPr>
          <w:spacing w:val="-17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порядке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обеспечивают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взаимодействие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ЕСИА,</w:t>
      </w:r>
      <w:r w:rsidRPr="009861B1">
        <w:rPr>
          <w:spacing w:val="-12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условии</w:t>
      </w:r>
      <w:r w:rsidRPr="009861B1">
        <w:rPr>
          <w:spacing w:val="-13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совпадения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сведений о физическом лице в указанных информационных системах, заполняет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форму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использованием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интерактивной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формы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электронном виде, без необходимости дополнительной подачи Заявления в какой-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либо иной форме.</w:t>
      </w:r>
    </w:p>
    <w:p w14:paraId="062CE8C7" w14:textId="77777777" w:rsidR="009861B1" w:rsidRDefault="00046F4E" w:rsidP="009861B1">
      <w:pPr>
        <w:ind w:left="137" w:right="141" w:firstLine="572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б) Заявление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направляется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вместе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прикрепленными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электронными</w:t>
      </w:r>
      <w:r w:rsidRPr="009861B1">
        <w:rPr>
          <w:spacing w:val="-17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документами,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указанными</w:t>
      </w:r>
      <w:r w:rsidRPr="009861B1">
        <w:rPr>
          <w:spacing w:val="-1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подпунктах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2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– 5</w:t>
      </w:r>
      <w:r w:rsidRPr="009861B1">
        <w:rPr>
          <w:spacing w:val="-19"/>
          <w:sz w:val="28"/>
          <w:szCs w:val="28"/>
        </w:rPr>
        <w:t xml:space="preserve"> </w:t>
      </w:r>
      <w:r w:rsidRPr="009861B1">
        <w:rPr>
          <w:sz w:val="28"/>
          <w:szCs w:val="28"/>
        </w:rPr>
        <w:t>пункта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2.11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настоящего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t>Административного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регламента.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подписывается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Заявителем,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уполномоченным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подписание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такого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Заявления,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УКЭП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либо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усиленной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неквалифицированной электронной подписью (далее – УНЭП), сертификат ключа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проверки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которой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создан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используется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инфраструктуре,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обеспечивающей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информационно-технологическое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взаимодействие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информационных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систем,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используемых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для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муниципальных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 форме, которая создается и проверяется 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использованием средств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</w:t>
      </w:r>
      <w:r w:rsidRPr="009861B1">
        <w:rPr>
          <w:spacing w:val="-10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подписи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-9"/>
          <w:sz w:val="28"/>
          <w:szCs w:val="28"/>
        </w:rPr>
        <w:t xml:space="preserve"> </w:t>
      </w:r>
      <w:r w:rsidRPr="009861B1">
        <w:rPr>
          <w:sz w:val="28"/>
          <w:szCs w:val="28"/>
        </w:rPr>
        <w:t>средств</w:t>
      </w:r>
      <w:r w:rsidRPr="009861B1">
        <w:rPr>
          <w:spacing w:val="-8"/>
          <w:sz w:val="28"/>
          <w:szCs w:val="28"/>
        </w:rPr>
        <w:t xml:space="preserve"> </w:t>
      </w:r>
      <w:r w:rsidRPr="009861B1">
        <w:rPr>
          <w:sz w:val="28"/>
          <w:szCs w:val="28"/>
        </w:rPr>
        <w:t>удостоверяющего</w:t>
      </w:r>
      <w:r w:rsidRPr="009861B1">
        <w:rPr>
          <w:spacing w:val="-10"/>
          <w:sz w:val="28"/>
          <w:szCs w:val="28"/>
        </w:rPr>
        <w:t xml:space="preserve"> </w:t>
      </w:r>
      <w:r w:rsidRPr="009861B1">
        <w:rPr>
          <w:sz w:val="28"/>
          <w:szCs w:val="28"/>
        </w:rPr>
        <w:t>центра,</w:t>
      </w:r>
      <w:r w:rsidRPr="009861B1">
        <w:rPr>
          <w:spacing w:val="-8"/>
          <w:sz w:val="28"/>
          <w:szCs w:val="28"/>
        </w:rPr>
        <w:t xml:space="preserve"> </w:t>
      </w:r>
      <w:r w:rsidRPr="009861B1">
        <w:rPr>
          <w:sz w:val="28"/>
          <w:szCs w:val="28"/>
        </w:rPr>
        <w:t>имеющих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подтверждение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соответствия требованиям, установленным федеральным органом исполнительной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lastRenderedPageBreak/>
        <w:t>Федерального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закона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от 6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апреля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2011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г.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№ 63-ФЗ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«Об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подписи»,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а также при наличии у владельца сертификата ключа проверки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ключа простой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подписи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(далее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–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ЭП),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выданного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ему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личном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приеме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соответствии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Правилами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использования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простой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ЭП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обращении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получением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муниципальных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утвержденными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постановлением Правительства Российской Федерации от 25 января 2013 № 33, 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соответствии</w:t>
      </w:r>
      <w:r w:rsidRPr="009861B1">
        <w:rPr>
          <w:spacing w:val="-9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-10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Правилами</w:t>
      </w:r>
      <w:r w:rsidRPr="009861B1">
        <w:rPr>
          <w:spacing w:val="-12"/>
          <w:sz w:val="28"/>
          <w:szCs w:val="28"/>
        </w:rPr>
        <w:t xml:space="preserve"> </w:t>
      </w:r>
      <w:r w:rsidRPr="009861B1">
        <w:rPr>
          <w:sz w:val="28"/>
          <w:szCs w:val="28"/>
        </w:rPr>
        <w:t>определения</w:t>
      </w:r>
      <w:r w:rsidRPr="009861B1">
        <w:rPr>
          <w:spacing w:val="-11"/>
          <w:sz w:val="28"/>
          <w:szCs w:val="28"/>
        </w:rPr>
        <w:t xml:space="preserve"> </w:t>
      </w:r>
      <w:r w:rsidRPr="009861B1">
        <w:rPr>
          <w:sz w:val="28"/>
          <w:szCs w:val="28"/>
        </w:rPr>
        <w:t>видов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</w:t>
      </w:r>
      <w:r w:rsidRPr="009861B1">
        <w:rPr>
          <w:spacing w:val="-9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подписи,</w:t>
      </w:r>
      <w:r w:rsidRPr="009861B1">
        <w:rPr>
          <w:spacing w:val="-10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использование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которых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допускается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обращении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получением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муниципальных услуг, утвержденными постановлением Правительства Российской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Федерации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от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25</w:t>
      </w:r>
      <w:r w:rsidRPr="009861B1">
        <w:rPr>
          <w:spacing w:val="2"/>
          <w:sz w:val="28"/>
          <w:szCs w:val="28"/>
        </w:rPr>
        <w:t xml:space="preserve"> </w:t>
      </w:r>
      <w:r w:rsidRPr="009861B1">
        <w:rPr>
          <w:sz w:val="28"/>
          <w:szCs w:val="28"/>
        </w:rPr>
        <w:t>июня 2012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г.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№</w:t>
      </w:r>
      <w:r w:rsidRPr="009861B1">
        <w:rPr>
          <w:spacing w:val="2"/>
          <w:sz w:val="28"/>
          <w:szCs w:val="28"/>
        </w:rPr>
        <w:t xml:space="preserve"> </w:t>
      </w:r>
      <w:r w:rsidRPr="009861B1">
        <w:rPr>
          <w:sz w:val="28"/>
          <w:szCs w:val="28"/>
        </w:rPr>
        <w:t>634;</w:t>
      </w:r>
    </w:p>
    <w:p w14:paraId="7D3133A7" w14:textId="555F9F7E" w:rsidR="00046F4E" w:rsidRPr="009861B1" w:rsidRDefault="009861B1" w:rsidP="009861B1">
      <w:pPr>
        <w:ind w:left="137" w:right="141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 xml:space="preserve">2.6.2. </w:t>
      </w:r>
      <w:r w:rsidR="00046F4E" w:rsidRPr="009861B1">
        <w:rPr>
          <w:sz w:val="28"/>
          <w:szCs w:val="28"/>
        </w:rPr>
        <w:t xml:space="preserve">на   </w:t>
      </w:r>
      <w:r w:rsidR="00046F4E" w:rsidRPr="009861B1">
        <w:rPr>
          <w:spacing w:val="39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 xml:space="preserve">бумажном    </w:t>
      </w:r>
      <w:r w:rsidR="00046F4E" w:rsidRPr="009861B1">
        <w:rPr>
          <w:spacing w:val="36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 xml:space="preserve">носителе    </w:t>
      </w:r>
      <w:r w:rsidR="00046F4E" w:rsidRPr="009861B1">
        <w:rPr>
          <w:spacing w:val="37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 xml:space="preserve">посредством    </w:t>
      </w:r>
      <w:r w:rsidR="00046F4E" w:rsidRPr="009861B1">
        <w:rPr>
          <w:spacing w:val="38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 xml:space="preserve">личного    </w:t>
      </w:r>
      <w:r w:rsidR="00046F4E" w:rsidRPr="009861B1">
        <w:rPr>
          <w:spacing w:val="38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обращения</w:t>
      </w:r>
      <w:r w:rsidR="00046F4E" w:rsidRPr="009861B1">
        <w:rPr>
          <w:spacing w:val="-68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в</w:t>
      </w:r>
      <w:r w:rsidR="00046F4E" w:rsidRPr="009861B1">
        <w:rPr>
          <w:spacing w:val="19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Уполномоченный</w:t>
      </w:r>
      <w:r w:rsidR="00046F4E" w:rsidRPr="009861B1">
        <w:rPr>
          <w:spacing w:val="18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орган,</w:t>
      </w:r>
      <w:r w:rsidR="00046F4E" w:rsidRPr="009861B1">
        <w:rPr>
          <w:spacing w:val="19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в</w:t>
      </w:r>
      <w:r w:rsidR="00046F4E" w:rsidRPr="009861B1">
        <w:rPr>
          <w:spacing w:val="20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том</w:t>
      </w:r>
      <w:r w:rsidR="00046F4E" w:rsidRPr="009861B1">
        <w:rPr>
          <w:spacing w:val="20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числе</w:t>
      </w:r>
      <w:r w:rsidR="00046F4E" w:rsidRPr="009861B1">
        <w:rPr>
          <w:spacing w:val="16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через</w:t>
      </w:r>
      <w:r w:rsidR="00046F4E" w:rsidRPr="009861B1">
        <w:rPr>
          <w:spacing w:val="24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МФЦ</w:t>
      </w:r>
      <w:r w:rsidR="00046F4E" w:rsidRPr="009861B1">
        <w:rPr>
          <w:spacing w:val="19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в</w:t>
      </w:r>
      <w:r w:rsidR="00046F4E" w:rsidRPr="009861B1">
        <w:rPr>
          <w:spacing w:val="19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соответствии</w:t>
      </w:r>
      <w:r w:rsidR="00046F4E" w:rsidRPr="009861B1">
        <w:rPr>
          <w:spacing w:val="18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с</w:t>
      </w:r>
      <w:r w:rsidR="00046F4E" w:rsidRPr="009861B1">
        <w:rPr>
          <w:spacing w:val="21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Соглашением</w:t>
      </w:r>
      <w:r w:rsidR="00046F4E" w:rsidRPr="009861B1">
        <w:rPr>
          <w:spacing w:val="-68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о</w:t>
      </w:r>
      <w:r w:rsidR="00046F4E" w:rsidRPr="009861B1">
        <w:rPr>
          <w:spacing w:val="71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взаимодействии,</w:t>
      </w:r>
      <w:r w:rsidR="00046F4E" w:rsidRPr="009861B1">
        <w:rPr>
          <w:spacing w:val="70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либо   посредством</w:t>
      </w:r>
      <w:r w:rsidR="00046F4E" w:rsidRPr="009861B1">
        <w:rPr>
          <w:spacing w:val="70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почтового   отправления   с</w:t>
      </w:r>
      <w:r w:rsidR="00046F4E" w:rsidRPr="009861B1">
        <w:rPr>
          <w:spacing w:val="70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уведомлением</w:t>
      </w:r>
      <w:r w:rsidR="00046F4E" w:rsidRPr="009861B1">
        <w:rPr>
          <w:spacing w:val="-67"/>
          <w:sz w:val="28"/>
          <w:szCs w:val="28"/>
        </w:rPr>
        <w:t xml:space="preserve"> </w:t>
      </w:r>
      <w:r w:rsidR="00046F4E" w:rsidRPr="009861B1">
        <w:rPr>
          <w:sz w:val="28"/>
          <w:szCs w:val="28"/>
        </w:rPr>
        <w:t>о вручении.</w:t>
      </w:r>
    </w:p>
    <w:p w14:paraId="47959F5F" w14:textId="1B5F1447" w:rsidR="00046F4E" w:rsidRPr="009861B1" w:rsidRDefault="00046F4E" w:rsidP="00D21871">
      <w:pPr>
        <w:widowControl w:val="0"/>
        <w:numPr>
          <w:ilvl w:val="1"/>
          <w:numId w:val="1"/>
        </w:numPr>
        <w:tabs>
          <w:tab w:val="left" w:pos="1494"/>
        </w:tabs>
        <w:autoSpaceDE w:val="0"/>
        <w:autoSpaceDN w:val="0"/>
        <w:spacing w:before="1"/>
        <w:ind w:left="137" w:right="139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(муниципальной)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Заявитель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самостоятельно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предоставляет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следующие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документы,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необходимые</w:t>
      </w:r>
      <w:r w:rsidRPr="009861B1">
        <w:rPr>
          <w:spacing w:val="34"/>
          <w:sz w:val="28"/>
          <w:szCs w:val="28"/>
        </w:rPr>
        <w:t xml:space="preserve"> </w:t>
      </w:r>
      <w:r w:rsidRPr="009861B1">
        <w:rPr>
          <w:sz w:val="28"/>
          <w:szCs w:val="28"/>
        </w:rPr>
        <w:t>для</w:t>
      </w:r>
      <w:r w:rsidRPr="009861B1">
        <w:rPr>
          <w:spacing w:val="32"/>
          <w:sz w:val="28"/>
          <w:szCs w:val="28"/>
        </w:rPr>
        <w:t xml:space="preserve"> </w:t>
      </w:r>
      <w:r w:rsidRPr="009861B1">
        <w:rPr>
          <w:sz w:val="28"/>
          <w:szCs w:val="28"/>
        </w:rPr>
        <w:t>оказания</w:t>
      </w:r>
      <w:r w:rsidRPr="009861B1">
        <w:rPr>
          <w:spacing w:val="35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</w:t>
      </w:r>
      <w:r w:rsidRPr="009861B1">
        <w:rPr>
          <w:spacing w:val="34"/>
          <w:sz w:val="28"/>
          <w:szCs w:val="28"/>
        </w:rPr>
        <w:t xml:space="preserve"> </w:t>
      </w:r>
      <w:r w:rsidRPr="009861B1">
        <w:rPr>
          <w:sz w:val="28"/>
          <w:szCs w:val="28"/>
        </w:rPr>
        <w:t>(муниципальной)</w:t>
      </w:r>
      <w:r w:rsidRPr="009861B1">
        <w:rPr>
          <w:spacing w:val="34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услуги</w:t>
      </w:r>
      <w:r w:rsidRPr="009861B1">
        <w:rPr>
          <w:spacing w:val="34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="009861B1" w:rsidRPr="009861B1">
        <w:rPr>
          <w:sz w:val="28"/>
          <w:szCs w:val="28"/>
        </w:rPr>
        <w:t xml:space="preserve"> </w:t>
      </w:r>
      <w:r w:rsidRPr="009861B1">
        <w:rPr>
          <w:sz w:val="28"/>
          <w:szCs w:val="28"/>
        </w:rPr>
        <w:t>обязательные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для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предоставления:</w:t>
      </w:r>
    </w:p>
    <w:p w14:paraId="520FE364" w14:textId="77777777" w:rsidR="00046F4E" w:rsidRPr="009861B1" w:rsidRDefault="00046F4E" w:rsidP="0072621F">
      <w:pPr>
        <w:widowControl w:val="0"/>
        <w:numPr>
          <w:ilvl w:val="0"/>
          <w:numId w:val="3"/>
        </w:numPr>
        <w:autoSpaceDE w:val="0"/>
        <w:autoSpaceDN w:val="0"/>
        <w:spacing w:before="2"/>
        <w:ind w:left="142" w:right="141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заявление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предоставлении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(муниципальной)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услуги.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6"/>
          <w:sz w:val="28"/>
          <w:szCs w:val="28"/>
        </w:rPr>
        <w:t xml:space="preserve"> </w:t>
      </w:r>
      <w:r w:rsidRPr="009861B1">
        <w:rPr>
          <w:sz w:val="28"/>
          <w:szCs w:val="28"/>
        </w:rPr>
        <w:t>случае</w:t>
      </w:r>
      <w:r w:rsidRPr="009861B1">
        <w:rPr>
          <w:spacing w:val="-6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подачи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заявления</w:t>
      </w:r>
      <w:r w:rsidRPr="009861B1">
        <w:rPr>
          <w:spacing w:val="-6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электронной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форме</w:t>
      </w:r>
      <w:r w:rsidRPr="009861B1">
        <w:rPr>
          <w:spacing w:val="-6"/>
          <w:sz w:val="28"/>
          <w:szCs w:val="28"/>
        </w:rPr>
        <w:t xml:space="preserve"> </w:t>
      </w:r>
      <w:r w:rsidRPr="009861B1">
        <w:rPr>
          <w:sz w:val="28"/>
          <w:szCs w:val="28"/>
        </w:rPr>
        <w:t>посредством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ЕПГУ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6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соответствии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подпунктом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«а»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пункта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2.10.1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настоящего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Административного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регламента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указанное</w:t>
      </w:r>
      <w:r w:rsidRPr="009861B1">
        <w:rPr>
          <w:spacing w:val="7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заявление   заполняется   путем</w:t>
      </w:r>
      <w:r w:rsidRPr="009861B1">
        <w:rPr>
          <w:spacing w:val="70"/>
          <w:sz w:val="28"/>
          <w:szCs w:val="28"/>
        </w:rPr>
        <w:t xml:space="preserve"> </w:t>
      </w:r>
      <w:r w:rsidRPr="009861B1">
        <w:rPr>
          <w:sz w:val="28"/>
          <w:szCs w:val="28"/>
        </w:rPr>
        <w:t>внесения   соответствующих   сведений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в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интерактивную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форму</w:t>
      </w:r>
      <w:r w:rsidRPr="009861B1">
        <w:rPr>
          <w:spacing w:val="-19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на</w:t>
      </w:r>
      <w:r w:rsidRPr="009861B1">
        <w:rPr>
          <w:spacing w:val="-13"/>
          <w:sz w:val="28"/>
          <w:szCs w:val="28"/>
        </w:rPr>
        <w:t xml:space="preserve"> </w:t>
      </w:r>
      <w:r w:rsidRPr="009861B1">
        <w:rPr>
          <w:spacing w:val="-1"/>
          <w:sz w:val="28"/>
          <w:szCs w:val="28"/>
        </w:rPr>
        <w:t>ЕПГУ,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без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необходимости</w:t>
      </w:r>
      <w:r w:rsidRPr="009861B1">
        <w:rPr>
          <w:spacing w:val="-17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предоставления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иной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форме;</w:t>
      </w:r>
    </w:p>
    <w:p w14:paraId="4693520A" w14:textId="77777777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179"/>
        </w:tabs>
        <w:autoSpaceDE w:val="0"/>
        <w:autoSpaceDN w:val="0"/>
        <w:ind w:left="142" w:right="144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документ,</w:t>
      </w:r>
      <w:r w:rsidRPr="009861B1">
        <w:rPr>
          <w:spacing w:val="-8"/>
          <w:sz w:val="28"/>
          <w:szCs w:val="28"/>
        </w:rPr>
        <w:t xml:space="preserve"> </w:t>
      </w:r>
      <w:r w:rsidRPr="009861B1">
        <w:rPr>
          <w:sz w:val="28"/>
          <w:szCs w:val="28"/>
        </w:rPr>
        <w:t>удостоверяющего</w:t>
      </w:r>
      <w:r w:rsidRPr="009861B1">
        <w:rPr>
          <w:spacing w:val="-6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личность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Заявителя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(предоставляется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случае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личного обращения в Уполномоченный орган либо МФЦ). В случае направления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Заинтересованного лица формируются при подтверждении учетной записи в ЕСИА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из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состава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соответствующих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данных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учетной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записи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могут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быть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проверены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путем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направления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запроса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использованием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федеральной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электронного взаимодействия»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(далее</w:t>
      </w:r>
      <w:r w:rsidRPr="009861B1">
        <w:rPr>
          <w:spacing w:val="2"/>
          <w:sz w:val="28"/>
          <w:szCs w:val="28"/>
        </w:rPr>
        <w:t xml:space="preserve"> </w:t>
      </w:r>
      <w:r w:rsidRPr="009861B1">
        <w:rPr>
          <w:sz w:val="28"/>
          <w:szCs w:val="28"/>
        </w:rPr>
        <w:t>–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СМЭВ);</w:t>
      </w:r>
    </w:p>
    <w:p w14:paraId="1CBF13E4" w14:textId="77777777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337"/>
        </w:tabs>
        <w:autoSpaceDE w:val="0"/>
        <w:autoSpaceDN w:val="0"/>
        <w:ind w:left="142" w:right="150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документ,</w:t>
      </w:r>
      <w:r w:rsidRPr="009861B1">
        <w:rPr>
          <w:spacing w:val="7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подтверждающий</w:t>
      </w:r>
      <w:r w:rsidRPr="009861B1">
        <w:rPr>
          <w:spacing w:val="7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полномочия   представителя   действовать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от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имени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заявителя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-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случае, если заявление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подается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представителем.</w:t>
      </w:r>
    </w:p>
    <w:p w14:paraId="3DB08056" w14:textId="77777777" w:rsidR="009861B1" w:rsidRDefault="00046F4E" w:rsidP="0072621F">
      <w:pPr>
        <w:ind w:left="142" w:right="141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В случае направления заявления посредством ЕПГУ сведения из документа,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удостоверяющего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личность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заявителя,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представителя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формируются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подтверждении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учетной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записи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ЕСИА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из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состава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соответствующих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данных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указанной учетной записи и могут быть проверены путем направления запроса с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использованием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системы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межведомственного электронного взаимодействия.</w:t>
      </w:r>
    </w:p>
    <w:p w14:paraId="4028B29F" w14:textId="7CCF7460" w:rsidR="00046F4E" w:rsidRPr="009861B1" w:rsidRDefault="00046F4E" w:rsidP="0072621F">
      <w:pPr>
        <w:ind w:left="142" w:right="141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При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обращении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посредством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ЕПГУ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указанный</w:t>
      </w:r>
      <w:r w:rsidRPr="009861B1">
        <w:rPr>
          <w:spacing w:val="-7"/>
          <w:sz w:val="28"/>
          <w:szCs w:val="28"/>
        </w:rPr>
        <w:t xml:space="preserve"> </w:t>
      </w:r>
      <w:r w:rsidRPr="009861B1">
        <w:rPr>
          <w:sz w:val="28"/>
          <w:szCs w:val="28"/>
        </w:rPr>
        <w:t>документ,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выданный:</w:t>
      </w:r>
    </w:p>
    <w:p w14:paraId="74594AC9" w14:textId="77777777" w:rsidR="00046F4E" w:rsidRPr="009861B1" w:rsidRDefault="00046F4E" w:rsidP="0072621F">
      <w:pPr>
        <w:ind w:left="142" w:right="148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а) организацией,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удостоверяется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УКЭП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правомочного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должностного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лица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организации;</w:t>
      </w:r>
    </w:p>
    <w:p w14:paraId="2096F6BC" w14:textId="373827A7" w:rsidR="00046F4E" w:rsidRPr="009861B1" w:rsidRDefault="00046F4E" w:rsidP="0072621F">
      <w:pPr>
        <w:ind w:left="142" w:right="146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б)</w:t>
      </w:r>
      <w:r w:rsidRPr="009861B1">
        <w:rPr>
          <w:spacing w:val="52"/>
          <w:sz w:val="28"/>
          <w:szCs w:val="28"/>
        </w:rPr>
        <w:t xml:space="preserve"> </w:t>
      </w:r>
      <w:r w:rsidRPr="009861B1">
        <w:rPr>
          <w:sz w:val="28"/>
          <w:szCs w:val="28"/>
        </w:rPr>
        <w:t>физическим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лицом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-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УКЭП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нотариуса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с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приложением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файла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открепленной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УКЭП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формате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sig;</w:t>
      </w:r>
    </w:p>
    <w:p w14:paraId="5A844B8F" w14:textId="77777777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285"/>
        </w:tabs>
        <w:autoSpaceDE w:val="0"/>
        <w:autoSpaceDN w:val="0"/>
        <w:spacing w:before="1"/>
        <w:ind w:left="142" w:right="143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заверенный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перевод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русский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язык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документов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государственной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регистрации юридического лица в соответствии с законодательством иностранного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государства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случае,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если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заявителем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является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иностранное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юридическое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лицо;</w:t>
      </w:r>
    </w:p>
    <w:p w14:paraId="20538ECF" w14:textId="77777777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287"/>
        </w:tabs>
        <w:autoSpaceDE w:val="0"/>
        <w:autoSpaceDN w:val="0"/>
        <w:ind w:left="142" w:right="145" w:firstLine="709"/>
        <w:jc w:val="both"/>
        <w:rPr>
          <w:sz w:val="28"/>
          <w:szCs w:val="28"/>
        </w:rPr>
      </w:pPr>
      <w:r w:rsidRPr="009861B1">
        <w:rPr>
          <w:sz w:val="28"/>
          <w:szCs w:val="28"/>
        </w:rPr>
        <w:t>подготовленный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садоводческим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или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огородническим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некоммерческим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товариществом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реестр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членов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такого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товарищества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5"/>
          <w:sz w:val="28"/>
          <w:szCs w:val="28"/>
        </w:rPr>
        <w:t xml:space="preserve"> </w:t>
      </w:r>
      <w:r w:rsidRPr="009861B1">
        <w:rPr>
          <w:sz w:val="28"/>
          <w:szCs w:val="28"/>
        </w:rPr>
        <w:t>случае,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если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подано</w:t>
      </w:r>
      <w:r w:rsidRPr="009861B1">
        <w:rPr>
          <w:spacing w:val="-2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заявление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lastRenderedPageBreak/>
        <w:t>предоставлении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земельного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участка</w:t>
      </w:r>
      <w:r w:rsidRPr="009861B1">
        <w:rPr>
          <w:spacing w:val="-1"/>
          <w:sz w:val="28"/>
          <w:szCs w:val="28"/>
        </w:rPr>
        <w:t xml:space="preserve"> </w:t>
      </w:r>
      <w:r w:rsidRPr="009861B1">
        <w:rPr>
          <w:sz w:val="28"/>
          <w:szCs w:val="28"/>
        </w:rPr>
        <w:t>такому</w:t>
      </w:r>
      <w:r w:rsidRPr="009861B1">
        <w:rPr>
          <w:spacing w:val="-4"/>
          <w:sz w:val="28"/>
          <w:szCs w:val="28"/>
        </w:rPr>
        <w:t xml:space="preserve"> </w:t>
      </w:r>
      <w:r w:rsidRPr="009861B1">
        <w:rPr>
          <w:sz w:val="28"/>
          <w:szCs w:val="28"/>
        </w:rPr>
        <w:t>товариществу;</w:t>
      </w:r>
    </w:p>
    <w:p w14:paraId="409A5738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275"/>
        </w:tabs>
        <w:autoSpaceDE w:val="0"/>
        <w:autoSpaceDN w:val="0"/>
        <w:ind w:left="142" w:right="142" w:firstLine="709"/>
        <w:jc w:val="both"/>
        <w:rPr>
          <w:sz w:val="28"/>
        </w:rPr>
      </w:pPr>
      <w:r w:rsidRPr="009861B1">
        <w:rPr>
          <w:sz w:val="28"/>
          <w:szCs w:val="28"/>
        </w:rPr>
        <w:t>документ,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подтверждающий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членство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садоводческом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14:paraId="269F7AA9" w14:textId="77777777" w:rsidR="009861B1" w:rsidRDefault="00046F4E" w:rsidP="0072621F">
      <w:pPr>
        <w:widowControl w:val="0"/>
        <w:numPr>
          <w:ilvl w:val="0"/>
          <w:numId w:val="3"/>
        </w:numPr>
        <w:tabs>
          <w:tab w:val="left" w:pos="1265"/>
        </w:tabs>
        <w:autoSpaceDE w:val="0"/>
        <w:autoSpaceDN w:val="0"/>
        <w:ind w:left="142" w:right="142" w:firstLine="70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14:paraId="4BB8ECDF" w14:textId="507EAC29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265"/>
        </w:tabs>
        <w:autoSpaceDE w:val="0"/>
        <w:autoSpaceDN w:val="0"/>
        <w:ind w:left="142" w:right="142" w:firstLine="709"/>
        <w:jc w:val="both"/>
        <w:rPr>
          <w:sz w:val="28"/>
        </w:rPr>
      </w:pPr>
      <w:r w:rsidRPr="009861B1">
        <w:rPr>
          <w:sz w:val="28"/>
        </w:rPr>
        <w:t>сообщение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заявителя,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содержащее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перечень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всех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зданий,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сооружений,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объектов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незавершенного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строительства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(при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наличии),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расположенных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на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земельном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участке, с</w:t>
      </w:r>
      <w:r w:rsidRPr="009861B1">
        <w:rPr>
          <w:spacing w:val="70"/>
          <w:sz w:val="28"/>
        </w:rPr>
        <w:t xml:space="preserve"> </w:t>
      </w:r>
      <w:r w:rsidRPr="009861B1">
        <w:rPr>
          <w:sz w:val="28"/>
        </w:rPr>
        <w:t>указанием</w:t>
      </w:r>
      <w:r w:rsidRPr="009861B1">
        <w:rPr>
          <w:spacing w:val="70"/>
          <w:sz w:val="28"/>
        </w:rPr>
        <w:t xml:space="preserve"> </w:t>
      </w:r>
      <w:r w:rsidRPr="009861B1">
        <w:rPr>
          <w:sz w:val="28"/>
        </w:rPr>
        <w:t>кадастровых</w:t>
      </w:r>
      <w:r w:rsidRPr="009861B1">
        <w:rPr>
          <w:spacing w:val="70"/>
          <w:sz w:val="28"/>
        </w:rPr>
        <w:t xml:space="preserve"> </w:t>
      </w:r>
      <w:r w:rsidRPr="009861B1">
        <w:rPr>
          <w:sz w:val="28"/>
        </w:rPr>
        <w:t>(условных,</w:t>
      </w:r>
      <w:r w:rsidRPr="009861B1">
        <w:rPr>
          <w:spacing w:val="70"/>
          <w:sz w:val="28"/>
        </w:rPr>
        <w:t xml:space="preserve"> </w:t>
      </w:r>
      <w:r w:rsidRPr="009861B1">
        <w:rPr>
          <w:sz w:val="28"/>
        </w:rPr>
        <w:t>инвентарных)</w:t>
      </w:r>
      <w:r w:rsidRPr="009861B1">
        <w:rPr>
          <w:spacing w:val="70"/>
          <w:sz w:val="28"/>
        </w:rPr>
        <w:t xml:space="preserve"> </w:t>
      </w:r>
      <w:r w:rsidRPr="009861B1">
        <w:rPr>
          <w:sz w:val="28"/>
        </w:rPr>
        <w:t>номеров</w:t>
      </w:r>
      <w:r w:rsidRPr="009861B1">
        <w:rPr>
          <w:spacing w:val="-67"/>
          <w:sz w:val="28"/>
        </w:rPr>
        <w:t xml:space="preserve"> </w:t>
      </w:r>
      <w:r w:rsidRPr="009861B1">
        <w:rPr>
          <w:sz w:val="28"/>
        </w:rPr>
        <w:t>и</w:t>
      </w:r>
      <w:r w:rsidRPr="009861B1">
        <w:rPr>
          <w:spacing w:val="42"/>
          <w:sz w:val="28"/>
        </w:rPr>
        <w:t xml:space="preserve"> </w:t>
      </w:r>
      <w:r w:rsidRPr="009861B1">
        <w:rPr>
          <w:sz w:val="28"/>
        </w:rPr>
        <w:t>адресных</w:t>
      </w:r>
      <w:r w:rsidRPr="009861B1">
        <w:rPr>
          <w:spacing w:val="42"/>
          <w:sz w:val="28"/>
        </w:rPr>
        <w:t xml:space="preserve"> </w:t>
      </w:r>
      <w:r w:rsidRPr="009861B1">
        <w:rPr>
          <w:sz w:val="28"/>
        </w:rPr>
        <w:t>ориентиров</w:t>
      </w:r>
      <w:r w:rsidRPr="009861B1">
        <w:rPr>
          <w:spacing w:val="41"/>
          <w:sz w:val="28"/>
        </w:rPr>
        <w:t xml:space="preserve"> </w:t>
      </w:r>
      <w:r w:rsidRPr="009861B1">
        <w:rPr>
          <w:sz w:val="28"/>
        </w:rPr>
        <w:t>зданий,</w:t>
      </w:r>
      <w:r w:rsidRPr="009861B1">
        <w:rPr>
          <w:spacing w:val="41"/>
          <w:sz w:val="28"/>
        </w:rPr>
        <w:t xml:space="preserve"> </w:t>
      </w:r>
      <w:r w:rsidRPr="009861B1">
        <w:rPr>
          <w:sz w:val="28"/>
        </w:rPr>
        <w:t>сооружений,</w:t>
      </w:r>
      <w:r w:rsidRPr="009861B1">
        <w:rPr>
          <w:spacing w:val="41"/>
          <w:sz w:val="28"/>
        </w:rPr>
        <w:t xml:space="preserve"> </w:t>
      </w:r>
      <w:r w:rsidRPr="009861B1">
        <w:rPr>
          <w:sz w:val="28"/>
        </w:rPr>
        <w:t>объектов</w:t>
      </w:r>
      <w:r w:rsidRPr="009861B1">
        <w:rPr>
          <w:spacing w:val="41"/>
          <w:sz w:val="28"/>
        </w:rPr>
        <w:t xml:space="preserve"> </w:t>
      </w:r>
      <w:r w:rsidRPr="009861B1">
        <w:rPr>
          <w:sz w:val="28"/>
        </w:rPr>
        <w:t>незавершенного</w:t>
      </w:r>
      <w:r w:rsidR="009861B1" w:rsidRPr="009861B1">
        <w:rPr>
          <w:sz w:val="28"/>
        </w:rPr>
        <w:t xml:space="preserve"> </w:t>
      </w:r>
      <w:r w:rsidRPr="009861B1">
        <w:rPr>
          <w:sz w:val="28"/>
          <w:szCs w:val="28"/>
        </w:rPr>
        <w:t>строительства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(при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наличии),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принадлежащих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соответствующем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9861B1">
        <w:rPr>
          <w:spacing w:val="-67"/>
          <w:sz w:val="28"/>
          <w:szCs w:val="28"/>
        </w:rPr>
        <w:t xml:space="preserve"> </w:t>
      </w:r>
      <w:r w:rsidRPr="009861B1">
        <w:rPr>
          <w:sz w:val="28"/>
          <w:szCs w:val="28"/>
        </w:rPr>
        <w:t>обращаются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религиозная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организация,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которой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праве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безвозмездного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объекта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незавершенного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строительства;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собственник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здания,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сооружения,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9861B1">
        <w:rPr>
          <w:spacing w:val="1"/>
          <w:sz w:val="28"/>
          <w:szCs w:val="28"/>
        </w:rPr>
        <w:t xml:space="preserve"> </w:t>
      </w:r>
      <w:r w:rsidRPr="009861B1">
        <w:rPr>
          <w:sz w:val="28"/>
          <w:szCs w:val="28"/>
        </w:rPr>
        <w:t>хозяйственного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ведения</w:t>
      </w:r>
      <w:r w:rsidRPr="009861B1">
        <w:rPr>
          <w:spacing w:val="-15"/>
          <w:sz w:val="28"/>
          <w:szCs w:val="28"/>
        </w:rPr>
        <w:t xml:space="preserve"> </w:t>
      </w:r>
      <w:r w:rsidRPr="009861B1">
        <w:rPr>
          <w:sz w:val="28"/>
          <w:szCs w:val="28"/>
        </w:rPr>
        <w:t>или</w:t>
      </w:r>
      <w:r w:rsidRPr="009861B1">
        <w:rPr>
          <w:spacing w:val="-13"/>
          <w:sz w:val="28"/>
          <w:szCs w:val="28"/>
        </w:rPr>
        <w:t xml:space="preserve"> </w:t>
      </w:r>
      <w:r w:rsidRPr="009861B1">
        <w:rPr>
          <w:sz w:val="28"/>
          <w:szCs w:val="28"/>
        </w:rPr>
        <w:t>на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праве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оперативного</w:t>
      </w:r>
      <w:r w:rsidRPr="009861B1">
        <w:rPr>
          <w:spacing w:val="-13"/>
          <w:sz w:val="28"/>
          <w:szCs w:val="28"/>
        </w:rPr>
        <w:t xml:space="preserve"> </w:t>
      </w:r>
      <w:r w:rsidRPr="009861B1">
        <w:rPr>
          <w:sz w:val="28"/>
          <w:szCs w:val="28"/>
        </w:rPr>
        <w:t>управления,</w:t>
      </w:r>
      <w:r w:rsidRPr="009861B1">
        <w:rPr>
          <w:spacing w:val="-14"/>
          <w:sz w:val="28"/>
          <w:szCs w:val="28"/>
        </w:rPr>
        <w:t xml:space="preserve"> </w:t>
      </w:r>
      <w:r w:rsidRPr="009861B1">
        <w:rPr>
          <w:sz w:val="28"/>
          <w:szCs w:val="28"/>
        </w:rPr>
        <w:t>за</w:t>
      </w:r>
      <w:r w:rsidRPr="009861B1">
        <w:rPr>
          <w:spacing w:val="-16"/>
          <w:sz w:val="28"/>
          <w:szCs w:val="28"/>
        </w:rPr>
        <w:t xml:space="preserve"> </w:t>
      </w:r>
      <w:r w:rsidRPr="009861B1">
        <w:rPr>
          <w:sz w:val="28"/>
          <w:szCs w:val="28"/>
        </w:rPr>
        <w:t>предоставлением</w:t>
      </w:r>
      <w:r w:rsidRPr="009861B1">
        <w:rPr>
          <w:spacing w:val="-68"/>
          <w:sz w:val="28"/>
          <w:szCs w:val="28"/>
        </w:rPr>
        <w:t xml:space="preserve"> </w:t>
      </w:r>
      <w:r w:rsidRPr="009861B1">
        <w:rPr>
          <w:sz w:val="28"/>
          <w:szCs w:val="28"/>
        </w:rPr>
        <w:t>в</w:t>
      </w:r>
      <w:r w:rsidRPr="009861B1">
        <w:rPr>
          <w:spacing w:val="-3"/>
          <w:sz w:val="28"/>
          <w:szCs w:val="28"/>
        </w:rPr>
        <w:t xml:space="preserve"> </w:t>
      </w:r>
      <w:r w:rsidRPr="009861B1">
        <w:rPr>
          <w:sz w:val="28"/>
          <w:szCs w:val="28"/>
        </w:rPr>
        <w:t>аренду;</w:t>
      </w:r>
    </w:p>
    <w:p w14:paraId="10640C65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11"/>
        </w:tabs>
        <w:autoSpaceDE w:val="0"/>
        <w:autoSpaceDN w:val="0"/>
        <w:spacing w:before="1"/>
        <w:ind w:left="142" w:right="140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14:paraId="693C28F3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429"/>
        </w:tabs>
        <w:autoSpaceDE w:val="0"/>
        <w:autoSpaceDN w:val="0"/>
        <w:spacing w:before="1"/>
        <w:ind w:left="142" w:right="143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14:paraId="43FBDD33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482"/>
        </w:tabs>
        <w:autoSpaceDE w:val="0"/>
        <w:autoSpaceDN w:val="0"/>
        <w:spacing w:before="1"/>
        <w:ind w:left="142" w:right="139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14:paraId="4534B5FB" w14:textId="77777777" w:rsidR="009861B1" w:rsidRDefault="00046F4E" w:rsidP="0072621F">
      <w:pPr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ind w:left="142" w:right="144" w:firstLine="709"/>
        <w:jc w:val="both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14:paraId="7641166A" w14:textId="68BD6766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ind w:left="142" w:right="144" w:firstLine="709"/>
        <w:jc w:val="both"/>
        <w:rPr>
          <w:sz w:val="28"/>
        </w:rPr>
      </w:pPr>
      <w:r w:rsidRPr="009861B1">
        <w:rPr>
          <w:sz w:val="28"/>
        </w:rPr>
        <w:t>соглашение о создании крестьянского (фермерского) хозяйства, в случае,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если</w:t>
      </w:r>
      <w:r w:rsidRPr="009861B1">
        <w:rPr>
          <w:spacing w:val="-11"/>
          <w:sz w:val="28"/>
        </w:rPr>
        <w:t xml:space="preserve"> </w:t>
      </w:r>
      <w:r w:rsidRPr="009861B1">
        <w:rPr>
          <w:sz w:val="28"/>
        </w:rPr>
        <w:t>обращается</w:t>
      </w:r>
      <w:r w:rsidRPr="009861B1">
        <w:rPr>
          <w:spacing w:val="-10"/>
          <w:sz w:val="28"/>
        </w:rPr>
        <w:t xml:space="preserve"> </w:t>
      </w:r>
      <w:r w:rsidRPr="009861B1">
        <w:rPr>
          <w:sz w:val="28"/>
        </w:rPr>
        <w:t>крестьянское</w:t>
      </w:r>
      <w:r w:rsidRPr="009861B1">
        <w:rPr>
          <w:spacing w:val="-10"/>
          <w:sz w:val="28"/>
        </w:rPr>
        <w:t xml:space="preserve"> </w:t>
      </w:r>
      <w:r w:rsidRPr="009861B1">
        <w:rPr>
          <w:sz w:val="28"/>
        </w:rPr>
        <w:t>(фермерское)хозяйство,</w:t>
      </w:r>
      <w:r w:rsidRPr="009861B1">
        <w:rPr>
          <w:spacing w:val="-10"/>
          <w:sz w:val="28"/>
        </w:rPr>
        <w:t xml:space="preserve"> </w:t>
      </w:r>
      <w:r w:rsidRPr="009861B1">
        <w:rPr>
          <w:sz w:val="28"/>
        </w:rPr>
        <w:t>испрашивающее</w:t>
      </w:r>
      <w:r w:rsidRPr="009861B1">
        <w:rPr>
          <w:spacing w:val="-11"/>
          <w:sz w:val="28"/>
        </w:rPr>
        <w:t xml:space="preserve"> </w:t>
      </w:r>
      <w:r w:rsidRPr="009861B1">
        <w:rPr>
          <w:sz w:val="28"/>
        </w:rPr>
        <w:t>участок</w:t>
      </w:r>
      <w:r w:rsidRPr="009861B1">
        <w:rPr>
          <w:spacing w:val="-12"/>
          <w:sz w:val="28"/>
        </w:rPr>
        <w:t xml:space="preserve"> </w:t>
      </w:r>
      <w:r w:rsidRPr="009861B1">
        <w:rPr>
          <w:sz w:val="28"/>
        </w:rPr>
        <w:t>для</w:t>
      </w:r>
      <w:r w:rsidRPr="009861B1">
        <w:rPr>
          <w:spacing w:val="-67"/>
          <w:sz w:val="28"/>
        </w:rPr>
        <w:t xml:space="preserve"> </w:t>
      </w:r>
      <w:r w:rsidRPr="009861B1">
        <w:rPr>
          <w:sz w:val="28"/>
        </w:rPr>
        <w:t>осуществления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своей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деятельности,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за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предоставлением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безвозмездное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пользование;</w:t>
      </w:r>
    </w:p>
    <w:p w14:paraId="3A05D552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97"/>
        </w:tabs>
        <w:autoSpaceDE w:val="0"/>
        <w:autoSpaceDN w:val="0"/>
        <w:spacing w:before="1"/>
        <w:ind w:left="142" w:right="140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14:paraId="0CD58B86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474"/>
        </w:tabs>
        <w:autoSpaceDE w:val="0"/>
        <w:autoSpaceDN w:val="0"/>
        <w:spacing w:before="1"/>
        <w:ind w:left="142" w:right="139"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14:paraId="77565A42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18"/>
        </w:tabs>
        <w:autoSpaceDE w:val="0"/>
        <w:autoSpaceDN w:val="0"/>
        <w:ind w:left="142" w:right="145" w:firstLine="70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14:paraId="46D19A3A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21"/>
        </w:tabs>
        <w:autoSpaceDE w:val="0"/>
        <w:autoSpaceDN w:val="0"/>
        <w:ind w:left="142" w:right="140" w:firstLine="70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14:paraId="56024610" w14:textId="77777777" w:rsidR="009861B1" w:rsidRDefault="00046F4E" w:rsidP="0072621F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ind w:left="142" w:right="142" w:firstLine="70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14:paraId="6172A2F5" w14:textId="6A017C16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ind w:left="142" w:right="142" w:firstLine="709"/>
        <w:jc w:val="both"/>
        <w:rPr>
          <w:sz w:val="28"/>
        </w:rPr>
      </w:pPr>
      <w:r w:rsidRPr="009861B1">
        <w:rPr>
          <w:sz w:val="28"/>
        </w:rPr>
        <w:t>решение суда, на основании которого изъят земельный участок, в случае,</w:t>
      </w:r>
      <w:r w:rsidRPr="009861B1">
        <w:rPr>
          <w:spacing w:val="-67"/>
          <w:sz w:val="28"/>
        </w:rPr>
        <w:t xml:space="preserve"> </w:t>
      </w:r>
      <w:r w:rsidRPr="009861B1">
        <w:rPr>
          <w:sz w:val="28"/>
        </w:rPr>
        <w:t>если обращается лицо, у которого изъят участок, предоставленный в безвозмездное</w:t>
      </w:r>
      <w:r w:rsidRPr="009861B1">
        <w:rPr>
          <w:spacing w:val="-67"/>
          <w:sz w:val="28"/>
        </w:rPr>
        <w:t xml:space="preserve"> </w:t>
      </w:r>
      <w:r w:rsidRPr="009861B1">
        <w:rPr>
          <w:sz w:val="28"/>
        </w:rPr>
        <w:t>пользование,</w:t>
      </w:r>
      <w:r w:rsidRPr="009861B1">
        <w:rPr>
          <w:spacing w:val="-13"/>
          <w:sz w:val="28"/>
        </w:rPr>
        <w:t xml:space="preserve"> </w:t>
      </w:r>
      <w:r w:rsidRPr="009861B1">
        <w:rPr>
          <w:sz w:val="28"/>
        </w:rPr>
        <w:t>за</w:t>
      </w:r>
      <w:r w:rsidRPr="009861B1">
        <w:rPr>
          <w:spacing w:val="-13"/>
          <w:sz w:val="28"/>
        </w:rPr>
        <w:t xml:space="preserve"> </w:t>
      </w:r>
      <w:r w:rsidRPr="009861B1">
        <w:rPr>
          <w:sz w:val="28"/>
        </w:rPr>
        <w:t>предоставлением</w:t>
      </w:r>
      <w:r w:rsidRPr="009861B1">
        <w:rPr>
          <w:spacing w:val="-12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-12"/>
          <w:sz w:val="28"/>
        </w:rPr>
        <w:t xml:space="preserve"> </w:t>
      </w:r>
      <w:r w:rsidRPr="009861B1">
        <w:rPr>
          <w:sz w:val="28"/>
        </w:rPr>
        <w:t>безвозмездное</w:t>
      </w:r>
      <w:r w:rsidRPr="009861B1">
        <w:rPr>
          <w:spacing w:val="-12"/>
          <w:sz w:val="28"/>
        </w:rPr>
        <w:t xml:space="preserve"> </w:t>
      </w:r>
      <w:r w:rsidRPr="009861B1">
        <w:rPr>
          <w:sz w:val="28"/>
        </w:rPr>
        <w:t>пользование</w:t>
      </w:r>
      <w:r w:rsidRPr="009861B1">
        <w:rPr>
          <w:spacing w:val="-12"/>
          <w:sz w:val="28"/>
        </w:rPr>
        <w:t xml:space="preserve"> </w:t>
      </w:r>
      <w:r w:rsidRPr="009861B1">
        <w:rPr>
          <w:sz w:val="28"/>
        </w:rPr>
        <w:t>или</w:t>
      </w:r>
      <w:r w:rsidRPr="009861B1">
        <w:rPr>
          <w:spacing w:val="-11"/>
          <w:sz w:val="28"/>
        </w:rPr>
        <w:t xml:space="preserve"> </w:t>
      </w:r>
      <w:r w:rsidRPr="009861B1">
        <w:rPr>
          <w:sz w:val="28"/>
        </w:rPr>
        <w:t>если</w:t>
      </w:r>
      <w:r w:rsidRPr="009861B1">
        <w:rPr>
          <w:spacing w:val="-12"/>
          <w:sz w:val="28"/>
        </w:rPr>
        <w:t xml:space="preserve"> </w:t>
      </w:r>
      <w:r w:rsidRPr="009861B1">
        <w:rPr>
          <w:sz w:val="28"/>
        </w:rPr>
        <w:t>обращается</w:t>
      </w:r>
      <w:r w:rsidRPr="009861B1">
        <w:rPr>
          <w:spacing w:val="-68"/>
          <w:sz w:val="28"/>
        </w:rPr>
        <w:t xml:space="preserve"> </w:t>
      </w:r>
      <w:r w:rsidRPr="009861B1">
        <w:rPr>
          <w:sz w:val="28"/>
        </w:rPr>
        <w:t>лицо,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у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которого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изъят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предоставленный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аренду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земельный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участок,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за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предоставлением</w:t>
      </w:r>
      <w:r w:rsidRPr="009861B1">
        <w:rPr>
          <w:spacing w:val="-1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-2"/>
          <w:sz w:val="28"/>
        </w:rPr>
        <w:t xml:space="preserve"> </w:t>
      </w:r>
      <w:r w:rsidRPr="009861B1">
        <w:rPr>
          <w:sz w:val="28"/>
        </w:rPr>
        <w:t>аренду;</w:t>
      </w:r>
    </w:p>
    <w:p w14:paraId="05E26F58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405"/>
        </w:tabs>
        <w:autoSpaceDE w:val="0"/>
        <w:autoSpaceDN w:val="0"/>
        <w:spacing w:before="1"/>
        <w:ind w:left="142" w:right="143" w:firstLine="70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14:paraId="25C729FB" w14:textId="77777777" w:rsidR="009861B1" w:rsidRDefault="00046F4E" w:rsidP="0072621F">
      <w:pPr>
        <w:widowControl w:val="0"/>
        <w:numPr>
          <w:ilvl w:val="0"/>
          <w:numId w:val="3"/>
        </w:numPr>
        <w:tabs>
          <w:tab w:val="left" w:pos="1373"/>
        </w:tabs>
        <w:autoSpaceDE w:val="0"/>
        <w:autoSpaceDN w:val="0"/>
        <w:spacing w:before="1"/>
        <w:ind w:left="142" w:right="141" w:firstLine="709"/>
        <w:jc w:val="both"/>
        <w:rPr>
          <w:sz w:val="28"/>
        </w:rPr>
      </w:pPr>
      <w:r>
        <w:rPr>
          <w:sz w:val="28"/>
        </w:rPr>
        <w:lastRenderedPageBreak/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14:paraId="4CFCDDFC" w14:textId="7553AAAA" w:rsidR="00046F4E" w:rsidRPr="009861B1" w:rsidRDefault="00046F4E" w:rsidP="0072621F">
      <w:pPr>
        <w:widowControl w:val="0"/>
        <w:numPr>
          <w:ilvl w:val="0"/>
          <w:numId w:val="3"/>
        </w:numPr>
        <w:tabs>
          <w:tab w:val="left" w:pos="1373"/>
        </w:tabs>
        <w:autoSpaceDE w:val="0"/>
        <w:autoSpaceDN w:val="0"/>
        <w:spacing w:before="1"/>
        <w:ind w:left="142" w:right="141" w:firstLine="709"/>
        <w:jc w:val="both"/>
        <w:rPr>
          <w:sz w:val="28"/>
        </w:rPr>
      </w:pPr>
      <w:r w:rsidRPr="009861B1">
        <w:rPr>
          <w:sz w:val="28"/>
        </w:rPr>
        <w:t>решение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о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создании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некоммерческой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организации,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случае,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если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обращается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некоммерческая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организация,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созданная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гражданами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1"/>
          <w:sz w:val="28"/>
        </w:rPr>
        <w:t xml:space="preserve"> </w:t>
      </w:r>
      <w:r w:rsidRPr="009861B1">
        <w:rPr>
          <w:sz w:val="28"/>
        </w:rPr>
        <w:t>целях</w:t>
      </w:r>
      <w:r w:rsidRPr="009861B1">
        <w:rPr>
          <w:spacing w:val="-67"/>
          <w:sz w:val="28"/>
        </w:rPr>
        <w:t xml:space="preserve"> </w:t>
      </w:r>
      <w:r w:rsidRPr="009861B1">
        <w:rPr>
          <w:sz w:val="28"/>
        </w:rPr>
        <w:t>жилищного</w:t>
      </w:r>
      <w:r w:rsidRPr="009861B1">
        <w:rPr>
          <w:spacing w:val="-4"/>
          <w:sz w:val="28"/>
        </w:rPr>
        <w:t xml:space="preserve"> </w:t>
      </w:r>
      <w:r w:rsidRPr="009861B1">
        <w:rPr>
          <w:sz w:val="28"/>
        </w:rPr>
        <w:t>строительства</w:t>
      </w:r>
      <w:r w:rsidRPr="009861B1">
        <w:rPr>
          <w:spacing w:val="-2"/>
          <w:sz w:val="28"/>
        </w:rPr>
        <w:t xml:space="preserve"> </w:t>
      </w:r>
      <w:r w:rsidRPr="009861B1">
        <w:rPr>
          <w:sz w:val="28"/>
        </w:rPr>
        <w:t>за</w:t>
      </w:r>
      <w:r w:rsidRPr="009861B1">
        <w:rPr>
          <w:spacing w:val="-2"/>
          <w:sz w:val="28"/>
        </w:rPr>
        <w:t xml:space="preserve"> </w:t>
      </w:r>
      <w:r w:rsidRPr="009861B1">
        <w:rPr>
          <w:sz w:val="28"/>
        </w:rPr>
        <w:t>предоставлением</w:t>
      </w:r>
      <w:r w:rsidRPr="009861B1">
        <w:rPr>
          <w:spacing w:val="-1"/>
          <w:sz w:val="28"/>
        </w:rPr>
        <w:t xml:space="preserve"> </w:t>
      </w:r>
      <w:r w:rsidRPr="009861B1">
        <w:rPr>
          <w:sz w:val="28"/>
        </w:rPr>
        <w:t>в</w:t>
      </w:r>
      <w:r w:rsidRPr="009861B1">
        <w:rPr>
          <w:spacing w:val="-6"/>
          <w:sz w:val="28"/>
        </w:rPr>
        <w:t xml:space="preserve"> </w:t>
      </w:r>
      <w:r w:rsidRPr="009861B1">
        <w:rPr>
          <w:sz w:val="28"/>
        </w:rPr>
        <w:t>безвозмездное</w:t>
      </w:r>
      <w:r w:rsidRPr="009861B1">
        <w:rPr>
          <w:spacing w:val="-4"/>
          <w:sz w:val="28"/>
        </w:rPr>
        <w:t xml:space="preserve"> </w:t>
      </w:r>
      <w:r w:rsidRPr="009861B1">
        <w:rPr>
          <w:sz w:val="28"/>
        </w:rPr>
        <w:t>пользование;</w:t>
      </w:r>
    </w:p>
    <w:p w14:paraId="1BDCEB2F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83"/>
        </w:tabs>
        <w:autoSpaceDE w:val="0"/>
        <w:autoSpaceDN w:val="0"/>
        <w:spacing w:before="1"/>
        <w:ind w:left="142" w:right="142" w:firstLine="70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14:paraId="05372D5D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83"/>
        </w:tabs>
        <w:autoSpaceDE w:val="0"/>
        <w:autoSpaceDN w:val="0"/>
        <w:spacing w:before="1"/>
        <w:ind w:left="142" w:right="142" w:firstLine="70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14:paraId="30D4009C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61"/>
        </w:tabs>
        <w:autoSpaceDE w:val="0"/>
        <w:autoSpaceDN w:val="0"/>
        <w:ind w:left="142" w:right="146" w:firstLine="70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14:paraId="50282083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95"/>
        </w:tabs>
        <w:autoSpaceDE w:val="0"/>
        <w:autoSpaceDN w:val="0"/>
        <w:ind w:left="142" w:right="141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14:paraId="2E741224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510"/>
        </w:tabs>
        <w:autoSpaceDE w:val="0"/>
        <w:autoSpaceDN w:val="0"/>
        <w:spacing w:before="1"/>
        <w:ind w:left="142" w:right="141" w:firstLine="70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14:paraId="35E8ACAC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518"/>
        </w:tabs>
        <w:autoSpaceDE w:val="0"/>
        <w:autoSpaceDN w:val="0"/>
        <w:ind w:left="142" w:right="144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14:paraId="1E92DB9C" w14:textId="536917A6" w:rsidR="00046F4E" w:rsidRPr="0072621F" w:rsidRDefault="00046F4E" w:rsidP="0072621F">
      <w:pPr>
        <w:widowControl w:val="0"/>
        <w:numPr>
          <w:ilvl w:val="0"/>
          <w:numId w:val="3"/>
        </w:numPr>
        <w:tabs>
          <w:tab w:val="left" w:pos="1405"/>
        </w:tabs>
        <w:autoSpaceDE w:val="0"/>
        <w:autoSpaceDN w:val="0"/>
        <w:ind w:left="142" w:right="142" w:firstLine="709"/>
        <w:jc w:val="both"/>
        <w:rPr>
          <w:sz w:val="28"/>
          <w:szCs w:val="28"/>
        </w:rPr>
      </w:pPr>
      <w:r w:rsidRPr="0072621F">
        <w:rPr>
          <w:sz w:val="28"/>
          <w:szCs w:val="28"/>
        </w:rPr>
        <w:t>договор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аренды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исходного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земельного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участка,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заключенный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дня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вступления</w:t>
      </w:r>
      <w:r w:rsidRPr="0072621F">
        <w:rPr>
          <w:spacing w:val="14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13"/>
          <w:sz w:val="28"/>
          <w:szCs w:val="28"/>
        </w:rPr>
        <w:t xml:space="preserve"> </w:t>
      </w:r>
      <w:r w:rsidRPr="0072621F">
        <w:rPr>
          <w:sz w:val="28"/>
          <w:szCs w:val="28"/>
        </w:rPr>
        <w:t>силу</w:t>
      </w:r>
      <w:r w:rsidRPr="0072621F">
        <w:rPr>
          <w:spacing w:val="15"/>
          <w:sz w:val="28"/>
          <w:szCs w:val="28"/>
        </w:rPr>
        <w:t xml:space="preserve"> </w:t>
      </w:r>
      <w:r w:rsidRPr="0072621F">
        <w:rPr>
          <w:sz w:val="28"/>
          <w:szCs w:val="28"/>
        </w:rPr>
        <w:t>Федерального</w:t>
      </w:r>
      <w:r w:rsidRPr="0072621F">
        <w:rPr>
          <w:spacing w:val="15"/>
          <w:sz w:val="28"/>
          <w:szCs w:val="28"/>
        </w:rPr>
        <w:t xml:space="preserve"> </w:t>
      </w:r>
      <w:r w:rsidRPr="0072621F">
        <w:rPr>
          <w:sz w:val="28"/>
          <w:szCs w:val="28"/>
        </w:rPr>
        <w:t>закона</w:t>
      </w:r>
      <w:r w:rsidRPr="0072621F">
        <w:rPr>
          <w:spacing w:val="14"/>
          <w:sz w:val="28"/>
          <w:szCs w:val="28"/>
        </w:rPr>
        <w:t xml:space="preserve"> </w:t>
      </w:r>
      <w:r w:rsidRPr="0072621F">
        <w:rPr>
          <w:sz w:val="28"/>
          <w:szCs w:val="28"/>
        </w:rPr>
        <w:t>от</w:t>
      </w:r>
      <w:r w:rsidRPr="0072621F">
        <w:rPr>
          <w:spacing w:val="11"/>
          <w:sz w:val="28"/>
          <w:szCs w:val="28"/>
        </w:rPr>
        <w:t xml:space="preserve"> </w:t>
      </w:r>
      <w:r w:rsidRPr="0072621F">
        <w:rPr>
          <w:sz w:val="28"/>
          <w:szCs w:val="28"/>
        </w:rPr>
        <w:t>21</w:t>
      </w:r>
      <w:r w:rsidRPr="0072621F">
        <w:rPr>
          <w:spacing w:val="15"/>
          <w:sz w:val="28"/>
          <w:szCs w:val="28"/>
        </w:rPr>
        <w:t xml:space="preserve"> </w:t>
      </w:r>
      <w:r w:rsidRPr="0072621F">
        <w:rPr>
          <w:sz w:val="28"/>
          <w:szCs w:val="28"/>
        </w:rPr>
        <w:t>июля</w:t>
      </w:r>
      <w:r w:rsidRPr="0072621F">
        <w:rPr>
          <w:spacing w:val="14"/>
          <w:sz w:val="28"/>
          <w:szCs w:val="28"/>
        </w:rPr>
        <w:t xml:space="preserve"> </w:t>
      </w:r>
      <w:r w:rsidRPr="0072621F">
        <w:rPr>
          <w:sz w:val="28"/>
          <w:szCs w:val="28"/>
        </w:rPr>
        <w:t>1997</w:t>
      </w:r>
      <w:r w:rsidRPr="0072621F">
        <w:rPr>
          <w:spacing w:val="15"/>
          <w:sz w:val="28"/>
          <w:szCs w:val="28"/>
        </w:rPr>
        <w:t xml:space="preserve"> </w:t>
      </w:r>
      <w:r w:rsidRPr="0072621F">
        <w:rPr>
          <w:sz w:val="28"/>
          <w:szCs w:val="28"/>
        </w:rPr>
        <w:t>г.</w:t>
      </w:r>
      <w:r w:rsidRPr="0072621F">
        <w:rPr>
          <w:spacing w:val="13"/>
          <w:sz w:val="28"/>
          <w:szCs w:val="28"/>
        </w:rPr>
        <w:t xml:space="preserve"> </w:t>
      </w:r>
      <w:r w:rsidRPr="0072621F">
        <w:rPr>
          <w:sz w:val="28"/>
          <w:szCs w:val="28"/>
        </w:rPr>
        <w:t>№</w:t>
      </w:r>
      <w:r w:rsidRPr="0072621F">
        <w:rPr>
          <w:spacing w:val="12"/>
          <w:sz w:val="28"/>
          <w:szCs w:val="28"/>
        </w:rPr>
        <w:t xml:space="preserve"> </w:t>
      </w:r>
      <w:r w:rsidRPr="0072621F">
        <w:rPr>
          <w:sz w:val="28"/>
          <w:szCs w:val="28"/>
        </w:rPr>
        <w:t>122-ФЗ</w:t>
      </w:r>
      <w:r w:rsidR="0072621F" w:rsidRPr="0072621F">
        <w:rPr>
          <w:sz w:val="28"/>
          <w:szCs w:val="28"/>
        </w:rPr>
        <w:t xml:space="preserve"> </w:t>
      </w:r>
      <w:r w:rsidRPr="0072621F">
        <w:rPr>
          <w:sz w:val="28"/>
          <w:szCs w:val="28"/>
        </w:rPr>
        <w:t>«О государственной регистрации прав на недвижимое имущество и сделок с ним»,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если обращается арендатор такого земельного участка за предоставлением в аренду</w:t>
      </w:r>
      <w:r w:rsidRPr="0072621F">
        <w:rPr>
          <w:spacing w:val="-67"/>
          <w:sz w:val="28"/>
          <w:szCs w:val="28"/>
        </w:rPr>
        <w:t xml:space="preserve"> </w:t>
      </w:r>
      <w:r w:rsidRPr="0072621F">
        <w:rPr>
          <w:sz w:val="28"/>
          <w:szCs w:val="28"/>
        </w:rPr>
        <w:t>земельного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участка,</w:t>
      </w:r>
      <w:r w:rsidRPr="0072621F">
        <w:rPr>
          <w:spacing w:val="-4"/>
          <w:sz w:val="28"/>
          <w:szCs w:val="28"/>
        </w:rPr>
        <w:t xml:space="preserve"> </w:t>
      </w:r>
      <w:r w:rsidRPr="0072621F">
        <w:rPr>
          <w:sz w:val="28"/>
          <w:szCs w:val="28"/>
        </w:rPr>
        <w:t>образованного</w:t>
      </w:r>
      <w:r w:rsidRPr="0072621F">
        <w:rPr>
          <w:spacing w:val="-3"/>
          <w:sz w:val="28"/>
          <w:szCs w:val="28"/>
        </w:rPr>
        <w:t xml:space="preserve"> </w:t>
      </w:r>
      <w:r w:rsidRPr="0072621F">
        <w:rPr>
          <w:sz w:val="28"/>
          <w:szCs w:val="28"/>
        </w:rPr>
        <w:t>из</w:t>
      </w:r>
      <w:r w:rsidRPr="0072621F">
        <w:rPr>
          <w:spacing w:val="-3"/>
          <w:sz w:val="28"/>
          <w:szCs w:val="28"/>
        </w:rPr>
        <w:t xml:space="preserve"> </w:t>
      </w:r>
      <w:r w:rsidRPr="0072621F">
        <w:rPr>
          <w:sz w:val="28"/>
          <w:szCs w:val="28"/>
        </w:rPr>
        <w:t>ранее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арендованного</w:t>
      </w:r>
      <w:r w:rsidRPr="0072621F">
        <w:rPr>
          <w:spacing w:val="-4"/>
          <w:sz w:val="28"/>
          <w:szCs w:val="28"/>
        </w:rPr>
        <w:t xml:space="preserve"> </w:t>
      </w:r>
      <w:r w:rsidRPr="0072621F">
        <w:rPr>
          <w:sz w:val="28"/>
          <w:szCs w:val="28"/>
        </w:rPr>
        <w:t>земельного участка;</w:t>
      </w:r>
    </w:p>
    <w:p w14:paraId="02FFA3C0" w14:textId="77777777" w:rsidR="00046F4E" w:rsidRDefault="00046F4E" w:rsidP="0072621F">
      <w:pPr>
        <w:widowControl w:val="0"/>
        <w:numPr>
          <w:ilvl w:val="0"/>
          <w:numId w:val="3"/>
        </w:numPr>
        <w:tabs>
          <w:tab w:val="left" w:pos="1352"/>
        </w:tabs>
        <w:autoSpaceDE w:val="0"/>
        <w:autoSpaceDN w:val="0"/>
        <w:ind w:left="142" w:right="146" w:firstLine="70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14:paraId="2439B972" w14:textId="77777777" w:rsidR="00046F4E" w:rsidRPr="0072621F" w:rsidRDefault="00046F4E" w:rsidP="0072621F">
      <w:pPr>
        <w:ind w:left="142" w:right="143" w:firstLine="709"/>
        <w:jc w:val="both"/>
        <w:rPr>
          <w:sz w:val="28"/>
          <w:szCs w:val="28"/>
        </w:rPr>
      </w:pPr>
      <w:r w:rsidRPr="0072621F">
        <w:rPr>
          <w:sz w:val="28"/>
          <w:szCs w:val="28"/>
        </w:rPr>
        <w:t>33) концессионное соглашение, если обращается лицо, с которым заключено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концессионное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соглашение,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за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предоставлением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аренду;</w:t>
      </w:r>
    </w:p>
    <w:p w14:paraId="4C636573" w14:textId="77777777" w:rsidR="0072621F" w:rsidRDefault="00046F4E" w:rsidP="0072621F">
      <w:pPr>
        <w:widowControl w:val="0"/>
        <w:numPr>
          <w:ilvl w:val="0"/>
          <w:numId w:val="2"/>
        </w:numPr>
        <w:tabs>
          <w:tab w:val="left" w:pos="1354"/>
        </w:tabs>
        <w:autoSpaceDE w:val="0"/>
        <w:autoSpaceDN w:val="0"/>
        <w:spacing w:before="1"/>
        <w:ind w:left="142" w:right="147" w:firstLine="70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14:paraId="6B4CFB04" w14:textId="1C37C785" w:rsidR="00046F4E" w:rsidRPr="0072621F" w:rsidRDefault="00046F4E" w:rsidP="0072621F">
      <w:pPr>
        <w:widowControl w:val="0"/>
        <w:numPr>
          <w:ilvl w:val="0"/>
          <w:numId w:val="2"/>
        </w:numPr>
        <w:tabs>
          <w:tab w:val="left" w:pos="1354"/>
        </w:tabs>
        <w:autoSpaceDE w:val="0"/>
        <w:autoSpaceDN w:val="0"/>
        <w:spacing w:before="1"/>
        <w:ind w:left="142" w:right="147" w:firstLine="709"/>
        <w:jc w:val="both"/>
        <w:rPr>
          <w:sz w:val="28"/>
        </w:rPr>
      </w:pPr>
      <w:r w:rsidRPr="0072621F">
        <w:rPr>
          <w:sz w:val="28"/>
        </w:rPr>
        <w:lastRenderedPageBreak/>
        <w:t>охотхозяйственное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соглашение,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если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обращается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лицо,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которым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заключено охотхозяйственное</w:t>
      </w:r>
      <w:r w:rsidRPr="0072621F">
        <w:rPr>
          <w:spacing w:val="-1"/>
          <w:sz w:val="28"/>
        </w:rPr>
        <w:t xml:space="preserve"> </w:t>
      </w:r>
      <w:r w:rsidRPr="0072621F">
        <w:rPr>
          <w:sz w:val="28"/>
        </w:rPr>
        <w:t>соглашение,</w:t>
      </w:r>
      <w:r w:rsidRPr="0072621F">
        <w:rPr>
          <w:spacing w:val="-2"/>
          <w:sz w:val="28"/>
        </w:rPr>
        <w:t xml:space="preserve"> </w:t>
      </w:r>
      <w:r w:rsidRPr="0072621F">
        <w:rPr>
          <w:sz w:val="28"/>
        </w:rPr>
        <w:t>за</w:t>
      </w:r>
      <w:r w:rsidRPr="0072621F">
        <w:rPr>
          <w:spacing w:val="-2"/>
          <w:sz w:val="28"/>
        </w:rPr>
        <w:t xml:space="preserve"> </w:t>
      </w:r>
      <w:r w:rsidRPr="0072621F">
        <w:rPr>
          <w:sz w:val="28"/>
        </w:rPr>
        <w:t>предоставлением</w:t>
      </w:r>
      <w:r w:rsidRPr="0072621F">
        <w:rPr>
          <w:spacing w:val="-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-2"/>
          <w:sz w:val="28"/>
        </w:rPr>
        <w:t xml:space="preserve"> </w:t>
      </w:r>
      <w:r w:rsidRPr="0072621F">
        <w:rPr>
          <w:sz w:val="28"/>
        </w:rPr>
        <w:t>аренду;</w:t>
      </w:r>
      <w:r w:rsidR="0072621F">
        <w:rPr>
          <w:sz w:val="28"/>
        </w:rPr>
        <w:t xml:space="preserve"> </w:t>
      </w:r>
      <w:r w:rsidRPr="0072621F">
        <w:rPr>
          <w:sz w:val="28"/>
        </w:rPr>
        <w:t>инвестиционная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декларация,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составе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которой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представлен</w:t>
      </w:r>
      <w:r w:rsidRPr="0072621F">
        <w:rPr>
          <w:spacing w:val="-67"/>
          <w:sz w:val="28"/>
        </w:rPr>
        <w:t xml:space="preserve"> </w:t>
      </w:r>
      <w:r w:rsidRPr="0072621F">
        <w:rPr>
          <w:sz w:val="28"/>
        </w:rPr>
        <w:t>инвестиционный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проект,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если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обращается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резидент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зоны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территориального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развития,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включенный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реестр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резидентов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такой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зоны,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за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предоставлением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аренду;</w:t>
      </w:r>
    </w:p>
    <w:p w14:paraId="38EB06A3" w14:textId="77777777" w:rsidR="0072621F" w:rsidRDefault="00046F4E" w:rsidP="003C5D10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1"/>
        <w:ind w:right="141" w:firstLine="739"/>
        <w:jc w:val="both"/>
        <w:rPr>
          <w:sz w:val="28"/>
        </w:rPr>
      </w:pPr>
      <w:r w:rsidRPr="0072621F">
        <w:rPr>
          <w:sz w:val="28"/>
        </w:rPr>
        <w:t>договор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об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условиях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деятельности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свободной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экономической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зоне,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инвестиционная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декларация,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свидетельство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включении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юридического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лица,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индивидуального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предпринимателя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единый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реестр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участников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свободной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экономической зоны, если обращается участник свободной экономической зоны на</w:t>
      </w:r>
      <w:r w:rsidRPr="0072621F">
        <w:rPr>
          <w:spacing w:val="-67"/>
          <w:sz w:val="28"/>
        </w:rPr>
        <w:t xml:space="preserve"> </w:t>
      </w:r>
      <w:r w:rsidRPr="0072621F">
        <w:rPr>
          <w:sz w:val="28"/>
        </w:rPr>
        <w:t>территориях Республики Крым и города федерального значения Севастополя за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предоставлением</w:t>
      </w:r>
      <w:r w:rsidRPr="0072621F">
        <w:rPr>
          <w:spacing w:val="-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-2"/>
          <w:sz w:val="28"/>
        </w:rPr>
        <w:t xml:space="preserve"> </w:t>
      </w:r>
      <w:r w:rsidRPr="0072621F">
        <w:rPr>
          <w:sz w:val="28"/>
        </w:rPr>
        <w:t>аренду;</w:t>
      </w:r>
      <w:r w:rsidR="0072621F">
        <w:rPr>
          <w:sz w:val="28"/>
        </w:rPr>
        <w:t xml:space="preserve"> </w:t>
      </w:r>
    </w:p>
    <w:p w14:paraId="4D2DCB1F" w14:textId="2D3081A9" w:rsidR="00046F4E" w:rsidRPr="0072621F" w:rsidRDefault="00046F4E" w:rsidP="003C5D10">
      <w:pPr>
        <w:widowControl w:val="0"/>
        <w:numPr>
          <w:ilvl w:val="0"/>
          <w:numId w:val="2"/>
        </w:numPr>
        <w:tabs>
          <w:tab w:val="left" w:pos="1402"/>
        </w:tabs>
        <w:autoSpaceDE w:val="0"/>
        <w:autoSpaceDN w:val="0"/>
        <w:spacing w:before="1"/>
        <w:ind w:right="141" w:firstLine="739"/>
        <w:jc w:val="both"/>
        <w:rPr>
          <w:sz w:val="28"/>
        </w:rPr>
      </w:pPr>
      <w:r w:rsidRPr="0072621F">
        <w:rPr>
          <w:sz w:val="28"/>
        </w:rPr>
        <w:t>проектная</w:t>
      </w:r>
      <w:r w:rsidRPr="0072621F">
        <w:rPr>
          <w:spacing w:val="-6"/>
          <w:sz w:val="28"/>
        </w:rPr>
        <w:t xml:space="preserve"> </w:t>
      </w:r>
      <w:r w:rsidRPr="0072621F">
        <w:rPr>
          <w:sz w:val="28"/>
        </w:rPr>
        <w:t>документация</w:t>
      </w:r>
      <w:r w:rsidRPr="0072621F">
        <w:rPr>
          <w:spacing w:val="-6"/>
          <w:sz w:val="28"/>
        </w:rPr>
        <w:t xml:space="preserve"> </w:t>
      </w:r>
      <w:r w:rsidRPr="0072621F">
        <w:rPr>
          <w:sz w:val="28"/>
        </w:rPr>
        <w:t>на</w:t>
      </w:r>
      <w:r w:rsidRPr="0072621F">
        <w:rPr>
          <w:spacing w:val="-4"/>
          <w:sz w:val="28"/>
        </w:rPr>
        <w:t xml:space="preserve"> </w:t>
      </w:r>
      <w:r w:rsidRPr="0072621F">
        <w:rPr>
          <w:sz w:val="28"/>
        </w:rPr>
        <w:t>выполнение</w:t>
      </w:r>
      <w:r w:rsidRPr="0072621F">
        <w:rPr>
          <w:spacing w:val="-6"/>
          <w:sz w:val="28"/>
        </w:rPr>
        <w:t xml:space="preserve"> </w:t>
      </w:r>
      <w:r w:rsidRPr="0072621F">
        <w:rPr>
          <w:sz w:val="28"/>
        </w:rPr>
        <w:t>работ,</w:t>
      </w:r>
      <w:r w:rsidRPr="0072621F">
        <w:rPr>
          <w:spacing w:val="-5"/>
          <w:sz w:val="28"/>
        </w:rPr>
        <w:t xml:space="preserve"> </w:t>
      </w:r>
      <w:r w:rsidRPr="0072621F">
        <w:rPr>
          <w:sz w:val="28"/>
        </w:rPr>
        <w:t>связанных</w:t>
      </w:r>
      <w:r w:rsidRPr="0072621F">
        <w:rPr>
          <w:spacing w:val="-4"/>
          <w:sz w:val="28"/>
        </w:rPr>
        <w:t xml:space="preserve"> </w:t>
      </w:r>
      <w:r w:rsidRPr="0072621F">
        <w:rPr>
          <w:sz w:val="28"/>
        </w:rPr>
        <w:t>с</w:t>
      </w:r>
      <w:r w:rsidRPr="0072621F">
        <w:rPr>
          <w:spacing w:val="-8"/>
          <w:sz w:val="28"/>
        </w:rPr>
        <w:t xml:space="preserve"> </w:t>
      </w:r>
      <w:r w:rsidRPr="0072621F">
        <w:rPr>
          <w:sz w:val="28"/>
        </w:rPr>
        <w:t>пользованием</w:t>
      </w:r>
      <w:r w:rsidRPr="0072621F">
        <w:rPr>
          <w:spacing w:val="-67"/>
          <w:sz w:val="28"/>
        </w:rPr>
        <w:t xml:space="preserve"> </w:t>
      </w:r>
      <w:r w:rsidRPr="0072621F">
        <w:rPr>
          <w:sz w:val="28"/>
        </w:rPr>
        <w:t>недрами, государственное задание, предусматривающее выполнение мероприятий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государственному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геологическому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изучению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недр,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или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государственный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контракт на выполнение работ по геологическому изучению недр (в том числе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региональному)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либо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их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части,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предусматривающий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осуществление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соответствующей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деятельности,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если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обращается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недропользователь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за</w:t>
      </w:r>
      <w:r w:rsidRPr="0072621F">
        <w:rPr>
          <w:spacing w:val="1"/>
          <w:sz w:val="28"/>
        </w:rPr>
        <w:t xml:space="preserve"> </w:t>
      </w:r>
      <w:r w:rsidRPr="0072621F">
        <w:rPr>
          <w:sz w:val="28"/>
        </w:rPr>
        <w:t>предоставлением</w:t>
      </w:r>
      <w:r w:rsidRPr="0072621F">
        <w:rPr>
          <w:spacing w:val="-1"/>
          <w:sz w:val="28"/>
        </w:rPr>
        <w:t xml:space="preserve"> </w:t>
      </w:r>
      <w:r w:rsidRPr="0072621F">
        <w:rPr>
          <w:sz w:val="28"/>
        </w:rPr>
        <w:t>в</w:t>
      </w:r>
      <w:r w:rsidRPr="0072621F">
        <w:rPr>
          <w:spacing w:val="-2"/>
          <w:sz w:val="28"/>
        </w:rPr>
        <w:t xml:space="preserve"> </w:t>
      </w:r>
      <w:r w:rsidRPr="0072621F">
        <w:rPr>
          <w:sz w:val="28"/>
        </w:rPr>
        <w:t>аренду;</w:t>
      </w:r>
    </w:p>
    <w:p w14:paraId="70D63A21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ind w:right="146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14:paraId="6580FAF9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316"/>
        </w:tabs>
        <w:autoSpaceDE w:val="0"/>
        <w:autoSpaceDN w:val="0"/>
        <w:spacing w:before="2"/>
        <w:ind w:right="148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14:paraId="20290D62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347"/>
        </w:tabs>
        <w:autoSpaceDE w:val="0"/>
        <w:autoSpaceDN w:val="0"/>
        <w:ind w:right="149"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14:paraId="61F323CB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354"/>
        </w:tabs>
        <w:autoSpaceDE w:val="0"/>
        <w:autoSpaceDN w:val="0"/>
        <w:ind w:right="14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14:paraId="47B10F9E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359"/>
        </w:tabs>
        <w:autoSpaceDE w:val="0"/>
        <w:autoSpaceDN w:val="0"/>
        <w:ind w:right="148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14:paraId="6EB0F750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309"/>
        </w:tabs>
        <w:autoSpaceDE w:val="0"/>
        <w:autoSpaceDN w:val="0"/>
        <w:ind w:right="146" w:firstLine="739"/>
        <w:jc w:val="both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14:paraId="160CACE1" w14:textId="77777777" w:rsidR="00046F4E" w:rsidRDefault="00046F4E" w:rsidP="00D21871">
      <w:pPr>
        <w:widowControl w:val="0"/>
        <w:numPr>
          <w:ilvl w:val="0"/>
          <w:numId w:val="2"/>
        </w:numPr>
        <w:tabs>
          <w:tab w:val="left" w:pos="1709"/>
        </w:tabs>
        <w:autoSpaceDE w:val="0"/>
        <w:autoSpaceDN w:val="0"/>
        <w:spacing w:before="1"/>
        <w:ind w:right="146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14:paraId="0ADBF0A7" w14:textId="77777777" w:rsidR="0072621F" w:rsidRDefault="00046F4E" w:rsidP="0072621F">
      <w:pPr>
        <w:widowControl w:val="0"/>
        <w:numPr>
          <w:ilvl w:val="0"/>
          <w:numId w:val="2"/>
        </w:numPr>
        <w:tabs>
          <w:tab w:val="left" w:pos="1489"/>
        </w:tabs>
        <w:autoSpaceDE w:val="0"/>
        <w:autoSpaceDN w:val="0"/>
        <w:ind w:right="14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14:paraId="3D64C026" w14:textId="3CBF1D83" w:rsidR="00046F4E" w:rsidRPr="0072621F" w:rsidRDefault="00046F4E" w:rsidP="0072621F">
      <w:pPr>
        <w:widowControl w:val="0"/>
        <w:tabs>
          <w:tab w:val="left" w:pos="1489"/>
        </w:tabs>
        <w:autoSpaceDE w:val="0"/>
        <w:autoSpaceDN w:val="0"/>
        <w:ind w:left="136" w:right="142" w:firstLine="709"/>
        <w:jc w:val="both"/>
        <w:rPr>
          <w:sz w:val="28"/>
        </w:rPr>
      </w:pPr>
      <w:r w:rsidRPr="0072621F">
        <w:rPr>
          <w:sz w:val="28"/>
          <w:szCs w:val="28"/>
        </w:rPr>
        <w:t>Предоставление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указанных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документов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не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требуется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случае,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если</w:t>
      </w:r>
      <w:r w:rsidRPr="0072621F">
        <w:rPr>
          <w:spacing w:val="-10"/>
          <w:sz w:val="28"/>
          <w:szCs w:val="28"/>
        </w:rPr>
        <w:t xml:space="preserve"> </w:t>
      </w:r>
      <w:r w:rsidRPr="0072621F">
        <w:rPr>
          <w:sz w:val="28"/>
          <w:szCs w:val="28"/>
        </w:rPr>
        <w:t>указанные</w:t>
      </w:r>
      <w:r w:rsidRPr="0072621F">
        <w:rPr>
          <w:spacing w:val="-67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документы</w:t>
      </w:r>
      <w:r w:rsidRPr="0072621F">
        <w:rPr>
          <w:spacing w:val="-9"/>
          <w:sz w:val="28"/>
          <w:szCs w:val="28"/>
        </w:rPr>
        <w:t xml:space="preserve"> </w:t>
      </w:r>
      <w:r w:rsidRPr="0072621F">
        <w:rPr>
          <w:sz w:val="28"/>
          <w:szCs w:val="28"/>
        </w:rPr>
        <w:t>направлялись</w:t>
      </w:r>
      <w:r w:rsidRPr="0072621F">
        <w:rPr>
          <w:spacing w:val="-9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-9"/>
          <w:sz w:val="28"/>
          <w:szCs w:val="28"/>
        </w:rPr>
        <w:t xml:space="preserve"> </w:t>
      </w:r>
      <w:r w:rsidRPr="0072621F">
        <w:rPr>
          <w:sz w:val="28"/>
          <w:szCs w:val="28"/>
        </w:rPr>
        <w:t>уполномоченный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орган</w:t>
      </w:r>
      <w:r w:rsidRPr="0072621F">
        <w:rPr>
          <w:spacing w:val="-8"/>
          <w:sz w:val="28"/>
          <w:szCs w:val="28"/>
        </w:rPr>
        <w:t xml:space="preserve"> </w:t>
      </w:r>
      <w:r w:rsidRPr="0072621F">
        <w:rPr>
          <w:sz w:val="28"/>
          <w:szCs w:val="28"/>
        </w:rPr>
        <w:t>с</w:t>
      </w:r>
      <w:r w:rsidRPr="0072621F">
        <w:rPr>
          <w:spacing w:val="-10"/>
          <w:sz w:val="28"/>
          <w:szCs w:val="28"/>
        </w:rPr>
        <w:t xml:space="preserve"> </w:t>
      </w:r>
      <w:r w:rsidRPr="0072621F">
        <w:rPr>
          <w:sz w:val="28"/>
          <w:szCs w:val="28"/>
        </w:rPr>
        <w:t>заявлением</w:t>
      </w:r>
      <w:r w:rsidRPr="0072621F">
        <w:rPr>
          <w:spacing w:val="-9"/>
          <w:sz w:val="28"/>
          <w:szCs w:val="28"/>
        </w:rPr>
        <w:t xml:space="preserve"> </w:t>
      </w:r>
      <w:r w:rsidRPr="0072621F">
        <w:rPr>
          <w:sz w:val="28"/>
          <w:szCs w:val="28"/>
        </w:rPr>
        <w:t>о</w:t>
      </w:r>
      <w:r w:rsidRPr="0072621F">
        <w:rPr>
          <w:spacing w:val="-8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предварительном</w:t>
      </w:r>
      <w:r w:rsidRPr="0072621F">
        <w:rPr>
          <w:spacing w:val="-68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lastRenderedPageBreak/>
        <w:t>согласовании</w:t>
      </w:r>
      <w:r w:rsidRPr="0072621F">
        <w:rPr>
          <w:spacing w:val="-15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предоставления</w:t>
      </w:r>
      <w:r w:rsidRPr="0072621F">
        <w:rPr>
          <w:spacing w:val="-15"/>
          <w:sz w:val="28"/>
          <w:szCs w:val="28"/>
        </w:rPr>
        <w:t xml:space="preserve"> </w:t>
      </w:r>
      <w:r w:rsidRPr="0072621F">
        <w:rPr>
          <w:sz w:val="28"/>
          <w:szCs w:val="28"/>
        </w:rPr>
        <w:t>земельного</w:t>
      </w:r>
      <w:r w:rsidRPr="0072621F">
        <w:rPr>
          <w:spacing w:val="-14"/>
          <w:sz w:val="28"/>
          <w:szCs w:val="28"/>
        </w:rPr>
        <w:t xml:space="preserve"> </w:t>
      </w:r>
      <w:r w:rsidRPr="0072621F">
        <w:rPr>
          <w:sz w:val="28"/>
          <w:szCs w:val="28"/>
        </w:rPr>
        <w:t>участка,</w:t>
      </w:r>
      <w:r w:rsidRPr="0072621F">
        <w:rPr>
          <w:spacing w:val="-15"/>
          <w:sz w:val="28"/>
          <w:szCs w:val="28"/>
        </w:rPr>
        <w:t xml:space="preserve"> </w:t>
      </w:r>
      <w:r w:rsidRPr="0072621F">
        <w:rPr>
          <w:sz w:val="28"/>
          <w:szCs w:val="28"/>
        </w:rPr>
        <w:t>по</w:t>
      </w:r>
      <w:r w:rsidRPr="0072621F">
        <w:rPr>
          <w:spacing w:val="-16"/>
          <w:sz w:val="28"/>
          <w:szCs w:val="28"/>
        </w:rPr>
        <w:t xml:space="preserve"> </w:t>
      </w:r>
      <w:r w:rsidRPr="0072621F">
        <w:rPr>
          <w:sz w:val="28"/>
          <w:szCs w:val="28"/>
        </w:rPr>
        <w:t>итогам</w:t>
      </w:r>
      <w:r w:rsidRPr="0072621F">
        <w:rPr>
          <w:spacing w:val="-15"/>
          <w:sz w:val="28"/>
          <w:szCs w:val="28"/>
        </w:rPr>
        <w:t xml:space="preserve"> </w:t>
      </w:r>
      <w:r w:rsidRPr="0072621F">
        <w:rPr>
          <w:sz w:val="28"/>
          <w:szCs w:val="28"/>
        </w:rPr>
        <w:t>рассмотрения</w:t>
      </w:r>
      <w:r w:rsidRPr="0072621F">
        <w:rPr>
          <w:spacing w:val="-17"/>
          <w:sz w:val="28"/>
          <w:szCs w:val="28"/>
        </w:rPr>
        <w:t xml:space="preserve"> </w:t>
      </w:r>
      <w:r w:rsidRPr="0072621F">
        <w:rPr>
          <w:sz w:val="28"/>
          <w:szCs w:val="28"/>
        </w:rPr>
        <w:t>которого</w:t>
      </w:r>
      <w:r w:rsidRPr="0072621F">
        <w:rPr>
          <w:spacing w:val="-68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принято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решение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предварительном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согласовании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предоставления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земельного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участка.</w:t>
      </w:r>
    </w:p>
    <w:p w14:paraId="52614E62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2.6.2. По своему желанию заявитель</w:t>
      </w:r>
      <w:r w:rsidR="006769E5" w:rsidRPr="00E22B34">
        <w:rPr>
          <w:sz w:val="28"/>
          <w:szCs w:val="28"/>
        </w:rPr>
        <w:t xml:space="preserve"> может представить иные докумен</w:t>
      </w:r>
      <w:r w:rsidRPr="00E22B34">
        <w:rPr>
          <w:sz w:val="28"/>
          <w:szCs w:val="28"/>
        </w:rPr>
        <w:t>ты, которые, по его мнению, имеют значение при предоставлении муниципальной услуги.</w:t>
      </w:r>
    </w:p>
    <w:p w14:paraId="7A08D8FE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порядок их представления</w:t>
      </w:r>
    </w:p>
    <w:p w14:paraId="40798ED8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</w:p>
    <w:p w14:paraId="1269D701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случае, если заявитель не представил указанные документы  по собственной инициативе:</w:t>
      </w:r>
    </w:p>
    <w:p w14:paraId="0169EF60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выписку из ЕГРЮЛ о юридическом лице, являющемся заявителем о предоставлении муниципальной услуги;</w:t>
      </w:r>
    </w:p>
    <w:p w14:paraId="5810D738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14:paraId="191D52AB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выписка из ЕГРН об основных характеристиках и зарегистрированных правах на испрашиваемый земельный участок;</w:t>
      </w:r>
    </w:p>
    <w:p w14:paraId="14F92877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утвержденные проекты планировки и утвержденные проекты межевания территории;</w:t>
      </w:r>
    </w:p>
    <w:p w14:paraId="35921581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договор о комплексном освоении территории;</w:t>
      </w:r>
    </w:p>
    <w:p w14:paraId="404FB926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14:paraId="4D7EC4FD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решение о предоставлении в поль</w:t>
      </w:r>
      <w:r w:rsidR="006769E5" w:rsidRPr="00E22B34">
        <w:rPr>
          <w:sz w:val="28"/>
          <w:szCs w:val="28"/>
        </w:rPr>
        <w:t>зование водных биологических ре</w:t>
      </w:r>
      <w:r w:rsidRPr="00E22B34">
        <w:rPr>
          <w:sz w:val="28"/>
          <w:szCs w:val="28"/>
        </w:rPr>
        <w:t>сурсов либо договор о предоставлении рыбопромыслового участка, договор пользования водными биологическими ресурсами;</w:t>
      </w:r>
    </w:p>
    <w:p w14:paraId="1358041E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иные документы, предусмотренные Перечнем документов, подтверждающие право заявителя на приобретение земельного участка без проведения торгов, утвержденным </w:t>
      </w:r>
      <w:r w:rsidR="007B05E9" w:rsidRPr="00E22B34">
        <w:rPr>
          <w:sz w:val="28"/>
          <w:szCs w:val="28"/>
        </w:rPr>
        <w:t>Приказом Росреестра от 02.09.2020 N П/0321 «Об утверждении перечня документов, подтверждающих право заявителя на приобретение земельного участка без проведения торгов».</w:t>
      </w:r>
    </w:p>
    <w:p w14:paraId="32A29D16" w14:textId="77777777" w:rsidR="007B05E9" w:rsidRPr="00E22B34" w:rsidRDefault="007B05E9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23711296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2.7.2. Непредставление заявителем до</w:t>
      </w:r>
      <w:r w:rsidR="006769E5" w:rsidRPr="00E22B34">
        <w:rPr>
          <w:sz w:val="28"/>
          <w:szCs w:val="28"/>
        </w:rPr>
        <w:t>кументов, находящихся в распоря</w:t>
      </w:r>
      <w:r w:rsidRPr="00E22B34">
        <w:rPr>
          <w:sz w:val="28"/>
          <w:szCs w:val="28"/>
        </w:rPr>
        <w:t>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14:paraId="43E2C3CF" w14:textId="0CBBE64F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2.8. Указание на запрет требовать от заявителя</w:t>
      </w:r>
      <w:r w:rsidR="0072621F">
        <w:rPr>
          <w:sz w:val="28"/>
          <w:szCs w:val="28"/>
        </w:rPr>
        <w:t>.</w:t>
      </w:r>
    </w:p>
    <w:p w14:paraId="6D7EA254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2.8.1. Запрещено требовать от заявителя:</w:t>
      </w:r>
    </w:p>
    <w:p w14:paraId="2E267152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3D6138F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E22B34">
        <w:rPr>
          <w:sz w:val="28"/>
          <w:szCs w:val="28"/>
        </w:rPr>
        <w:lastRenderedPageBreak/>
        <w:t>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по тексту - Федеральный закон от 27.07.2010 N 210-ФЗ), перечень документов;</w:t>
      </w:r>
    </w:p>
    <w:p w14:paraId="16B91457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554E1AB5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0636813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9C5DF7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9CDCE5B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725C31" w14:textId="77777777" w:rsidR="008357CB" w:rsidRPr="00E22B34" w:rsidRDefault="008357CB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69478330" w14:textId="77777777" w:rsidR="008357CB" w:rsidRPr="00E22B34" w:rsidRDefault="001F200D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7CB" w:rsidRPr="00E22B34">
        <w:rPr>
          <w:sz w:val="28"/>
          <w:szCs w:val="28"/>
        </w:rPr>
        <w:t>) 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323A8F22" w14:textId="77777777" w:rsidR="0072621F" w:rsidRDefault="00B61824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2.9. Исчерпывающий перечень осн</w:t>
      </w:r>
      <w:r w:rsidR="006769E5" w:rsidRPr="00E22B34">
        <w:rPr>
          <w:sz w:val="28"/>
          <w:szCs w:val="28"/>
        </w:rPr>
        <w:t>ований для отказа в приеме доку</w:t>
      </w:r>
      <w:r w:rsidRPr="00E22B34">
        <w:rPr>
          <w:sz w:val="28"/>
          <w:szCs w:val="28"/>
        </w:rPr>
        <w:t>ментов, необходимых для предоставления муниципальной услуги</w:t>
      </w:r>
      <w:r w:rsidR="008357CB" w:rsidRPr="00E22B34">
        <w:rPr>
          <w:sz w:val="28"/>
          <w:szCs w:val="28"/>
        </w:rPr>
        <w:t>:</w:t>
      </w:r>
    </w:p>
    <w:p w14:paraId="2D5F0071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2621F">
        <w:rPr>
          <w:sz w:val="28"/>
          <w:szCs w:val="28"/>
        </w:rPr>
        <w:t>представление</w:t>
      </w:r>
      <w:r w:rsidRPr="0072621F">
        <w:rPr>
          <w:spacing w:val="-5"/>
          <w:sz w:val="28"/>
          <w:szCs w:val="28"/>
        </w:rPr>
        <w:t xml:space="preserve"> </w:t>
      </w:r>
      <w:r w:rsidRPr="0072621F">
        <w:rPr>
          <w:sz w:val="28"/>
          <w:szCs w:val="28"/>
        </w:rPr>
        <w:t>неполного</w:t>
      </w:r>
      <w:r w:rsidRPr="0072621F">
        <w:rPr>
          <w:spacing w:val="-4"/>
          <w:sz w:val="28"/>
          <w:szCs w:val="28"/>
        </w:rPr>
        <w:t xml:space="preserve"> </w:t>
      </w:r>
      <w:r w:rsidRPr="0072621F">
        <w:rPr>
          <w:sz w:val="28"/>
          <w:szCs w:val="28"/>
        </w:rPr>
        <w:t>комплекта</w:t>
      </w:r>
      <w:r w:rsidRPr="0072621F">
        <w:rPr>
          <w:spacing w:val="-5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документов;</w:t>
      </w:r>
    </w:p>
    <w:p w14:paraId="27CF97C7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2621F">
        <w:rPr>
          <w:sz w:val="28"/>
          <w:szCs w:val="28"/>
        </w:rPr>
        <w:t>представленные</w:t>
      </w:r>
      <w:r w:rsidRPr="0072621F">
        <w:rPr>
          <w:spacing w:val="70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документы</w:t>
      </w:r>
      <w:r w:rsidRPr="0072621F">
        <w:rPr>
          <w:spacing w:val="70"/>
          <w:sz w:val="28"/>
          <w:szCs w:val="28"/>
        </w:rPr>
        <w:t xml:space="preserve"> </w:t>
      </w:r>
      <w:r w:rsidRPr="0072621F">
        <w:rPr>
          <w:sz w:val="28"/>
          <w:szCs w:val="28"/>
        </w:rPr>
        <w:t>утратили</w:t>
      </w:r>
      <w:r w:rsidRPr="0072621F">
        <w:rPr>
          <w:spacing w:val="70"/>
          <w:sz w:val="28"/>
          <w:szCs w:val="28"/>
        </w:rPr>
        <w:t xml:space="preserve"> </w:t>
      </w:r>
      <w:r w:rsidRPr="0072621F">
        <w:rPr>
          <w:sz w:val="28"/>
          <w:szCs w:val="28"/>
        </w:rPr>
        <w:t>силу</w:t>
      </w:r>
      <w:r w:rsidRPr="0072621F">
        <w:rPr>
          <w:spacing w:val="70"/>
          <w:sz w:val="28"/>
          <w:szCs w:val="28"/>
        </w:rPr>
        <w:t xml:space="preserve"> </w:t>
      </w:r>
      <w:r w:rsidRPr="0072621F">
        <w:rPr>
          <w:sz w:val="28"/>
          <w:szCs w:val="28"/>
        </w:rPr>
        <w:t>на</w:t>
      </w:r>
      <w:r w:rsidRPr="0072621F">
        <w:rPr>
          <w:spacing w:val="70"/>
          <w:sz w:val="28"/>
          <w:szCs w:val="28"/>
        </w:rPr>
        <w:t xml:space="preserve"> </w:t>
      </w:r>
      <w:r w:rsidRPr="0072621F">
        <w:rPr>
          <w:sz w:val="28"/>
          <w:szCs w:val="28"/>
        </w:rPr>
        <w:t>момент</w:t>
      </w:r>
      <w:r w:rsidRPr="0072621F">
        <w:rPr>
          <w:spacing w:val="70"/>
          <w:sz w:val="28"/>
          <w:szCs w:val="28"/>
        </w:rPr>
        <w:t xml:space="preserve"> </w:t>
      </w:r>
      <w:r w:rsidRPr="0072621F">
        <w:rPr>
          <w:sz w:val="28"/>
          <w:szCs w:val="28"/>
        </w:rPr>
        <w:t>обращения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за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услугой;</w:t>
      </w:r>
    </w:p>
    <w:p w14:paraId="5372D344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72621F">
        <w:rPr>
          <w:spacing w:val="-1"/>
          <w:sz w:val="28"/>
          <w:szCs w:val="28"/>
        </w:rPr>
        <w:t>представленные</w:t>
      </w:r>
      <w:r w:rsidRPr="0072621F">
        <w:rPr>
          <w:spacing w:val="-18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документы</w:t>
      </w:r>
      <w:r w:rsidRPr="0072621F">
        <w:rPr>
          <w:spacing w:val="-14"/>
          <w:sz w:val="28"/>
          <w:szCs w:val="28"/>
        </w:rPr>
        <w:t xml:space="preserve"> </w:t>
      </w:r>
      <w:r w:rsidRPr="0072621F">
        <w:rPr>
          <w:sz w:val="28"/>
          <w:szCs w:val="28"/>
        </w:rPr>
        <w:t>содержат</w:t>
      </w:r>
      <w:r w:rsidRPr="0072621F">
        <w:rPr>
          <w:spacing w:val="-16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подчистки</w:t>
      </w:r>
      <w:r w:rsidRPr="0072621F">
        <w:rPr>
          <w:spacing w:val="-14"/>
          <w:sz w:val="28"/>
          <w:szCs w:val="28"/>
        </w:rPr>
        <w:t xml:space="preserve"> </w:t>
      </w:r>
      <w:r w:rsidRPr="0072621F">
        <w:rPr>
          <w:sz w:val="28"/>
          <w:szCs w:val="28"/>
        </w:rPr>
        <w:t>и</w:t>
      </w:r>
      <w:r w:rsidRPr="0072621F">
        <w:rPr>
          <w:spacing w:val="-15"/>
          <w:sz w:val="28"/>
          <w:szCs w:val="28"/>
        </w:rPr>
        <w:t xml:space="preserve"> </w:t>
      </w:r>
      <w:r w:rsidRPr="0072621F">
        <w:rPr>
          <w:sz w:val="28"/>
          <w:szCs w:val="28"/>
        </w:rPr>
        <w:t>исправления</w:t>
      </w:r>
      <w:r w:rsidRPr="0072621F">
        <w:rPr>
          <w:spacing w:val="-14"/>
          <w:sz w:val="28"/>
          <w:szCs w:val="28"/>
        </w:rPr>
        <w:t xml:space="preserve"> </w:t>
      </w:r>
      <w:r w:rsidRPr="0072621F">
        <w:rPr>
          <w:sz w:val="28"/>
          <w:szCs w:val="28"/>
        </w:rPr>
        <w:t>текста,</w:t>
      </w:r>
      <w:r w:rsidRPr="0072621F">
        <w:rPr>
          <w:spacing w:val="-67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не</w:t>
      </w:r>
      <w:r w:rsidRPr="0072621F">
        <w:rPr>
          <w:spacing w:val="-18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заверенные</w:t>
      </w:r>
      <w:r w:rsidRPr="0072621F">
        <w:rPr>
          <w:spacing w:val="-17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в</w:t>
      </w:r>
      <w:r w:rsidRPr="0072621F">
        <w:rPr>
          <w:spacing w:val="-20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порядке,</w:t>
      </w:r>
      <w:r w:rsidRPr="0072621F">
        <w:rPr>
          <w:spacing w:val="-18"/>
          <w:sz w:val="28"/>
          <w:szCs w:val="28"/>
        </w:rPr>
        <w:t xml:space="preserve"> </w:t>
      </w:r>
      <w:r w:rsidRPr="0072621F">
        <w:rPr>
          <w:spacing w:val="-1"/>
          <w:sz w:val="28"/>
          <w:szCs w:val="28"/>
        </w:rPr>
        <w:t>установленном</w:t>
      </w:r>
      <w:r w:rsidRPr="0072621F">
        <w:rPr>
          <w:spacing w:val="-17"/>
          <w:sz w:val="28"/>
          <w:szCs w:val="28"/>
        </w:rPr>
        <w:t xml:space="preserve"> </w:t>
      </w:r>
      <w:r w:rsidRPr="0072621F">
        <w:rPr>
          <w:sz w:val="28"/>
          <w:szCs w:val="28"/>
        </w:rPr>
        <w:t>законодательством</w:t>
      </w:r>
      <w:r w:rsidRPr="0072621F">
        <w:rPr>
          <w:spacing w:val="-17"/>
          <w:sz w:val="28"/>
          <w:szCs w:val="28"/>
        </w:rPr>
        <w:t xml:space="preserve"> </w:t>
      </w:r>
      <w:r w:rsidRPr="0072621F">
        <w:rPr>
          <w:sz w:val="28"/>
          <w:szCs w:val="28"/>
        </w:rPr>
        <w:t>Российской</w:t>
      </w:r>
      <w:r w:rsidRPr="0072621F">
        <w:rPr>
          <w:spacing w:val="-16"/>
          <w:sz w:val="28"/>
          <w:szCs w:val="28"/>
        </w:rPr>
        <w:t xml:space="preserve"> </w:t>
      </w:r>
      <w:r w:rsidRPr="0072621F">
        <w:rPr>
          <w:sz w:val="28"/>
          <w:szCs w:val="28"/>
        </w:rPr>
        <w:t>Федерации;</w:t>
      </w:r>
    </w:p>
    <w:p w14:paraId="578B3D76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2621F">
        <w:rPr>
          <w:sz w:val="28"/>
          <w:szCs w:val="28"/>
        </w:rPr>
        <w:t>представленные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электронной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форме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документы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содержат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повреждения,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наличие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которых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не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позволяет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полном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объеме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использовать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информацию</w:t>
      </w:r>
      <w:r w:rsidRPr="0072621F">
        <w:rPr>
          <w:spacing w:val="-6"/>
          <w:sz w:val="28"/>
          <w:szCs w:val="28"/>
        </w:rPr>
        <w:t xml:space="preserve"> </w:t>
      </w:r>
      <w:r w:rsidRPr="0072621F">
        <w:rPr>
          <w:sz w:val="28"/>
          <w:szCs w:val="28"/>
        </w:rPr>
        <w:t>и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сведения,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содержащиеся</w:t>
      </w:r>
      <w:r w:rsidRPr="0072621F">
        <w:rPr>
          <w:spacing w:val="-4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-3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документах для</w:t>
      </w:r>
      <w:r w:rsidRPr="0072621F">
        <w:rPr>
          <w:spacing w:val="-5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предоставления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услуги;</w:t>
      </w:r>
    </w:p>
    <w:p w14:paraId="75B08586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2621F">
        <w:rPr>
          <w:sz w:val="28"/>
          <w:szCs w:val="28"/>
        </w:rPr>
        <w:t>несоблюдение   установленных   статьей   11   Федерального   закона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от 6 апреля 2011 года № 63-ФЗ «Об электронной подписи» условий признания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действительности,</w:t>
      </w:r>
      <w:r w:rsidRPr="0072621F">
        <w:rPr>
          <w:spacing w:val="-3"/>
          <w:sz w:val="28"/>
          <w:szCs w:val="28"/>
        </w:rPr>
        <w:t xml:space="preserve"> </w:t>
      </w:r>
      <w:r w:rsidRPr="0072621F">
        <w:rPr>
          <w:sz w:val="28"/>
          <w:szCs w:val="28"/>
        </w:rPr>
        <w:t>усиленной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квалифицированной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электронной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подписи;</w:t>
      </w:r>
    </w:p>
    <w:p w14:paraId="548BEC8B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2621F">
        <w:rPr>
          <w:sz w:val="28"/>
          <w:szCs w:val="28"/>
        </w:rPr>
        <w:t>подача запроса о предоставлении услуги и документов, необходимых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для предоставления услуги, в электронной форме с нарушением установленных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требований;</w:t>
      </w:r>
    </w:p>
    <w:p w14:paraId="30F552D0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2621F">
        <w:rPr>
          <w:sz w:val="28"/>
          <w:szCs w:val="28"/>
        </w:rPr>
        <w:t>неполное</w:t>
      </w:r>
      <w:r w:rsidRPr="0072621F">
        <w:rPr>
          <w:spacing w:val="91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заполнение  </w:t>
      </w:r>
      <w:r w:rsidRPr="0072621F">
        <w:rPr>
          <w:spacing w:val="19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полей  </w:t>
      </w:r>
      <w:r w:rsidRPr="0072621F">
        <w:rPr>
          <w:spacing w:val="20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в  </w:t>
      </w:r>
      <w:r w:rsidRPr="0072621F">
        <w:rPr>
          <w:spacing w:val="19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форме  </w:t>
      </w:r>
      <w:r w:rsidRPr="0072621F">
        <w:rPr>
          <w:spacing w:val="20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заявления,  </w:t>
      </w:r>
      <w:r w:rsidRPr="0072621F">
        <w:rPr>
          <w:spacing w:val="20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в  </w:t>
      </w:r>
      <w:r w:rsidRPr="0072621F">
        <w:rPr>
          <w:spacing w:val="19"/>
          <w:sz w:val="28"/>
          <w:szCs w:val="28"/>
        </w:rPr>
        <w:t xml:space="preserve"> </w:t>
      </w:r>
      <w:r w:rsidRPr="0072621F">
        <w:rPr>
          <w:sz w:val="28"/>
          <w:szCs w:val="28"/>
        </w:rPr>
        <w:t xml:space="preserve">том  </w:t>
      </w:r>
      <w:r w:rsidRPr="0072621F">
        <w:rPr>
          <w:spacing w:val="20"/>
          <w:sz w:val="28"/>
          <w:szCs w:val="28"/>
        </w:rPr>
        <w:t xml:space="preserve"> </w:t>
      </w:r>
      <w:r w:rsidRPr="0072621F">
        <w:rPr>
          <w:sz w:val="28"/>
          <w:szCs w:val="28"/>
        </w:rPr>
        <w:t>числе</w:t>
      </w:r>
      <w:r w:rsidRPr="0072621F">
        <w:rPr>
          <w:spacing w:val="-68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-3"/>
          <w:sz w:val="28"/>
          <w:szCs w:val="28"/>
        </w:rPr>
        <w:t xml:space="preserve"> </w:t>
      </w:r>
      <w:r w:rsidRPr="0072621F">
        <w:rPr>
          <w:sz w:val="28"/>
          <w:szCs w:val="28"/>
        </w:rPr>
        <w:t>интерактивной форме заявления на ЕПГУ.</w:t>
      </w:r>
    </w:p>
    <w:p w14:paraId="6F09E622" w14:textId="77777777" w:rsid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72621F">
        <w:rPr>
          <w:sz w:val="28"/>
          <w:szCs w:val="28"/>
        </w:rPr>
        <w:t>Решение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об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отказе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приеме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документов,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необходимых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для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предоставления государственной (муниципальной) услуги, по форме, приведенной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45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приложении</w:t>
      </w:r>
      <w:r w:rsidRPr="0072621F">
        <w:rPr>
          <w:spacing w:val="44"/>
          <w:sz w:val="28"/>
          <w:szCs w:val="28"/>
        </w:rPr>
        <w:t xml:space="preserve"> </w:t>
      </w:r>
      <w:r w:rsidRPr="0072621F">
        <w:rPr>
          <w:sz w:val="28"/>
          <w:szCs w:val="28"/>
        </w:rPr>
        <w:t>№</w:t>
      </w:r>
      <w:r w:rsidRPr="0072621F">
        <w:rPr>
          <w:spacing w:val="50"/>
          <w:sz w:val="28"/>
          <w:szCs w:val="28"/>
        </w:rPr>
        <w:t xml:space="preserve"> </w:t>
      </w:r>
      <w:r w:rsidRPr="0072621F">
        <w:rPr>
          <w:sz w:val="28"/>
          <w:szCs w:val="28"/>
        </w:rPr>
        <w:t>8</w:t>
      </w:r>
      <w:r w:rsidRPr="0072621F">
        <w:rPr>
          <w:spacing w:val="46"/>
          <w:sz w:val="28"/>
          <w:szCs w:val="28"/>
        </w:rPr>
        <w:t xml:space="preserve"> </w:t>
      </w:r>
      <w:r w:rsidRPr="0072621F">
        <w:rPr>
          <w:sz w:val="28"/>
          <w:szCs w:val="28"/>
        </w:rPr>
        <w:t>к</w:t>
      </w:r>
      <w:r w:rsidRPr="0072621F">
        <w:rPr>
          <w:spacing w:val="46"/>
          <w:sz w:val="28"/>
          <w:szCs w:val="28"/>
        </w:rPr>
        <w:t xml:space="preserve"> </w:t>
      </w:r>
      <w:r w:rsidRPr="0072621F">
        <w:rPr>
          <w:sz w:val="28"/>
          <w:szCs w:val="28"/>
        </w:rPr>
        <w:t>настоящему</w:t>
      </w:r>
      <w:r w:rsidRPr="0072621F">
        <w:rPr>
          <w:spacing w:val="43"/>
          <w:sz w:val="28"/>
          <w:szCs w:val="28"/>
        </w:rPr>
        <w:t xml:space="preserve"> </w:t>
      </w:r>
      <w:r w:rsidRPr="0072621F">
        <w:rPr>
          <w:sz w:val="28"/>
          <w:szCs w:val="28"/>
        </w:rPr>
        <w:t>Административному</w:t>
      </w:r>
      <w:r w:rsidRPr="0072621F">
        <w:rPr>
          <w:spacing w:val="42"/>
          <w:sz w:val="28"/>
          <w:szCs w:val="28"/>
        </w:rPr>
        <w:t xml:space="preserve"> </w:t>
      </w:r>
      <w:r w:rsidRPr="0072621F">
        <w:rPr>
          <w:sz w:val="28"/>
          <w:szCs w:val="28"/>
        </w:rPr>
        <w:t>регламенту,</w:t>
      </w:r>
      <w:r w:rsidRPr="0072621F">
        <w:rPr>
          <w:spacing w:val="46"/>
          <w:sz w:val="28"/>
          <w:szCs w:val="28"/>
        </w:rPr>
        <w:t xml:space="preserve"> </w:t>
      </w:r>
      <w:r w:rsidRPr="0072621F">
        <w:rPr>
          <w:sz w:val="28"/>
          <w:szCs w:val="28"/>
        </w:rPr>
        <w:t>направляется</w:t>
      </w:r>
      <w:r w:rsidRPr="0072621F">
        <w:rPr>
          <w:spacing w:val="-68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-13"/>
          <w:sz w:val="28"/>
          <w:szCs w:val="28"/>
        </w:rPr>
        <w:t xml:space="preserve"> </w:t>
      </w:r>
      <w:r w:rsidRPr="0072621F">
        <w:rPr>
          <w:sz w:val="28"/>
          <w:szCs w:val="28"/>
        </w:rPr>
        <w:t>личный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кабинет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Заявителя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на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ЕПГУ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не</w:t>
      </w:r>
      <w:r w:rsidRPr="0072621F">
        <w:rPr>
          <w:spacing w:val="-14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позднее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первого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рабочего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дня,</w:t>
      </w:r>
      <w:r w:rsidRPr="0072621F">
        <w:rPr>
          <w:spacing w:val="-12"/>
          <w:sz w:val="28"/>
          <w:szCs w:val="28"/>
        </w:rPr>
        <w:t xml:space="preserve"> </w:t>
      </w:r>
      <w:r w:rsidRPr="0072621F">
        <w:rPr>
          <w:sz w:val="28"/>
          <w:szCs w:val="28"/>
        </w:rPr>
        <w:t>следующего</w:t>
      </w:r>
      <w:r w:rsidRPr="0072621F">
        <w:rPr>
          <w:spacing w:val="-67"/>
          <w:sz w:val="28"/>
          <w:szCs w:val="28"/>
        </w:rPr>
        <w:t xml:space="preserve"> </w:t>
      </w:r>
      <w:r w:rsidRPr="0072621F">
        <w:rPr>
          <w:sz w:val="28"/>
          <w:szCs w:val="28"/>
        </w:rPr>
        <w:t>за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днем подачи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заявления.</w:t>
      </w:r>
    </w:p>
    <w:p w14:paraId="301AF2F7" w14:textId="7E5DC98B" w:rsidR="0072621F" w:rsidRPr="0072621F" w:rsidRDefault="0072621F" w:rsidP="0072621F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72621F">
        <w:rPr>
          <w:sz w:val="28"/>
          <w:szCs w:val="28"/>
        </w:rPr>
        <w:t>Отказ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в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приеме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документов,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необходимых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для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предоставления</w:t>
      </w:r>
      <w:r w:rsidRPr="0072621F">
        <w:rPr>
          <w:spacing w:val="1"/>
          <w:sz w:val="28"/>
          <w:szCs w:val="28"/>
        </w:rPr>
        <w:t xml:space="preserve"> </w:t>
      </w:r>
      <w:r w:rsidRPr="0072621F">
        <w:rPr>
          <w:sz w:val="28"/>
          <w:szCs w:val="28"/>
        </w:rPr>
        <w:t>государственной</w:t>
      </w:r>
      <w:r w:rsidRPr="0072621F">
        <w:rPr>
          <w:spacing w:val="-8"/>
          <w:sz w:val="28"/>
          <w:szCs w:val="28"/>
        </w:rPr>
        <w:t xml:space="preserve"> </w:t>
      </w:r>
      <w:r w:rsidRPr="0072621F">
        <w:rPr>
          <w:sz w:val="28"/>
          <w:szCs w:val="28"/>
        </w:rPr>
        <w:t>(муниципальной)</w:t>
      </w:r>
      <w:r w:rsidRPr="0072621F">
        <w:rPr>
          <w:spacing w:val="-8"/>
          <w:sz w:val="28"/>
          <w:szCs w:val="28"/>
        </w:rPr>
        <w:t xml:space="preserve"> </w:t>
      </w:r>
      <w:r w:rsidRPr="0072621F">
        <w:rPr>
          <w:sz w:val="28"/>
          <w:szCs w:val="28"/>
        </w:rPr>
        <w:t>услуги,</w:t>
      </w:r>
      <w:r w:rsidRPr="0072621F">
        <w:rPr>
          <w:spacing w:val="-5"/>
          <w:sz w:val="28"/>
          <w:szCs w:val="28"/>
        </w:rPr>
        <w:t xml:space="preserve"> </w:t>
      </w:r>
      <w:r w:rsidRPr="0072621F">
        <w:rPr>
          <w:sz w:val="28"/>
          <w:szCs w:val="28"/>
        </w:rPr>
        <w:t>не</w:t>
      </w:r>
      <w:r w:rsidRPr="0072621F">
        <w:rPr>
          <w:spacing w:val="-8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препятствует</w:t>
      </w:r>
      <w:r w:rsidRPr="0072621F">
        <w:rPr>
          <w:spacing w:val="-8"/>
          <w:sz w:val="28"/>
          <w:szCs w:val="28"/>
        </w:rPr>
        <w:t xml:space="preserve"> </w:t>
      </w:r>
      <w:r w:rsidRPr="0072621F">
        <w:rPr>
          <w:sz w:val="28"/>
          <w:szCs w:val="28"/>
        </w:rPr>
        <w:t>повторному</w:t>
      </w:r>
      <w:r w:rsidRPr="0072621F">
        <w:rPr>
          <w:spacing w:val="-11"/>
          <w:sz w:val="28"/>
          <w:szCs w:val="28"/>
        </w:rPr>
        <w:t xml:space="preserve"> </w:t>
      </w:r>
      <w:r w:rsidRPr="0072621F">
        <w:rPr>
          <w:sz w:val="28"/>
          <w:szCs w:val="28"/>
        </w:rPr>
        <w:t>обращению</w:t>
      </w:r>
      <w:r w:rsidRPr="0072621F">
        <w:rPr>
          <w:spacing w:val="-68"/>
          <w:sz w:val="28"/>
          <w:szCs w:val="28"/>
        </w:rPr>
        <w:t xml:space="preserve"> </w:t>
      </w:r>
      <w:r w:rsidRPr="0072621F">
        <w:rPr>
          <w:sz w:val="28"/>
          <w:szCs w:val="28"/>
        </w:rPr>
        <w:t>Заявителя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за</w:t>
      </w:r>
      <w:r w:rsidRPr="0072621F">
        <w:rPr>
          <w:spacing w:val="-3"/>
          <w:sz w:val="28"/>
          <w:szCs w:val="28"/>
        </w:rPr>
        <w:t xml:space="preserve"> </w:t>
      </w:r>
      <w:r w:rsidRPr="0072621F">
        <w:rPr>
          <w:sz w:val="28"/>
          <w:szCs w:val="28"/>
        </w:rPr>
        <w:t>предоставлением</w:t>
      </w:r>
      <w:r w:rsidRPr="0072621F">
        <w:rPr>
          <w:spacing w:val="-1"/>
          <w:sz w:val="28"/>
          <w:szCs w:val="28"/>
        </w:rPr>
        <w:t xml:space="preserve"> </w:t>
      </w:r>
      <w:r w:rsidRPr="0072621F">
        <w:rPr>
          <w:sz w:val="28"/>
          <w:szCs w:val="28"/>
        </w:rPr>
        <w:t>государственной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(муниципальной)</w:t>
      </w:r>
      <w:r w:rsidRPr="0072621F">
        <w:rPr>
          <w:spacing w:val="-2"/>
          <w:sz w:val="28"/>
          <w:szCs w:val="28"/>
        </w:rPr>
        <w:t xml:space="preserve"> </w:t>
      </w:r>
      <w:r w:rsidRPr="0072621F">
        <w:rPr>
          <w:sz w:val="28"/>
          <w:szCs w:val="28"/>
        </w:rPr>
        <w:t>услуги.</w:t>
      </w:r>
    </w:p>
    <w:p w14:paraId="26F00456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14:paraId="60E313DC" w14:textId="77777777" w:rsidR="00B61824" w:rsidRPr="00E22B34" w:rsidRDefault="00B61824" w:rsidP="00046F4E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14:paraId="5A817DFD" w14:textId="77777777" w:rsidR="009F0207" w:rsidRDefault="00B61824" w:rsidP="009F0207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2.10.2. Основаниями для отказа в пре</w:t>
      </w:r>
      <w:r w:rsidR="006769E5" w:rsidRPr="00E22B34">
        <w:rPr>
          <w:sz w:val="28"/>
          <w:szCs w:val="28"/>
        </w:rPr>
        <w:t>доставлении муниципальной ус</w:t>
      </w:r>
      <w:r w:rsidRPr="00E22B34">
        <w:rPr>
          <w:sz w:val="28"/>
          <w:szCs w:val="28"/>
        </w:rPr>
        <w:t>луги  в соответствии со статьей 39.16 Земельного кодекса Российской Федерации являются:</w:t>
      </w:r>
    </w:p>
    <w:p w14:paraId="273B608B" w14:textId="77777777" w:rsidR="009F0207" w:rsidRDefault="009F0207" w:rsidP="009F0207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3B3" w:rsidRPr="009F0207">
        <w:rPr>
          <w:sz w:val="28"/>
        </w:rPr>
        <w:t>с заявлением обратилось лицо, которое в соответствии с земельным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законодательством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не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имеет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права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на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приобретение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земельного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участка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без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проведения</w:t>
      </w:r>
      <w:r w:rsidR="00C053B3" w:rsidRPr="009F0207">
        <w:rPr>
          <w:spacing w:val="-1"/>
          <w:sz w:val="28"/>
        </w:rPr>
        <w:t xml:space="preserve"> </w:t>
      </w:r>
      <w:r w:rsidR="00C053B3" w:rsidRPr="009F0207">
        <w:rPr>
          <w:sz w:val="28"/>
        </w:rPr>
        <w:t>торгов;</w:t>
      </w:r>
    </w:p>
    <w:p w14:paraId="5AC3A953" w14:textId="77777777" w:rsidR="00E3729C" w:rsidRDefault="009F0207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53B3" w:rsidRPr="009F0207">
        <w:rPr>
          <w:sz w:val="28"/>
        </w:rPr>
        <w:t>указанный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в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заявлении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земельный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участок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предоставлен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на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праве</w:t>
      </w:r>
      <w:r w:rsidR="00C053B3" w:rsidRPr="009F0207">
        <w:rPr>
          <w:spacing w:val="-67"/>
          <w:sz w:val="28"/>
        </w:rPr>
        <w:t xml:space="preserve"> </w:t>
      </w:r>
      <w:r w:rsidR="00C053B3" w:rsidRPr="009F0207">
        <w:rPr>
          <w:sz w:val="28"/>
        </w:rPr>
        <w:t>постоянного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(бессрочного)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пользования,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безвозмездного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пользования,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пожизненного наследуемого владения или аренды, за исключением случаев, если с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заявлением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обратился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обладатель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данных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прав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или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подано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заявление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предоставлении в безвозмездное пользование гражданам и юридическим лицам для</w:t>
      </w:r>
      <w:r w:rsidR="00C053B3" w:rsidRPr="009F0207">
        <w:rPr>
          <w:spacing w:val="-67"/>
          <w:sz w:val="28"/>
        </w:rPr>
        <w:t xml:space="preserve"> </w:t>
      </w:r>
      <w:r w:rsidR="00C053B3" w:rsidRPr="009F0207">
        <w:rPr>
          <w:sz w:val="28"/>
        </w:rPr>
        <w:t>сельскохозяйственного,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охотхозяйственного,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лесохозяйственного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и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иного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использования, не предусматривающего строительства зданий, сооружений, если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такие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земельные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участки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включены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в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утвержденный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в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установленном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Правительством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Российской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Федерации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порядке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перечень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земельных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участков,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предоставленных для нужд обороны и безопасности и временно не используемых</w:t>
      </w:r>
      <w:r w:rsidR="00C053B3" w:rsidRPr="009F0207">
        <w:rPr>
          <w:spacing w:val="1"/>
          <w:sz w:val="28"/>
        </w:rPr>
        <w:t xml:space="preserve"> </w:t>
      </w:r>
      <w:r w:rsidR="00C053B3" w:rsidRPr="009F0207">
        <w:rPr>
          <w:sz w:val="28"/>
        </w:rPr>
        <w:t>для</w:t>
      </w:r>
      <w:r w:rsidR="00C053B3" w:rsidRPr="009F0207">
        <w:rPr>
          <w:spacing w:val="-1"/>
          <w:sz w:val="28"/>
        </w:rPr>
        <w:t xml:space="preserve"> </w:t>
      </w:r>
      <w:r w:rsidR="00C053B3" w:rsidRPr="009F0207">
        <w:rPr>
          <w:sz w:val="28"/>
        </w:rPr>
        <w:t>указанных</w:t>
      </w:r>
      <w:r w:rsidR="00C053B3" w:rsidRPr="009F0207">
        <w:rPr>
          <w:spacing w:val="-3"/>
          <w:sz w:val="28"/>
        </w:rPr>
        <w:t xml:space="preserve"> </w:t>
      </w:r>
      <w:r w:rsidR="00C053B3" w:rsidRPr="009F0207">
        <w:rPr>
          <w:sz w:val="28"/>
        </w:rPr>
        <w:t>нужд,</w:t>
      </w:r>
      <w:r w:rsidR="00C053B3" w:rsidRPr="009F0207">
        <w:rPr>
          <w:spacing w:val="-1"/>
          <w:sz w:val="28"/>
        </w:rPr>
        <w:t xml:space="preserve"> </w:t>
      </w:r>
      <w:r w:rsidR="00C053B3" w:rsidRPr="009F0207">
        <w:rPr>
          <w:sz w:val="28"/>
        </w:rPr>
        <w:t>на срок</w:t>
      </w:r>
      <w:r w:rsidR="00C053B3" w:rsidRPr="009F0207">
        <w:rPr>
          <w:spacing w:val="-3"/>
          <w:sz w:val="28"/>
        </w:rPr>
        <w:t xml:space="preserve"> </w:t>
      </w:r>
      <w:r w:rsidR="00C053B3" w:rsidRPr="009F0207">
        <w:rPr>
          <w:sz w:val="28"/>
        </w:rPr>
        <w:t>не более чем пять</w:t>
      </w:r>
      <w:r w:rsidR="00C053B3" w:rsidRPr="009F0207">
        <w:rPr>
          <w:spacing w:val="-2"/>
          <w:sz w:val="28"/>
        </w:rPr>
        <w:t xml:space="preserve"> </w:t>
      </w:r>
      <w:r w:rsidR="00C053B3" w:rsidRPr="009F0207">
        <w:rPr>
          <w:sz w:val="28"/>
        </w:rPr>
        <w:t>лет;</w:t>
      </w:r>
    </w:p>
    <w:p w14:paraId="4075F52D" w14:textId="77777777" w:rsid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053B3" w:rsidRPr="00E3729C">
        <w:rPr>
          <w:sz w:val="28"/>
        </w:rPr>
        <w:t>указанный в заявлении земельный участок образуется в результате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раздела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земельного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участка,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предоставленного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садоводческому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или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огородническому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некоммерческому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товариществу,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исключением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случаев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обращения с таким заявлением члена этого товарищества (если такой земельный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pacing w:val="-1"/>
          <w:sz w:val="28"/>
        </w:rPr>
        <w:t>участок</w:t>
      </w:r>
      <w:r w:rsidR="00C053B3" w:rsidRPr="00E3729C">
        <w:rPr>
          <w:spacing w:val="-16"/>
          <w:sz w:val="28"/>
        </w:rPr>
        <w:t xml:space="preserve"> </w:t>
      </w:r>
      <w:r w:rsidR="00C053B3" w:rsidRPr="00E3729C">
        <w:rPr>
          <w:sz w:val="28"/>
        </w:rPr>
        <w:t>является</w:t>
      </w:r>
      <w:r w:rsidR="00C053B3" w:rsidRPr="00E3729C">
        <w:rPr>
          <w:spacing w:val="-14"/>
          <w:sz w:val="28"/>
        </w:rPr>
        <w:t xml:space="preserve"> </w:t>
      </w:r>
      <w:r w:rsidR="00C053B3" w:rsidRPr="00E3729C">
        <w:rPr>
          <w:sz w:val="28"/>
        </w:rPr>
        <w:t>садовым</w:t>
      </w:r>
      <w:r w:rsidR="00C053B3" w:rsidRPr="00E3729C">
        <w:rPr>
          <w:spacing w:val="-17"/>
          <w:sz w:val="28"/>
        </w:rPr>
        <w:t xml:space="preserve"> </w:t>
      </w:r>
      <w:r w:rsidR="00C053B3" w:rsidRPr="00E3729C">
        <w:rPr>
          <w:sz w:val="28"/>
        </w:rPr>
        <w:t>или</w:t>
      </w:r>
      <w:r w:rsidR="00C053B3" w:rsidRPr="00E3729C">
        <w:rPr>
          <w:spacing w:val="-16"/>
          <w:sz w:val="28"/>
        </w:rPr>
        <w:t xml:space="preserve"> </w:t>
      </w:r>
      <w:r w:rsidR="00C053B3" w:rsidRPr="00E3729C">
        <w:rPr>
          <w:sz w:val="28"/>
        </w:rPr>
        <w:t>огородным)</w:t>
      </w:r>
      <w:r w:rsidR="00C053B3" w:rsidRPr="00E3729C">
        <w:rPr>
          <w:spacing w:val="-16"/>
          <w:sz w:val="28"/>
        </w:rPr>
        <w:t xml:space="preserve"> </w:t>
      </w:r>
      <w:r w:rsidR="00C053B3" w:rsidRPr="00E3729C">
        <w:rPr>
          <w:sz w:val="28"/>
        </w:rPr>
        <w:t>либо</w:t>
      </w:r>
      <w:r w:rsidR="00C053B3" w:rsidRPr="00E3729C">
        <w:rPr>
          <w:spacing w:val="-14"/>
          <w:sz w:val="28"/>
        </w:rPr>
        <w:t xml:space="preserve"> </w:t>
      </w:r>
      <w:r w:rsidR="00C053B3" w:rsidRPr="00E3729C">
        <w:rPr>
          <w:sz w:val="28"/>
        </w:rPr>
        <w:t>собственников</w:t>
      </w:r>
      <w:r w:rsidR="00C053B3" w:rsidRPr="00E3729C">
        <w:rPr>
          <w:spacing w:val="-16"/>
          <w:sz w:val="28"/>
        </w:rPr>
        <w:t xml:space="preserve"> </w:t>
      </w:r>
      <w:r w:rsidR="00C053B3" w:rsidRPr="00E3729C">
        <w:rPr>
          <w:sz w:val="28"/>
        </w:rPr>
        <w:t>земельных</w:t>
      </w:r>
      <w:r w:rsidR="00C053B3" w:rsidRPr="00E3729C">
        <w:rPr>
          <w:spacing w:val="-14"/>
          <w:sz w:val="28"/>
        </w:rPr>
        <w:t xml:space="preserve"> </w:t>
      </w:r>
      <w:r w:rsidR="00C053B3" w:rsidRPr="00E3729C">
        <w:rPr>
          <w:sz w:val="28"/>
        </w:rPr>
        <w:t>участков,</w:t>
      </w:r>
      <w:r w:rsidR="00C053B3" w:rsidRPr="00E3729C">
        <w:rPr>
          <w:spacing w:val="-67"/>
          <w:sz w:val="28"/>
        </w:rPr>
        <w:t xml:space="preserve"> </w:t>
      </w:r>
      <w:r w:rsidR="00C053B3" w:rsidRPr="00E3729C">
        <w:rPr>
          <w:sz w:val="28"/>
        </w:rPr>
        <w:t>расположенных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границах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территории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ведения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гражданами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садоводства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или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огородничества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для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lastRenderedPageBreak/>
        <w:t>собственных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нужд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(если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земельный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участок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является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земельным</w:t>
      </w:r>
      <w:r w:rsidR="00C053B3" w:rsidRPr="00E3729C">
        <w:rPr>
          <w:spacing w:val="-1"/>
          <w:sz w:val="28"/>
        </w:rPr>
        <w:t xml:space="preserve"> </w:t>
      </w:r>
      <w:r w:rsidR="00C053B3" w:rsidRPr="00E3729C">
        <w:rPr>
          <w:sz w:val="28"/>
        </w:rPr>
        <w:t>участком общего</w:t>
      </w:r>
      <w:r w:rsidR="00C053B3" w:rsidRPr="00E3729C">
        <w:rPr>
          <w:spacing w:val="-2"/>
          <w:sz w:val="28"/>
        </w:rPr>
        <w:t xml:space="preserve"> </w:t>
      </w:r>
      <w:r w:rsidR="00C053B3" w:rsidRPr="00E3729C">
        <w:rPr>
          <w:sz w:val="28"/>
        </w:rPr>
        <w:t>назначения);</w:t>
      </w:r>
    </w:p>
    <w:p w14:paraId="39EEE48C" w14:textId="77777777" w:rsid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053B3" w:rsidRPr="00E3729C">
        <w:rPr>
          <w:sz w:val="28"/>
        </w:rPr>
        <w:t>на</w:t>
      </w:r>
      <w:r w:rsidR="00C053B3" w:rsidRPr="00E3729C">
        <w:rPr>
          <w:spacing w:val="54"/>
          <w:sz w:val="28"/>
        </w:rPr>
        <w:t xml:space="preserve"> </w:t>
      </w:r>
      <w:r w:rsidR="00C053B3" w:rsidRPr="00E3729C">
        <w:rPr>
          <w:sz w:val="28"/>
        </w:rPr>
        <w:t>указанном</w:t>
      </w:r>
      <w:r w:rsidR="00C053B3" w:rsidRPr="00E3729C">
        <w:rPr>
          <w:spacing w:val="53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53"/>
          <w:sz w:val="28"/>
        </w:rPr>
        <w:t xml:space="preserve"> </w:t>
      </w:r>
      <w:r w:rsidR="00C053B3" w:rsidRPr="00E3729C">
        <w:rPr>
          <w:sz w:val="28"/>
        </w:rPr>
        <w:t>заявлении</w:t>
      </w:r>
      <w:r w:rsidR="00C053B3" w:rsidRPr="00E3729C">
        <w:rPr>
          <w:spacing w:val="54"/>
          <w:sz w:val="28"/>
        </w:rPr>
        <w:t xml:space="preserve"> </w:t>
      </w:r>
      <w:r w:rsidR="00C053B3" w:rsidRPr="00E3729C">
        <w:rPr>
          <w:sz w:val="28"/>
        </w:rPr>
        <w:t>земельном</w:t>
      </w:r>
      <w:r w:rsidR="00C053B3" w:rsidRPr="00E3729C">
        <w:rPr>
          <w:spacing w:val="52"/>
          <w:sz w:val="28"/>
        </w:rPr>
        <w:t xml:space="preserve"> </w:t>
      </w:r>
      <w:r w:rsidR="00C053B3" w:rsidRPr="00E3729C">
        <w:rPr>
          <w:sz w:val="28"/>
        </w:rPr>
        <w:t>участке</w:t>
      </w:r>
      <w:r w:rsidR="00C053B3" w:rsidRPr="00E3729C">
        <w:rPr>
          <w:spacing w:val="54"/>
          <w:sz w:val="28"/>
        </w:rPr>
        <w:t xml:space="preserve"> </w:t>
      </w:r>
      <w:r w:rsidR="00C053B3" w:rsidRPr="00E3729C">
        <w:rPr>
          <w:sz w:val="28"/>
        </w:rPr>
        <w:t>расположены</w:t>
      </w:r>
      <w:r w:rsidR="00C053B3" w:rsidRPr="00E3729C">
        <w:rPr>
          <w:spacing w:val="54"/>
          <w:sz w:val="28"/>
        </w:rPr>
        <w:t xml:space="preserve"> </w:t>
      </w:r>
      <w:r w:rsidR="00C053B3" w:rsidRPr="00E3729C">
        <w:rPr>
          <w:sz w:val="28"/>
        </w:rPr>
        <w:t>здание,</w:t>
      </w:r>
      <w:r>
        <w:rPr>
          <w:sz w:val="28"/>
        </w:rPr>
        <w:t xml:space="preserve"> </w:t>
      </w:r>
      <w:r w:rsidRPr="00E3729C">
        <w:rPr>
          <w:sz w:val="28"/>
          <w:szCs w:val="28"/>
        </w:rPr>
        <w:t>с</w:t>
      </w:r>
      <w:r w:rsidR="00C053B3" w:rsidRPr="00E3729C">
        <w:rPr>
          <w:sz w:val="28"/>
          <w:szCs w:val="28"/>
        </w:rPr>
        <w:t>ооружение,</w:t>
      </w:r>
      <w:r w:rsidR="00C053B3" w:rsidRPr="00E3729C">
        <w:rPr>
          <w:spacing w:val="-9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объект</w:t>
      </w:r>
      <w:r w:rsidR="00C053B3" w:rsidRPr="00E3729C">
        <w:rPr>
          <w:spacing w:val="-8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незавершенного</w:t>
      </w:r>
      <w:r w:rsidR="00C053B3" w:rsidRPr="00E3729C">
        <w:rPr>
          <w:spacing w:val="-7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строительства,</w:t>
      </w:r>
      <w:r w:rsidR="00C053B3" w:rsidRPr="00E3729C">
        <w:rPr>
          <w:spacing w:val="-9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принадлежащие</w:t>
      </w:r>
      <w:r w:rsidR="00C053B3" w:rsidRPr="00E3729C">
        <w:rPr>
          <w:spacing w:val="-8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гражданам</w:t>
      </w:r>
      <w:r w:rsidR="00C053B3" w:rsidRPr="00E3729C">
        <w:rPr>
          <w:spacing w:val="-1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или</w:t>
      </w:r>
      <w:r w:rsidR="00C053B3" w:rsidRPr="00E3729C">
        <w:rPr>
          <w:spacing w:val="-67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юридическим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лицам,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за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исключением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случаев,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если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на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земельном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участке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расположены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сооружения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(в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том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числе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сооружения,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строительство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которых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не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завершено), размещение которых допускается на основании сервитута, публичного</w:t>
      </w:r>
      <w:r w:rsidR="00C053B3" w:rsidRPr="00E3729C">
        <w:rPr>
          <w:spacing w:val="-67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сервитута, или объекты, размещенные в соответствии со статьей 39.36 Земельного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кодекса Российской Федерации, либо с заявлением о предоставлении земельного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участка обратился собственник этих здания, сооружения, помещений в них, этого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объекта незавершенного строительства, а также случаев, если подано заявление 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предоставлении земельного участка и в отношении расположенных на нем здания,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сооружения,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объекта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незавершенного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строительства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принято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решение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сносе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самовольной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постройки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либо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решение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о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сносе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самовольной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постройки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или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ее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приведении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в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соответствие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установленными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требованиями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в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сроки,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установленные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указанными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решениями,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не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выполнены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обязанности,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предусмотренные частью 11 статьи 55.32 Градостроительного кодекса Российской</w:t>
      </w:r>
      <w:r w:rsidR="00C053B3" w:rsidRPr="00E3729C">
        <w:rPr>
          <w:spacing w:val="1"/>
          <w:sz w:val="28"/>
          <w:szCs w:val="28"/>
        </w:rPr>
        <w:t xml:space="preserve"> </w:t>
      </w:r>
      <w:r w:rsidR="00C053B3" w:rsidRPr="00E3729C">
        <w:rPr>
          <w:sz w:val="28"/>
          <w:szCs w:val="28"/>
        </w:rPr>
        <w:t>Федерации;</w:t>
      </w:r>
    </w:p>
    <w:p w14:paraId="12F6DE4E" w14:textId="77777777" w:rsid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053B3" w:rsidRPr="00E3729C">
        <w:rPr>
          <w:sz w:val="28"/>
        </w:rPr>
        <w:t>на указанном в заявлении земельном участке расположены здание,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pacing w:val="-1"/>
          <w:sz w:val="28"/>
        </w:rPr>
        <w:t>сооружение,</w:t>
      </w:r>
      <w:r w:rsidR="00C053B3" w:rsidRPr="00E3729C">
        <w:rPr>
          <w:spacing w:val="-15"/>
          <w:sz w:val="28"/>
        </w:rPr>
        <w:t xml:space="preserve"> </w:t>
      </w:r>
      <w:r w:rsidR="00C053B3" w:rsidRPr="00E3729C">
        <w:rPr>
          <w:spacing w:val="-1"/>
          <w:sz w:val="28"/>
        </w:rPr>
        <w:t>объект</w:t>
      </w:r>
      <w:r w:rsidR="00C053B3" w:rsidRPr="00E3729C">
        <w:rPr>
          <w:spacing w:val="-15"/>
          <w:sz w:val="28"/>
        </w:rPr>
        <w:t xml:space="preserve"> </w:t>
      </w:r>
      <w:r w:rsidR="00C053B3" w:rsidRPr="00E3729C">
        <w:rPr>
          <w:spacing w:val="-1"/>
          <w:sz w:val="28"/>
        </w:rPr>
        <w:t>незавершенного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строительства,</w:t>
      </w:r>
      <w:r w:rsidR="00C053B3" w:rsidRPr="00E3729C">
        <w:rPr>
          <w:spacing w:val="-17"/>
          <w:sz w:val="28"/>
        </w:rPr>
        <w:t xml:space="preserve"> </w:t>
      </w:r>
      <w:r w:rsidR="00C053B3" w:rsidRPr="00E3729C">
        <w:rPr>
          <w:sz w:val="28"/>
        </w:rPr>
        <w:t>находящиеся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-15"/>
          <w:sz w:val="28"/>
        </w:rPr>
        <w:t xml:space="preserve"> </w:t>
      </w:r>
      <w:r w:rsidR="00C053B3" w:rsidRPr="00E3729C">
        <w:rPr>
          <w:sz w:val="28"/>
        </w:rPr>
        <w:t>государственной</w:t>
      </w:r>
      <w:r w:rsidR="00C053B3" w:rsidRPr="00E3729C">
        <w:rPr>
          <w:spacing w:val="-67"/>
          <w:sz w:val="28"/>
        </w:rPr>
        <w:t xml:space="preserve"> </w:t>
      </w:r>
      <w:r w:rsidR="00C053B3" w:rsidRPr="00E3729C">
        <w:rPr>
          <w:sz w:val="28"/>
        </w:rPr>
        <w:t>или муниципальной собственности, за исключением случаев, если на земельном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участке</w:t>
      </w:r>
      <w:r w:rsidR="00C053B3" w:rsidRPr="00E3729C">
        <w:rPr>
          <w:spacing w:val="-4"/>
          <w:sz w:val="28"/>
        </w:rPr>
        <w:t xml:space="preserve"> </w:t>
      </w:r>
      <w:r w:rsidR="00C053B3" w:rsidRPr="00E3729C">
        <w:rPr>
          <w:sz w:val="28"/>
        </w:rPr>
        <w:t>расположены</w:t>
      </w:r>
      <w:r w:rsidR="00C053B3" w:rsidRPr="00E3729C">
        <w:rPr>
          <w:spacing w:val="-4"/>
          <w:sz w:val="28"/>
        </w:rPr>
        <w:t xml:space="preserve"> </w:t>
      </w:r>
      <w:r w:rsidR="00C053B3" w:rsidRPr="00E3729C">
        <w:rPr>
          <w:sz w:val="28"/>
        </w:rPr>
        <w:t>сооружения</w:t>
      </w:r>
      <w:r w:rsidR="00C053B3" w:rsidRPr="00E3729C">
        <w:rPr>
          <w:spacing w:val="-4"/>
          <w:sz w:val="28"/>
        </w:rPr>
        <w:t xml:space="preserve"> </w:t>
      </w:r>
      <w:r w:rsidR="00C053B3" w:rsidRPr="00E3729C">
        <w:rPr>
          <w:sz w:val="28"/>
        </w:rPr>
        <w:t>(в</w:t>
      </w:r>
      <w:r w:rsidR="00C053B3" w:rsidRPr="00E3729C">
        <w:rPr>
          <w:spacing w:val="-5"/>
          <w:sz w:val="28"/>
        </w:rPr>
        <w:t xml:space="preserve"> </w:t>
      </w:r>
      <w:r w:rsidR="00C053B3" w:rsidRPr="00E3729C">
        <w:rPr>
          <w:sz w:val="28"/>
        </w:rPr>
        <w:t>том</w:t>
      </w:r>
      <w:r w:rsidR="00C053B3" w:rsidRPr="00E3729C">
        <w:rPr>
          <w:spacing w:val="-4"/>
          <w:sz w:val="28"/>
        </w:rPr>
        <w:t xml:space="preserve"> </w:t>
      </w:r>
      <w:r w:rsidR="00C053B3" w:rsidRPr="00E3729C">
        <w:rPr>
          <w:sz w:val="28"/>
        </w:rPr>
        <w:t>числе</w:t>
      </w:r>
      <w:r w:rsidR="00C053B3" w:rsidRPr="00E3729C">
        <w:rPr>
          <w:spacing w:val="-5"/>
          <w:sz w:val="28"/>
        </w:rPr>
        <w:t xml:space="preserve"> </w:t>
      </w:r>
      <w:r w:rsidR="00C053B3" w:rsidRPr="00E3729C">
        <w:rPr>
          <w:sz w:val="28"/>
        </w:rPr>
        <w:t>сооружения,</w:t>
      </w:r>
      <w:r w:rsidR="00C053B3" w:rsidRPr="00E3729C">
        <w:rPr>
          <w:spacing w:val="-5"/>
          <w:sz w:val="28"/>
        </w:rPr>
        <w:t xml:space="preserve"> </w:t>
      </w:r>
      <w:r w:rsidR="00C053B3" w:rsidRPr="00E3729C">
        <w:rPr>
          <w:sz w:val="28"/>
        </w:rPr>
        <w:t>строительство</w:t>
      </w:r>
      <w:r w:rsidR="00C053B3" w:rsidRPr="00E3729C">
        <w:rPr>
          <w:spacing w:val="-4"/>
          <w:sz w:val="28"/>
        </w:rPr>
        <w:t xml:space="preserve"> </w:t>
      </w:r>
      <w:r w:rsidR="00C053B3" w:rsidRPr="00E3729C">
        <w:rPr>
          <w:sz w:val="28"/>
        </w:rPr>
        <w:t>которых</w:t>
      </w:r>
      <w:r w:rsidR="00C053B3" w:rsidRPr="00E3729C">
        <w:rPr>
          <w:spacing w:val="-67"/>
          <w:sz w:val="28"/>
        </w:rPr>
        <w:t xml:space="preserve"> </w:t>
      </w:r>
      <w:r w:rsidR="00C053B3" w:rsidRPr="00E3729C">
        <w:rPr>
          <w:sz w:val="28"/>
        </w:rPr>
        <w:t>не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завершено),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размещение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которых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допускается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на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основании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сервитута,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публичного сервитута, или объекты, размещенные в соответствии со статьей 39.36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Земельного кодекса Российской Федерации, либо с заявлением о предоставлении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земельного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участка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обратился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правообладатель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этих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здания,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сооружения,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помещений</w:t>
      </w:r>
      <w:r w:rsidR="00C053B3" w:rsidRPr="00E3729C">
        <w:rPr>
          <w:spacing w:val="-1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-1"/>
          <w:sz w:val="28"/>
        </w:rPr>
        <w:t xml:space="preserve"> </w:t>
      </w:r>
      <w:r w:rsidR="00C053B3" w:rsidRPr="00E3729C">
        <w:rPr>
          <w:sz w:val="28"/>
        </w:rPr>
        <w:t>них,</w:t>
      </w:r>
      <w:r w:rsidR="00C053B3" w:rsidRPr="00E3729C">
        <w:rPr>
          <w:spacing w:val="-2"/>
          <w:sz w:val="28"/>
        </w:rPr>
        <w:t xml:space="preserve"> </w:t>
      </w:r>
      <w:r w:rsidR="00C053B3" w:rsidRPr="00E3729C">
        <w:rPr>
          <w:sz w:val="28"/>
        </w:rPr>
        <w:t>этого</w:t>
      </w:r>
      <w:r w:rsidR="00C053B3" w:rsidRPr="00E3729C">
        <w:rPr>
          <w:spacing w:val="-2"/>
          <w:sz w:val="28"/>
        </w:rPr>
        <w:t xml:space="preserve"> </w:t>
      </w:r>
      <w:r w:rsidR="00C053B3" w:rsidRPr="00E3729C">
        <w:rPr>
          <w:sz w:val="28"/>
        </w:rPr>
        <w:t>объекта</w:t>
      </w:r>
      <w:r w:rsidR="00C053B3" w:rsidRPr="00E3729C">
        <w:rPr>
          <w:spacing w:val="-1"/>
          <w:sz w:val="28"/>
        </w:rPr>
        <w:t xml:space="preserve"> </w:t>
      </w:r>
      <w:r w:rsidR="00C053B3" w:rsidRPr="00E3729C">
        <w:rPr>
          <w:sz w:val="28"/>
        </w:rPr>
        <w:t>незавершенного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строительства;</w:t>
      </w:r>
    </w:p>
    <w:p w14:paraId="0F075CF0" w14:textId="77777777" w:rsid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053B3" w:rsidRPr="00E3729C">
        <w:rPr>
          <w:sz w:val="28"/>
        </w:rPr>
        <w:t>указанный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заявлении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земельный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участок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является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изъятым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из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оборота</w:t>
      </w:r>
      <w:r w:rsidR="00C053B3" w:rsidRPr="00E3729C">
        <w:rPr>
          <w:spacing w:val="-10"/>
          <w:sz w:val="28"/>
        </w:rPr>
        <w:t xml:space="preserve"> </w:t>
      </w:r>
      <w:r w:rsidR="00C053B3" w:rsidRPr="00E3729C">
        <w:rPr>
          <w:sz w:val="28"/>
        </w:rPr>
        <w:t>или</w:t>
      </w:r>
      <w:r w:rsidR="00C053B3" w:rsidRPr="00E3729C">
        <w:rPr>
          <w:spacing w:val="-10"/>
          <w:sz w:val="28"/>
        </w:rPr>
        <w:t xml:space="preserve"> </w:t>
      </w:r>
      <w:r w:rsidR="00C053B3" w:rsidRPr="00E3729C">
        <w:rPr>
          <w:sz w:val="28"/>
        </w:rPr>
        <w:t>ограниченным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обороте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и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его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предоставление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не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допускается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на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праве,</w:t>
      </w:r>
      <w:r w:rsidR="00C053B3" w:rsidRPr="00E3729C">
        <w:rPr>
          <w:spacing w:val="-68"/>
          <w:sz w:val="28"/>
        </w:rPr>
        <w:t xml:space="preserve"> </w:t>
      </w:r>
      <w:r w:rsidR="00C053B3" w:rsidRPr="00E3729C">
        <w:rPr>
          <w:sz w:val="28"/>
        </w:rPr>
        <w:t>указанном</w:t>
      </w:r>
      <w:r w:rsidR="00C053B3" w:rsidRPr="00E3729C">
        <w:rPr>
          <w:spacing w:val="-1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-2"/>
          <w:sz w:val="28"/>
        </w:rPr>
        <w:t xml:space="preserve"> </w:t>
      </w:r>
      <w:r w:rsidR="00C053B3" w:rsidRPr="00E3729C">
        <w:rPr>
          <w:sz w:val="28"/>
        </w:rPr>
        <w:t>заявлении;</w:t>
      </w:r>
    </w:p>
    <w:p w14:paraId="1C819F69" w14:textId="77777777" w:rsid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053B3" w:rsidRPr="00E3729C">
        <w:rPr>
          <w:sz w:val="28"/>
        </w:rPr>
        <w:t>указанный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заявлении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земельный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участок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является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зарезервированным для государственных или муниципальных нужд в случае, если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 xml:space="preserve">заявитель  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обратился    с    заявлением   о    предоставлении    земельного    участка</w:t>
      </w:r>
      <w:r w:rsidR="00C053B3" w:rsidRPr="00E3729C">
        <w:rPr>
          <w:spacing w:val="-67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собственность,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постоянное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(бессрочное)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пользование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или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заявлением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предоставлении земельного участка в аренду, безвозмездное пользование на срок,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превышающий срок действия решения о резервировании земельного участка, за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исключением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случая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предоставления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земельного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участка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для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целей</w:t>
      </w:r>
      <w:r w:rsidR="00C053B3" w:rsidRPr="00E3729C">
        <w:rPr>
          <w:spacing w:val="-16"/>
          <w:sz w:val="28"/>
        </w:rPr>
        <w:t xml:space="preserve"> </w:t>
      </w:r>
      <w:r w:rsidR="00C053B3" w:rsidRPr="00E3729C">
        <w:rPr>
          <w:sz w:val="28"/>
        </w:rPr>
        <w:t>резервирования;</w:t>
      </w:r>
    </w:p>
    <w:p w14:paraId="65469934" w14:textId="77777777" w:rsid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053B3" w:rsidRPr="00E3729C">
        <w:rPr>
          <w:sz w:val="28"/>
        </w:rPr>
        <w:t>указанный в заявлении земельный участок расположен в границах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территории, в отношении которой с другим лицом заключен договор о развитии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застроенной территории, за исключением случаев, если с заявлением обратился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собственник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здания,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сооружения,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помещений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них,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объекта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незавершенного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строительства, расположенных на таком земельном участке, или правообладатель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такого земельного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участка;</w:t>
      </w:r>
    </w:p>
    <w:p w14:paraId="2EAF0337" w14:textId="04768CC8" w:rsidR="00C053B3" w:rsidRPr="00E3729C" w:rsidRDefault="00E3729C" w:rsidP="00E3729C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053B3" w:rsidRPr="00E3729C">
        <w:rPr>
          <w:sz w:val="28"/>
        </w:rPr>
        <w:t>указанный в заявлении земельный участок расположен в границах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территории,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в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отношении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которой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с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другим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лицом</w:t>
      </w:r>
      <w:r w:rsidR="00C053B3" w:rsidRPr="00E3729C">
        <w:rPr>
          <w:spacing w:val="-13"/>
          <w:sz w:val="28"/>
        </w:rPr>
        <w:t xml:space="preserve"> </w:t>
      </w:r>
      <w:r w:rsidR="00C053B3" w:rsidRPr="00E3729C">
        <w:rPr>
          <w:sz w:val="28"/>
        </w:rPr>
        <w:t>заключен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договор</w:t>
      </w:r>
      <w:r w:rsidR="00C053B3" w:rsidRPr="00E3729C">
        <w:rPr>
          <w:spacing w:val="-11"/>
          <w:sz w:val="28"/>
        </w:rPr>
        <w:t xml:space="preserve"> </w:t>
      </w:r>
      <w:r w:rsidR="00C053B3" w:rsidRPr="00E3729C">
        <w:rPr>
          <w:sz w:val="28"/>
        </w:rPr>
        <w:t>о</w:t>
      </w:r>
      <w:r w:rsidR="00C053B3" w:rsidRPr="00E3729C">
        <w:rPr>
          <w:spacing w:val="-12"/>
          <w:sz w:val="28"/>
        </w:rPr>
        <w:t xml:space="preserve"> </w:t>
      </w:r>
      <w:r w:rsidR="00C053B3" w:rsidRPr="00E3729C">
        <w:rPr>
          <w:sz w:val="28"/>
        </w:rPr>
        <w:t>комплексном</w:t>
      </w:r>
      <w:r w:rsidR="00C053B3" w:rsidRPr="00E3729C">
        <w:rPr>
          <w:spacing w:val="-67"/>
          <w:sz w:val="28"/>
        </w:rPr>
        <w:t xml:space="preserve"> </w:t>
      </w:r>
      <w:r w:rsidR="00C053B3" w:rsidRPr="00E3729C">
        <w:rPr>
          <w:sz w:val="28"/>
        </w:rPr>
        <w:t>развитии территории, или земельный участок образован из земельного участка, в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отношении которого с другим лицом заключен договор о комплексном развитии</w:t>
      </w:r>
      <w:r w:rsidR="00C053B3" w:rsidRPr="00E3729C">
        <w:rPr>
          <w:spacing w:val="1"/>
          <w:sz w:val="28"/>
        </w:rPr>
        <w:t xml:space="preserve"> </w:t>
      </w:r>
      <w:r w:rsidR="00C053B3" w:rsidRPr="00E3729C">
        <w:rPr>
          <w:sz w:val="28"/>
        </w:rPr>
        <w:t>территории,</w:t>
      </w:r>
      <w:r w:rsidR="00C053B3" w:rsidRPr="00E3729C">
        <w:rPr>
          <w:spacing w:val="13"/>
          <w:sz w:val="28"/>
        </w:rPr>
        <w:t xml:space="preserve"> </w:t>
      </w:r>
      <w:r w:rsidR="00C053B3" w:rsidRPr="00E3729C">
        <w:rPr>
          <w:sz w:val="28"/>
        </w:rPr>
        <w:t>за</w:t>
      </w:r>
      <w:r w:rsidR="00C053B3" w:rsidRPr="00E3729C">
        <w:rPr>
          <w:spacing w:val="14"/>
          <w:sz w:val="28"/>
        </w:rPr>
        <w:t xml:space="preserve"> </w:t>
      </w:r>
      <w:r w:rsidR="00C053B3" w:rsidRPr="00E3729C">
        <w:rPr>
          <w:sz w:val="28"/>
        </w:rPr>
        <w:t>исключением</w:t>
      </w:r>
      <w:r w:rsidR="00C053B3" w:rsidRPr="00E3729C">
        <w:rPr>
          <w:spacing w:val="14"/>
          <w:sz w:val="28"/>
        </w:rPr>
        <w:t xml:space="preserve"> </w:t>
      </w:r>
      <w:r w:rsidR="00C053B3" w:rsidRPr="00E3729C">
        <w:rPr>
          <w:sz w:val="28"/>
        </w:rPr>
        <w:t>случаев,</w:t>
      </w:r>
      <w:r w:rsidR="00C053B3" w:rsidRPr="00E3729C">
        <w:rPr>
          <w:spacing w:val="14"/>
          <w:sz w:val="28"/>
        </w:rPr>
        <w:t xml:space="preserve"> </w:t>
      </w:r>
      <w:r w:rsidR="00C053B3" w:rsidRPr="00E3729C">
        <w:rPr>
          <w:sz w:val="28"/>
        </w:rPr>
        <w:t>если</w:t>
      </w:r>
      <w:r w:rsidR="00C053B3" w:rsidRPr="00E3729C">
        <w:rPr>
          <w:spacing w:val="14"/>
          <w:sz w:val="28"/>
        </w:rPr>
        <w:t xml:space="preserve"> </w:t>
      </w:r>
      <w:r w:rsidR="00C053B3" w:rsidRPr="00E3729C">
        <w:rPr>
          <w:sz w:val="28"/>
        </w:rPr>
        <w:t>такой</w:t>
      </w:r>
      <w:r w:rsidR="00C053B3" w:rsidRPr="00E3729C">
        <w:rPr>
          <w:spacing w:val="15"/>
          <w:sz w:val="28"/>
        </w:rPr>
        <w:t xml:space="preserve"> </w:t>
      </w:r>
      <w:r w:rsidR="00C053B3" w:rsidRPr="00E3729C">
        <w:rPr>
          <w:sz w:val="28"/>
        </w:rPr>
        <w:t>земельный</w:t>
      </w:r>
      <w:r w:rsidR="00C053B3" w:rsidRPr="00E3729C">
        <w:rPr>
          <w:spacing w:val="14"/>
          <w:sz w:val="28"/>
        </w:rPr>
        <w:t xml:space="preserve"> </w:t>
      </w:r>
      <w:r w:rsidR="00C053B3" w:rsidRPr="00E3729C">
        <w:rPr>
          <w:sz w:val="28"/>
        </w:rPr>
        <w:t>участок</w:t>
      </w:r>
      <w:r w:rsidR="00C053B3" w:rsidRPr="00E3729C">
        <w:rPr>
          <w:spacing w:val="15"/>
          <w:sz w:val="28"/>
        </w:rPr>
        <w:t xml:space="preserve"> </w:t>
      </w:r>
      <w:r w:rsidR="00C053B3" w:rsidRPr="00E3729C">
        <w:rPr>
          <w:sz w:val="28"/>
        </w:rPr>
        <w:t>предназначен</w:t>
      </w:r>
    </w:p>
    <w:p w14:paraId="0B1B22D6" w14:textId="77777777" w:rsidR="00C053B3" w:rsidRDefault="00C053B3" w:rsidP="00C053B3">
      <w:pPr>
        <w:jc w:val="both"/>
        <w:rPr>
          <w:sz w:val="28"/>
        </w:rPr>
        <w:sectPr w:rsidR="00C053B3">
          <w:pgSz w:w="11910" w:h="16840"/>
          <w:pgMar w:top="960" w:right="420" w:bottom="280" w:left="1140" w:header="429" w:footer="0" w:gutter="0"/>
          <w:cols w:space="720"/>
        </w:sectPr>
      </w:pPr>
    </w:p>
    <w:p w14:paraId="3B0788C6" w14:textId="77777777" w:rsidR="00E3729C" w:rsidRDefault="00C053B3" w:rsidP="00E3729C">
      <w:pPr>
        <w:pStyle w:val="af2"/>
        <w:ind w:left="137" w:right="147"/>
        <w:jc w:val="both"/>
      </w:pPr>
      <w:r>
        <w:lastRenderedPageBreak/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объектов;</w:t>
      </w:r>
    </w:p>
    <w:p w14:paraId="72C516AF" w14:textId="77777777" w:rsidR="00E3729C" w:rsidRDefault="00E3729C" w:rsidP="00E3729C">
      <w:pPr>
        <w:pStyle w:val="af2"/>
        <w:ind w:left="136" w:right="147" w:firstLine="709"/>
        <w:jc w:val="both"/>
      </w:pPr>
      <w:r>
        <w:t xml:space="preserve">10) </w:t>
      </w:r>
      <w:r w:rsidR="00C053B3" w:rsidRPr="00E3729C">
        <w:t>указанный в заявлении земельный участок образован из 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участка,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отношении</w:t>
      </w:r>
      <w:r w:rsidR="00C053B3" w:rsidRPr="00E3729C">
        <w:rPr>
          <w:spacing w:val="1"/>
        </w:rPr>
        <w:t xml:space="preserve"> </w:t>
      </w:r>
      <w:r w:rsidR="00C053B3" w:rsidRPr="00E3729C">
        <w:t>которого</w:t>
      </w:r>
      <w:r w:rsidR="00C053B3" w:rsidRPr="00E3729C">
        <w:rPr>
          <w:spacing w:val="1"/>
        </w:rPr>
        <w:t xml:space="preserve"> </w:t>
      </w:r>
      <w:r w:rsidR="00C053B3" w:rsidRPr="00E3729C">
        <w:t>заключен</w:t>
      </w:r>
      <w:r w:rsidR="00C053B3" w:rsidRPr="00E3729C">
        <w:rPr>
          <w:spacing w:val="1"/>
        </w:rPr>
        <w:t xml:space="preserve"> </w:t>
      </w:r>
      <w:r w:rsidR="00C053B3" w:rsidRPr="00E3729C">
        <w:t>договор</w:t>
      </w:r>
      <w:r w:rsidR="00C053B3" w:rsidRPr="00E3729C">
        <w:rPr>
          <w:spacing w:val="1"/>
        </w:rPr>
        <w:t xml:space="preserve"> </w:t>
      </w:r>
      <w:r w:rsidR="00C053B3" w:rsidRPr="00E3729C">
        <w:t>о</w:t>
      </w:r>
      <w:r w:rsidR="00C053B3" w:rsidRPr="00E3729C">
        <w:rPr>
          <w:spacing w:val="1"/>
        </w:rPr>
        <w:t xml:space="preserve"> </w:t>
      </w:r>
      <w:r w:rsidR="00C053B3" w:rsidRPr="00E3729C">
        <w:t>комплексном</w:t>
      </w:r>
      <w:r w:rsidR="00C053B3" w:rsidRPr="00E3729C">
        <w:rPr>
          <w:spacing w:val="1"/>
        </w:rPr>
        <w:t xml:space="preserve"> </w:t>
      </w:r>
      <w:r w:rsidR="00C053B3" w:rsidRPr="00E3729C">
        <w:t>развитии</w:t>
      </w:r>
      <w:r w:rsidR="00C053B3" w:rsidRPr="00E3729C">
        <w:rPr>
          <w:spacing w:val="1"/>
        </w:rPr>
        <w:t xml:space="preserve"> </w:t>
      </w:r>
      <w:r w:rsidR="00C053B3" w:rsidRPr="00E3729C">
        <w:t>территории,</w:t>
      </w:r>
      <w:r w:rsidR="00C053B3" w:rsidRPr="00E3729C">
        <w:rPr>
          <w:spacing w:val="1"/>
        </w:rPr>
        <w:t xml:space="preserve"> </w:t>
      </w:r>
      <w:r w:rsidR="00C053B3" w:rsidRPr="00E3729C">
        <w:t>и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соответствии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утвержденной</w:t>
      </w:r>
      <w:r w:rsidR="00C053B3" w:rsidRPr="00E3729C">
        <w:rPr>
          <w:spacing w:val="1"/>
        </w:rPr>
        <w:t xml:space="preserve"> </w:t>
      </w:r>
      <w:r w:rsidR="00C053B3" w:rsidRPr="00E3729C">
        <w:t>документацией</w:t>
      </w:r>
      <w:r w:rsidR="00C053B3" w:rsidRPr="00E3729C">
        <w:rPr>
          <w:spacing w:val="1"/>
        </w:rPr>
        <w:t xml:space="preserve"> </w:t>
      </w:r>
      <w:r w:rsidR="00C053B3" w:rsidRPr="00E3729C">
        <w:t>по</w:t>
      </w:r>
      <w:r w:rsidR="00C053B3" w:rsidRPr="00E3729C">
        <w:rPr>
          <w:spacing w:val="1"/>
        </w:rPr>
        <w:t xml:space="preserve"> </w:t>
      </w:r>
      <w:r w:rsidR="00C053B3" w:rsidRPr="00E3729C">
        <w:t>планировке</w:t>
      </w:r>
      <w:r w:rsidR="00C053B3" w:rsidRPr="00E3729C">
        <w:rPr>
          <w:spacing w:val="1"/>
        </w:rPr>
        <w:t xml:space="preserve"> </w:t>
      </w:r>
      <w:r w:rsidR="00C053B3" w:rsidRPr="00E3729C">
        <w:t>территории</w:t>
      </w:r>
      <w:r w:rsidR="00C053B3" w:rsidRPr="00E3729C">
        <w:rPr>
          <w:spacing w:val="1"/>
        </w:rPr>
        <w:t xml:space="preserve"> </w:t>
      </w:r>
      <w:r w:rsidR="00C053B3" w:rsidRPr="00E3729C">
        <w:t>предназначен</w:t>
      </w:r>
      <w:r w:rsidR="00C053B3" w:rsidRPr="00E3729C">
        <w:rPr>
          <w:spacing w:val="1"/>
        </w:rPr>
        <w:t xml:space="preserve"> </w:t>
      </w:r>
      <w:r w:rsidR="00C053B3" w:rsidRPr="00E3729C">
        <w:t>для</w:t>
      </w:r>
      <w:r w:rsidR="00C053B3" w:rsidRPr="00E3729C">
        <w:rPr>
          <w:spacing w:val="1"/>
        </w:rPr>
        <w:t xml:space="preserve"> </w:t>
      </w:r>
      <w:r w:rsidR="00C053B3" w:rsidRPr="00E3729C">
        <w:t>размещения</w:t>
      </w:r>
      <w:r w:rsidR="00C053B3" w:rsidRPr="00E3729C">
        <w:rPr>
          <w:spacing w:val="1"/>
        </w:rPr>
        <w:t xml:space="preserve"> </w:t>
      </w:r>
      <w:r w:rsidR="00C053B3" w:rsidRPr="00E3729C">
        <w:t>объектов</w:t>
      </w:r>
      <w:r w:rsidR="00C053B3" w:rsidRPr="00E3729C">
        <w:rPr>
          <w:spacing w:val="1"/>
        </w:rPr>
        <w:t xml:space="preserve"> </w:t>
      </w:r>
      <w:r w:rsidR="00C053B3" w:rsidRPr="00E3729C">
        <w:t>федерального</w:t>
      </w:r>
      <w:r w:rsidR="00C053B3" w:rsidRPr="00E3729C">
        <w:rPr>
          <w:spacing w:val="1"/>
        </w:rPr>
        <w:t xml:space="preserve"> </w:t>
      </w:r>
      <w:r w:rsidR="00C053B3" w:rsidRPr="00E3729C">
        <w:t>значения,</w:t>
      </w:r>
      <w:r w:rsidR="00C053B3" w:rsidRPr="00E3729C">
        <w:rPr>
          <w:spacing w:val="-67"/>
        </w:rPr>
        <w:t xml:space="preserve"> </w:t>
      </w:r>
      <w:r w:rsidR="00C053B3" w:rsidRPr="00E3729C">
        <w:t>объектов</w:t>
      </w:r>
      <w:r w:rsidR="00C053B3" w:rsidRPr="00E3729C">
        <w:rPr>
          <w:spacing w:val="-8"/>
        </w:rPr>
        <w:t xml:space="preserve"> </w:t>
      </w:r>
      <w:r w:rsidR="00C053B3" w:rsidRPr="00E3729C">
        <w:t>регионального</w:t>
      </w:r>
      <w:r w:rsidR="00C053B3" w:rsidRPr="00E3729C">
        <w:rPr>
          <w:spacing w:val="-6"/>
        </w:rPr>
        <w:t xml:space="preserve"> </w:t>
      </w:r>
      <w:r w:rsidR="00C053B3" w:rsidRPr="00E3729C">
        <w:t>значения</w:t>
      </w:r>
      <w:r w:rsidR="00C053B3" w:rsidRPr="00E3729C">
        <w:rPr>
          <w:spacing w:val="-10"/>
        </w:rPr>
        <w:t xml:space="preserve"> </w:t>
      </w:r>
      <w:r w:rsidR="00C053B3" w:rsidRPr="00E3729C">
        <w:t>или</w:t>
      </w:r>
      <w:r w:rsidR="00C053B3" w:rsidRPr="00E3729C">
        <w:rPr>
          <w:spacing w:val="-6"/>
        </w:rPr>
        <w:t xml:space="preserve"> </w:t>
      </w:r>
      <w:r w:rsidR="00C053B3" w:rsidRPr="00E3729C">
        <w:t>объектов</w:t>
      </w:r>
      <w:r w:rsidR="00C053B3" w:rsidRPr="00E3729C">
        <w:rPr>
          <w:spacing w:val="-7"/>
        </w:rPr>
        <w:t xml:space="preserve"> </w:t>
      </w:r>
      <w:r w:rsidR="00C053B3" w:rsidRPr="00E3729C">
        <w:t>местного</w:t>
      </w:r>
      <w:r w:rsidR="00C053B3" w:rsidRPr="00E3729C">
        <w:rPr>
          <w:spacing w:val="-7"/>
        </w:rPr>
        <w:t xml:space="preserve"> </w:t>
      </w:r>
      <w:r w:rsidR="00C053B3" w:rsidRPr="00E3729C">
        <w:t>значения,</w:t>
      </w:r>
      <w:r w:rsidR="00C053B3" w:rsidRPr="00E3729C">
        <w:rPr>
          <w:spacing w:val="-7"/>
        </w:rPr>
        <w:t xml:space="preserve"> </w:t>
      </w:r>
      <w:r w:rsidR="00C053B3" w:rsidRPr="00E3729C">
        <w:t>за</w:t>
      </w:r>
      <w:r w:rsidR="00C053B3" w:rsidRPr="00E3729C">
        <w:rPr>
          <w:spacing w:val="-8"/>
        </w:rPr>
        <w:t xml:space="preserve"> </w:t>
      </w:r>
      <w:r w:rsidR="00C053B3" w:rsidRPr="00E3729C">
        <w:t>исключением</w:t>
      </w:r>
      <w:r w:rsidR="00C053B3" w:rsidRPr="00E3729C">
        <w:rPr>
          <w:spacing w:val="-67"/>
        </w:rPr>
        <w:t xml:space="preserve"> </w:t>
      </w:r>
      <w:r w:rsidR="00C053B3" w:rsidRPr="00E3729C">
        <w:t>случаев,</w:t>
      </w:r>
      <w:r w:rsidR="00C053B3" w:rsidRPr="00E3729C">
        <w:rPr>
          <w:spacing w:val="1"/>
        </w:rPr>
        <w:t xml:space="preserve"> </w:t>
      </w:r>
      <w:r w:rsidR="00C053B3" w:rsidRPr="00E3729C">
        <w:t>если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заявлением</w:t>
      </w:r>
      <w:r w:rsidR="00C053B3" w:rsidRPr="00E3729C">
        <w:rPr>
          <w:spacing w:val="1"/>
        </w:rPr>
        <w:t xml:space="preserve"> </w:t>
      </w:r>
      <w:r w:rsidR="00C053B3" w:rsidRPr="00E3729C">
        <w:t>обратилось</w:t>
      </w:r>
      <w:r w:rsidR="00C053B3" w:rsidRPr="00E3729C">
        <w:rPr>
          <w:spacing w:val="1"/>
        </w:rPr>
        <w:t xml:space="preserve"> </w:t>
      </w:r>
      <w:r w:rsidR="00C053B3" w:rsidRPr="00E3729C">
        <w:t>лицо,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которым</w:t>
      </w:r>
      <w:r w:rsidR="00C053B3" w:rsidRPr="00E3729C">
        <w:rPr>
          <w:spacing w:val="1"/>
        </w:rPr>
        <w:t xml:space="preserve"> </w:t>
      </w:r>
      <w:r w:rsidR="00C053B3" w:rsidRPr="00E3729C">
        <w:t>заключен</w:t>
      </w:r>
      <w:r w:rsidR="00C053B3" w:rsidRPr="00E3729C">
        <w:rPr>
          <w:spacing w:val="1"/>
        </w:rPr>
        <w:t xml:space="preserve"> </w:t>
      </w:r>
      <w:r w:rsidR="00C053B3" w:rsidRPr="00E3729C">
        <w:t>договор</w:t>
      </w:r>
      <w:r w:rsidR="00C053B3" w:rsidRPr="00E3729C">
        <w:rPr>
          <w:spacing w:val="1"/>
        </w:rPr>
        <w:t xml:space="preserve"> </w:t>
      </w:r>
      <w:r w:rsidR="00C053B3" w:rsidRPr="00E3729C">
        <w:t>о</w:t>
      </w:r>
      <w:r w:rsidR="00C053B3" w:rsidRPr="00E3729C">
        <w:rPr>
          <w:spacing w:val="1"/>
        </w:rPr>
        <w:t xml:space="preserve"> </w:t>
      </w:r>
      <w:r w:rsidR="00C053B3" w:rsidRPr="00E3729C">
        <w:t>комплексном</w:t>
      </w:r>
      <w:r w:rsidR="00C053B3" w:rsidRPr="00E3729C">
        <w:rPr>
          <w:spacing w:val="1"/>
        </w:rPr>
        <w:t xml:space="preserve"> </w:t>
      </w:r>
      <w:r w:rsidR="00C053B3" w:rsidRPr="00E3729C">
        <w:t>развитии</w:t>
      </w:r>
      <w:r w:rsidR="00C053B3" w:rsidRPr="00E3729C">
        <w:rPr>
          <w:spacing w:val="1"/>
        </w:rPr>
        <w:t xml:space="preserve"> </w:t>
      </w:r>
      <w:r w:rsidR="00C053B3" w:rsidRPr="00E3729C">
        <w:t>территории,</w:t>
      </w:r>
      <w:r w:rsidR="00C053B3" w:rsidRPr="00E3729C">
        <w:rPr>
          <w:spacing w:val="1"/>
        </w:rPr>
        <w:t xml:space="preserve"> </w:t>
      </w:r>
      <w:r w:rsidR="00C053B3" w:rsidRPr="00E3729C">
        <w:t>предусматривающий</w:t>
      </w:r>
      <w:r w:rsidR="00C053B3" w:rsidRPr="00E3729C">
        <w:rPr>
          <w:spacing w:val="1"/>
        </w:rPr>
        <w:t xml:space="preserve"> </w:t>
      </w:r>
      <w:r w:rsidR="00C053B3" w:rsidRPr="00E3729C">
        <w:t>обязательство</w:t>
      </w:r>
      <w:r w:rsidR="00C053B3" w:rsidRPr="00E3729C">
        <w:rPr>
          <w:spacing w:val="1"/>
        </w:rPr>
        <w:t xml:space="preserve"> </w:t>
      </w:r>
      <w:r w:rsidR="00C053B3" w:rsidRPr="00E3729C">
        <w:t>данного</w:t>
      </w:r>
      <w:r w:rsidR="00C053B3" w:rsidRPr="00E3729C">
        <w:rPr>
          <w:spacing w:val="1"/>
        </w:rPr>
        <w:t xml:space="preserve"> </w:t>
      </w:r>
      <w:r w:rsidR="00C053B3" w:rsidRPr="00E3729C">
        <w:t>лица</w:t>
      </w:r>
      <w:r w:rsidR="00C053B3" w:rsidRPr="00E3729C">
        <w:rPr>
          <w:spacing w:val="-4"/>
        </w:rPr>
        <w:t xml:space="preserve"> </w:t>
      </w:r>
      <w:r w:rsidR="00C053B3" w:rsidRPr="00E3729C">
        <w:t>по</w:t>
      </w:r>
      <w:r w:rsidR="00C053B3" w:rsidRPr="00E3729C">
        <w:rPr>
          <w:spacing w:val="1"/>
        </w:rPr>
        <w:t xml:space="preserve"> </w:t>
      </w:r>
      <w:r w:rsidR="00C053B3" w:rsidRPr="00E3729C">
        <w:t>строительству</w:t>
      </w:r>
      <w:r w:rsidR="00C053B3" w:rsidRPr="00E3729C">
        <w:rPr>
          <w:spacing w:val="-1"/>
        </w:rPr>
        <w:t xml:space="preserve"> </w:t>
      </w:r>
      <w:r w:rsidR="00C053B3" w:rsidRPr="00E3729C">
        <w:t>указанных</w:t>
      </w:r>
      <w:r w:rsidR="00C053B3" w:rsidRPr="00E3729C">
        <w:rPr>
          <w:spacing w:val="-3"/>
        </w:rPr>
        <w:t xml:space="preserve"> </w:t>
      </w:r>
      <w:r w:rsidR="00C053B3" w:rsidRPr="00E3729C">
        <w:t>объектов;</w:t>
      </w:r>
    </w:p>
    <w:p w14:paraId="77AAD34B" w14:textId="77777777" w:rsidR="00E3729C" w:rsidRDefault="00E3729C" w:rsidP="00E3729C">
      <w:pPr>
        <w:pStyle w:val="af2"/>
        <w:ind w:left="136" w:right="147" w:firstLine="709"/>
        <w:jc w:val="both"/>
      </w:pPr>
      <w:r>
        <w:t xml:space="preserve">11) </w:t>
      </w:r>
      <w:r w:rsidR="00C053B3" w:rsidRPr="00E3729C">
        <w:t>указанный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земельный</w:t>
      </w:r>
      <w:r w:rsidR="00C053B3" w:rsidRPr="00E3729C">
        <w:rPr>
          <w:spacing w:val="1"/>
        </w:rPr>
        <w:t xml:space="preserve"> </w:t>
      </w:r>
      <w:r w:rsidR="00C053B3" w:rsidRPr="00E3729C">
        <w:t>участок</w:t>
      </w:r>
      <w:r w:rsidR="00C053B3" w:rsidRPr="00E3729C">
        <w:rPr>
          <w:spacing w:val="1"/>
        </w:rPr>
        <w:t xml:space="preserve"> </w:t>
      </w:r>
      <w:r w:rsidR="00C053B3" w:rsidRPr="00E3729C">
        <w:t>является</w:t>
      </w:r>
      <w:r w:rsidR="00C053B3" w:rsidRPr="00E3729C">
        <w:rPr>
          <w:spacing w:val="1"/>
        </w:rPr>
        <w:t xml:space="preserve"> </w:t>
      </w:r>
      <w:r w:rsidR="00C053B3" w:rsidRPr="00E3729C">
        <w:t>предметом</w:t>
      </w:r>
      <w:r w:rsidR="00C053B3" w:rsidRPr="00E3729C">
        <w:rPr>
          <w:spacing w:val="-67"/>
        </w:rPr>
        <w:t xml:space="preserve"> </w:t>
      </w:r>
      <w:r w:rsidR="00C053B3" w:rsidRPr="00E3729C">
        <w:t>аукциона, извещение о проведении которого размещено в соответствии с пунктом</w:t>
      </w:r>
      <w:r w:rsidR="00C053B3" w:rsidRPr="00E3729C">
        <w:rPr>
          <w:spacing w:val="1"/>
        </w:rPr>
        <w:t xml:space="preserve"> </w:t>
      </w:r>
      <w:r w:rsidR="00C053B3" w:rsidRPr="00E3729C">
        <w:t>19 статьи 39.11</w:t>
      </w:r>
      <w:r w:rsidR="00C053B3" w:rsidRPr="00E3729C">
        <w:rPr>
          <w:spacing w:val="-2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кодекса</w:t>
      </w:r>
      <w:r w:rsidR="00C053B3" w:rsidRPr="00E3729C">
        <w:rPr>
          <w:spacing w:val="-1"/>
        </w:rPr>
        <w:t xml:space="preserve"> </w:t>
      </w:r>
      <w:r w:rsidR="00C053B3" w:rsidRPr="00E3729C">
        <w:t>Российской Федерации;</w:t>
      </w:r>
    </w:p>
    <w:p w14:paraId="45E30635" w14:textId="77777777" w:rsidR="00E3729C" w:rsidRDefault="00E3729C" w:rsidP="00E3729C">
      <w:pPr>
        <w:pStyle w:val="af2"/>
        <w:ind w:left="136" w:right="147" w:firstLine="709"/>
        <w:jc w:val="both"/>
      </w:pPr>
      <w:r>
        <w:t xml:space="preserve">12) </w:t>
      </w:r>
      <w:r w:rsidR="00C053B3" w:rsidRPr="00E3729C">
        <w:t>в отношении земельного участка, указанного в заявлении, поступило</w:t>
      </w:r>
      <w:r w:rsidR="00C053B3" w:rsidRPr="00E3729C">
        <w:rPr>
          <w:spacing w:val="1"/>
        </w:rPr>
        <w:t xml:space="preserve"> </w:t>
      </w:r>
      <w:r w:rsidR="00C053B3" w:rsidRPr="00E3729C">
        <w:t>предусмотренное</w:t>
      </w:r>
      <w:r w:rsidR="00C053B3" w:rsidRPr="00E3729C">
        <w:rPr>
          <w:spacing w:val="1"/>
        </w:rPr>
        <w:t xml:space="preserve"> </w:t>
      </w:r>
      <w:r w:rsidR="00C053B3" w:rsidRPr="00E3729C">
        <w:t>подпунктом</w:t>
      </w:r>
      <w:r w:rsidR="00C053B3" w:rsidRPr="00E3729C">
        <w:rPr>
          <w:spacing w:val="1"/>
        </w:rPr>
        <w:t xml:space="preserve"> </w:t>
      </w:r>
      <w:r w:rsidR="00C053B3" w:rsidRPr="00E3729C">
        <w:t>6</w:t>
      </w:r>
      <w:r w:rsidR="00C053B3" w:rsidRPr="00E3729C">
        <w:rPr>
          <w:spacing w:val="1"/>
        </w:rPr>
        <w:t xml:space="preserve"> </w:t>
      </w:r>
      <w:r w:rsidR="00C053B3" w:rsidRPr="00E3729C">
        <w:t>пункта</w:t>
      </w:r>
      <w:r w:rsidR="00C053B3" w:rsidRPr="00E3729C">
        <w:rPr>
          <w:spacing w:val="1"/>
        </w:rPr>
        <w:t xml:space="preserve"> </w:t>
      </w:r>
      <w:r w:rsidR="00C053B3" w:rsidRPr="00E3729C">
        <w:t>4</w:t>
      </w:r>
      <w:r w:rsidR="00C053B3" w:rsidRPr="00E3729C">
        <w:rPr>
          <w:spacing w:val="1"/>
        </w:rPr>
        <w:t xml:space="preserve"> </w:t>
      </w:r>
      <w:r w:rsidR="00C053B3" w:rsidRPr="00E3729C">
        <w:t>статьи</w:t>
      </w:r>
      <w:r w:rsidR="00C053B3" w:rsidRPr="00E3729C">
        <w:rPr>
          <w:spacing w:val="1"/>
        </w:rPr>
        <w:t xml:space="preserve"> </w:t>
      </w:r>
      <w:r w:rsidR="00C053B3" w:rsidRPr="00E3729C">
        <w:t>39.11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кодекса</w:t>
      </w:r>
      <w:r w:rsidR="00C053B3" w:rsidRPr="00E3729C">
        <w:rPr>
          <w:spacing w:val="-67"/>
        </w:rPr>
        <w:t xml:space="preserve"> </w:t>
      </w:r>
      <w:r w:rsidR="00C053B3" w:rsidRPr="00E3729C">
        <w:t>Российской</w:t>
      </w:r>
      <w:r w:rsidR="00C053B3" w:rsidRPr="00E3729C">
        <w:rPr>
          <w:spacing w:val="1"/>
        </w:rPr>
        <w:t xml:space="preserve"> </w:t>
      </w:r>
      <w:r w:rsidR="00C053B3" w:rsidRPr="00E3729C">
        <w:t>Федерации</w:t>
      </w:r>
      <w:r w:rsidR="00C053B3" w:rsidRPr="00E3729C">
        <w:rPr>
          <w:spacing w:val="1"/>
        </w:rPr>
        <w:t xml:space="preserve"> </w:t>
      </w:r>
      <w:r w:rsidR="00C053B3" w:rsidRPr="00E3729C">
        <w:t>заявление</w:t>
      </w:r>
      <w:r w:rsidR="00C053B3" w:rsidRPr="00E3729C">
        <w:rPr>
          <w:spacing w:val="1"/>
        </w:rPr>
        <w:t xml:space="preserve"> </w:t>
      </w:r>
      <w:r w:rsidR="00C053B3" w:rsidRPr="00E3729C">
        <w:t>о</w:t>
      </w:r>
      <w:r w:rsidR="00C053B3" w:rsidRPr="00E3729C">
        <w:rPr>
          <w:spacing w:val="1"/>
        </w:rPr>
        <w:t xml:space="preserve"> </w:t>
      </w:r>
      <w:r w:rsidR="00C053B3" w:rsidRPr="00E3729C">
        <w:t>проведении</w:t>
      </w:r>
      <w:r w:rsidR="00C053B3" w:rsidRPr="00E3729C">
        <w:rPr>
          <w:spacing w:val="1"/>
        </w:rPr>
        <w:t xml:space="preserve"> </w:t>
      </w:r>
      <w:r w:rsidR="00C053B3" w:rsidRPr="00E3729C">
        <w:t>аукциона</w:t>
      </w:r>
      <w:r w:rsidR="00C053B3" w:rsidRPr="00E3729C">
        <w:rPr>
          <w:spacing w:val="1"/>
        </w:rPr>
        <w:t xml:space="preserve"> </w:t>
      </w:r>
      <w:r w:rsidR="00C053B3" w:rsidRPr="00E3729C">
        <w:t>по</w:t>
      </w:r>
      <w:r w:rsidR="00C053B3" w:rsidRPr="00E3729C">
        <w:rPr>
          <w:spacing w:val="1"/>
        </w:rPr>
        <w:t xml:space="preserve"> </w:t>
      </w:r>
      <w:r w:rsidR="00C053B3" w:rsidRPr="00E3729C">
        <w:t>его</w:t>
      </w:r>
      <w:r w:rsidR="00C053B3" w:rsidRPr="00E3729C">
        <w:rPr>
          <w:spacing w:val="1"/>
        </w:rPr>
        <w:t xml:space="preserve"> </w:t>
      </w:r>
      <w:r w:rsidR="00C053B3" w:rsidRPr="00E3729C">
        <w:t>продаже</w:t>
      </w:r>
      <w:r w:rsidR="00C053B3" w:rsidRPr="00E3729C">
        <w:rPr>
          <w:spacing w:val="1"/>
        </w:rPr>
        <w:t xml:space="preserve"> </w:t>
      </w:r>
      <w:r w:rsidR="00C053B3" w:rsidRPr="00E3729C">
        <w:t>или</w:t>
      </w:r>
      <w:r w:rsidR="00C053B3" w:rsidRPr="00E3729C">
        <w:rPr>
          <w:spacing w:val="1"/>
        </w:rPr>
        <w:t xml:space="preserve"> </w:t>
      </w:r>
      <w:r w:rsidR="00C053B3" w:rsidRPr="00E3729C">
        <w:t>аукциона</w:t>
      </w:r>
      <w:r w:rsidR="00C053B3" w:rsidRPr="00E3729C">
        <w:rPr>
          <w:spacing w:val="1"/>
        </w:rPr>
        <w:t xml:space="preserve"> </w:t>
      </w:r>
      <w:r w:rsidR="00C053B3" w:rsidRPr="00E3729C">
        <w:t>на</w:t>
      </w:r>
      <w:r w:rsidR="00C053B3" w:rsidRPr="00E3729C">
        <w:rPr>
          <w:spacing w:val="1"/>
        </w:rPr>
        <w:t xml:space="preserve"> </w:t>
      </w:r>
      <w:r w:rsidR="00C053B3" w:rsidRPr="00E3729C">
        <w:t>право</w:t>
      </w:r>
      <w:r w:rsidR="00C053B3" w:rsidRPr="00E3729C">
        <w:rPr>
          <w:spacing w:val="1"/>
        </w:rPr>
        <w:t xml:space="preserve"> </w:t>
      </w:r>
      <w:r w:rsidR="00C053B3" w:rsidRPr="00E3729C">
        <w:t>заключения</w:t>
      </w:r>
      <w:r w:rsidR="00C053B3" w:rsidRPr="00E3729C">
        <w:rPr>
          <w:spacing w:val="1"/>
        </w:rPr>
        <w:t xml:space="preserve"> </w:t>
      </w:r>
      <w:r w:rsidR="00C053B3" w:rsidRPr="00E3729C">
        <w:t>договора</w:t>
      </w:r>
      <w:r w:rsidR="00C053B3" w:rsidRPr="00E3729C">
        <w:rPr>
          <w:spacing w:val="1"/>
        </w:rPr>
        <w:t xml:space="preserve"> </w:t>
      </w:r>
      <w:r w:rsidR="00C053B3" w:rsidRPr="00E3729C">
        <w:t>его</w:t>
      </w:r>
      <w:r w:rsidR="00C053B3" w:rsidRPr="00E3729C">
        <w:rPr>
          <w:spacing w:val="1"/>
        </w:rPr>
        <w:t xml:space="preserve"> </w:t>
      </w:r>
      <w:r w:rsidR="00C053B3" w:rsidRPr="00E3729C">
        <w:t>аренды</w:t>
      </w:r>
      <w:r w:rsidR="00C053B3" w:rsidRPr="00E3729C">
        <w:rPr>
          <w:spacing w:val="1"/>
        </w:rPr>
        <w:t xml:space="preserve"> </w:t>
      </w:r>
      <w:r w:rsidR="00C053B3" w:rsidRPr="00E3729C">
        <w:t>при</w:t>
      </w:r>
      <w:r w:rsidR="00C053B3" w:rsidRPr="00E3729C">
        <w:rPr>
          <w:spacing w:val="1"/>
        </w:rPr>
        <w:t xml:space="preserve"> </w:t>
      </w:r>
      <w:r w:rsidR="00C053B3" w:rsidRPr="00E3729C">
        <w:t>условии,</w:t>
      </w:r>
      <w:r w:rsidR="00C053B3" w:rsidRPr="00E3729C">
        <w:rPr>
          <w:spacing w:val="1"/>
        </w:rPr>
        <w:t xml:space="preserve"> </w:t>
      </w:r>
      <w:r w:rsidR="00C053B3" w:rsidRPr="00E3729C">
        <w:t>что</w:t>
      </w:r>
      <w:r w:rsidR="00C053B3" w:rsidRPr="00E3729C">
        <w:rPr>
          <w:spacing w:val="1"/>
        </w:rPr>
        <w:t xml:space="preserve"> </w:t>
      </w:r>
      <w:r w:rsidR="00C053B3" w:rsidRPr="00E3729C">
        <w:t>такой</w:t>
      </w:r>
      <w:r w:rsidR="00C053B3" w:rsidRPr="00E3729C">
        <w:rPr>
          <w:spacing w:val="1"/>
        </w:rPr>
        <w:t xml:space="preserve"> </w:t>
      </w:r>
      <w:r w:rsidR="00C053B3" w:rsidRPr="00E3729C">
        <w:t>земельный участок образован в соответствии с подпунктом 4 пункта 4 статьи 39.11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-7"/>
        </w:rPr>
        <w:t xml:space="preserve"> </w:t>
      </w:r>
      <w:r w:rsidR="00C053B3" w:rsidRPr="00E3729C">
        <w:t>кодекса</w:t>
      </w:r>
      <w:r w:rsidR="00C053B3" w:rsidRPr="00E3729C">
        <w:rPr>
          <w:spacing w:val="-9"/>
        </w:rPr>
        <w:t xml:space="preserve"> </w:t>
      </w:r>
      <w:r w:rsidR="00C053B3" w:rsidRPr="00E3729C">
        <w:t>Российской</w:t>
      </w:r>
      <w:r w:rsidR="00C053B3" w:rsidRPr="00E3729C">
        <w:rPr>
          <w:spacing w:val="-7"/>
        </w:rPr>
        <w:t xml:space="preserve"> </w:t>
      </w:r>
      <w:r w:rsidR="00C053B3" w:rsidRPr="00E3729C">
        <w:t>Федерации</w:t>
      </w:r>
      <w:r w:rsidR="00C053B3" w:rsidRPr="00E3729C">
        <w:rPr>
          <w:spacing w:val="-2"/>
        </w:rPr>
        <w:t xml:space="preserve"> </w:t>
      </w:r>
      <w:r w:rsidR="00C053B3" w:rsidRPr="00E3729C">
        <w:t>и</w:t>
      </w:r>
      <w:r w:rsidR="00C053B3" w:rsidRPr="00E3729C">
        <w:rPr>
          <w:spacing w:val="-7"/>
        </w:rPr>
        <w:t xml:space="preserve"> </w:t>
      </w:r>
      <w:r w:rsidR="00C053B3" w:rsidRPr="00E3729C">
        <w:t>уполномоченным</w:t>
      </w:r>
      <w:r w:rsidR="00C053B3" w:rsidRPr="00E3729C">
        <w:rPr>
          <w:spacing w:val="-10"/>
        </w:rPr>
        <w:t xml:space="preserve"> </w:t>
      </w:r>
      <w:r w:rsidR="00C053B3" w:rsidRPr="00E3729C">
        <w:t>органом</w:t>
      </w:r>
      <w:r w:rsidR="00C053B3" w:rsidRPr="00E3729C">
        <w:rPr>
          <w:spacing w:val="-9"/>
        </w:rPr>
        <w:t xml:space="preserve"> </w:t>
      </w:r>
      <w:r w:rsidR="00C053B3" w:rsidRPr="00E3729C">
        <w:t>не</w:t>
      </w:r>
      <w:r w:rsidR="00C053B3" w:rsidRPr="00E3729C">
        <w:rPr>
          <w:spacing w:val="-7"/>
        </w:rPr>
        <w:t xml:space="preserve"> </w:t>
      </w:r>
      <w:r w:rsidR="00C053B3" w:rsidRPr="00E3729C">
        <w:t>принято</w:t>
      </w:r>
      <w:r w:rsidR="00C053B3" w:rsidRPr="00E3729C">
        <w:rPr>
          <w:spacing w:val="-68"/>
        </w:rPr>
        <w:t xml:space="preserve"> </w:t>
      </w:r>
      <w:r w:rsidR="00C053B3" w:rsidRPr="00E3729C">
        <w:t>решение об отказе в проведении этого аукциона по основаниям, предусмотренным</w:t>
      </w:r>
      <w:r w:rsidR="00C053B3" w:rsidRPr="00E3729C">
        <w:rPr>
          <w:spacing w:val="1"/>
        </w:rPr>
        <w:t xml:space="preserve"> </w:t>
      </w:r>
      <w:r w:rsidR="00C053B3" w:rsidRPr="00E3729C">
        <w:t>пунктом</w:t>
      </w:r>
      <w:r w:rsidR="00C053B3" w:rsidRPr="00E3729C">
        <w:rPr>
          <w:spacing w:val="-1"/>
        </w:rPr>
        <w:t xml:space="preserve"> </w:t>
      </w:r>
      <w:r w:rsidR="00C053B3" w:rsidRPr="00E3729C">
        <w:t>8 статьи</w:t>
      </w:r>
      <w:r w:rsidR="00C053B3" w:rsidRPr="00E3729C">
        <w:rPr>
          <w:spacing w:val="-4"/>
        </w:rPr>
        <w:t xml:space="preserve"> </w:t>
      </w:r>
      <w:r w:rsidR="00C053B3" w:rsidRPr="00E3729C">
        <w:t>39.11</w:t>
      </w:r>
      <w:r w:rsidR="00C053B3" w:rsidRPr="00E3729C">
        <w:rPr>
          <w:spacing w:val="1"/>
        </w:rPr>
        <w:t xml:space="preserve"> </w:t>
      </w:r>
      <w:r w:rsidR="00C053B3" w:rsidRPr="00E3729C">
        <w:t>Земельного кодекса Российской</w:t>
      </w:r>
      <w:r w:rsidR="00C053B3" w:rsidRPr="00E3729C">
        <w:rPr>
          <w:spacing w:val="-1"/>
        </w:rPr>
        <w:t xml:space="preserve"> </w:t>
      </w:r>
      <w:r w:rsidR="00C053B3" w:rsidRPr="00E3729C">
        <w:t>Федерации;</w:t>
      </w:r>
    </w:p>
    <w:p w14:paraId="6E18915E" w14:textId="77777777" w:rsidR="00E3729C" w:rsidRDefault="00E3729C" w:rsidP="00E3729C">
      <w:pPr>
        <w:pStyle w:val="af2"/>
        <w:ind w:left="136" w:right="147" w:firstLine="709"/>
        <w:jc w:val="both"/>
      </w:pPr>
      <w:r>
        <w:t xml:space="preserve">13)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отношении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участка,</w:t>
      </w:r>
      <w:r w:rsidR="00C053B3" w:rsidRPr="00E3729C">
        <w:rPr>
          <w:spacing w:val="1"/>
        </w:rPr>
        <w:t xml:space="preserve"> </w:t>
      </w:r>
      <w:r w:rsidR="00C053B3" w:rsidRPr="00E3729C">
        <w:t>указанного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заявлении,</w:t>
      </w:r>
      <w:r w:rsidR="00C053B3" w:rsidRPr="00E3729C">
        <w:rPr>
          <w:spacing w:val="1"/>
        </w:rPr>
        <w:t xml:space="preserve"> </w:t>
      </w:r>
      <w:r w:rsidR="00C053B3" w:rsidRPr="00E3729C">
        <w:t>опубликовано и размещено в соответствии с подпунктом 1 пункта 1 статьи 39.18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кодекса</w:t>
      </w:r>
      <w:r w:rsidR="00C053B3" w:rsidRPr="00E3729C">
        <w:rPr>
          <w:spacing w:val="1"/>
        </w:rPr>
        <w:t xml:space="preserve"> </w:t>
      </w:r>
      <w:r w:rsidR="00C053B3" w:rsidRPr="00E3729C">
        <w:t>Российской</w:t>
      </w:r>
      <w:r w:rsidR="00C053B3" w:rsidRPr="00E3729C">
        <w:rPr>
          <w:spacing w:val="1"/>
        </w:rPr>
        <w:t xml:space="preserve"> </w:t>
      </w:r>
      <w:r w:rsidR="00C053B3" w:rsidRPr="00E3729C">
        <w:t>Федерации</w:t>
      </w:r>
      <w:r w:rsidR="00C053B3" w:rsidRPr="00E3729C">
        <w:rPr>
          <w:spacing w:val="1"/>
        </w:rPr>
        <w:t xml:space="preserve"> </w:t>
      </w:r>
      <w:r w:rsidR="00C053B3" w:rsidRPr="00E3729C">
        <w:t>извещение</w:t>
      </w:r>
      <w:r w:rsidR="00C053B3" w:rsidRPr="00E3729C">
        <w:rPr>
          <w:spacing w:val="1"/>
        </w:rPr>
        <w:t xml:space="preserve"> </w:t>
      </w:r>
      <w:r w:rsidR="00C053B3" w:rsidRPr="00E3729C">
        <w:t>о</w:t>
      </w:r>
      <w:r w:rsidR="00C053B3" w:rsidRPr="00E3729C">
        <w:rPr>
          <w:spacing w:val="1"/>
        </w:rPr>
        <w:t xml:space="preserve"> </w:t>
      </w:r>
      <w:r w:rsidR="00C053B3" w:rsidRPr="00E3729C">
        <w:t>предоставлении</w:t>
      </w:r>
      <w:r w:rsidR="00C053B3" w:rsidRPr="00E3729C">
        <w:rPr>
          <w:spacing w:val="-67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</w:t>
      </w:r>
      <w:r w:rsidR="00C053B3" w:rsidRPr="00E3729C">
        <w:rPr>
          <w:spacing w:val="1"/>
        </w:rPr>
        <w:t xml:space="preserve"> </w:t>
      </w:r>
      <w:r w:rsidR="00C053B3" w:rsidRPr="00E3729C">
        <w:t>для</w:t>
      </w:r>
      <w:r w:rsidR="00C053B3" w:rsidRPr="00E3729C">
        <w:rPr>
          <w:spacing w:val="1"/>
        </w:rPr>
        <w:t xml:space="preserve"> </w:t>
      </w:r>
      <w:r w:rsidR="00C053B3" w:rsidRPr="00E3729C">
        <w:t>индивидуального</w:t>
      </w:r>
      <w:r w:rsidR="00C053B3" w:rsidRPr="00E3729C">
        <w:rPr>
          <w:spacing w:val="1"/>
        </w:rPr>
        <w:t xml:space="preserve"> </w:t>
      </w:r>
      <w:r w:rsidR="00C053B3" w:rsidRPr="00E3729C">
        <w:t>жилищного</w:t>
      </w:r>
      <w:r w:rsidR="00C053B3" w:rsidRPr="00E3729C">
        <w:rPr>
          <w:spacing w:val="1"/>
        </w:rPr>
        <w:t xml:space="preserve"> </w:t>
      </w:r>
      <w:r w:rsidR="00C053B3" w:rsidRPr="00E3729C">
        <w:t>строительства,</w:t>
      </w:r>
      <w:r w:rsidR="00C053B3" w:rsidRPr="00E3729C">
        <w:rPr>
          <w:spacing w:val="1"/>
        </w:rPr>
        <w:t xml:space="preserve"> </w:t>
      </w:r>
      <w:r w:rsidR="00C053B3" w:rsidRPr="00E3729C">
        <w:t>ведения</w:t>
      </w:r>
      <w:r w:rsidR="00C053B3" w:rsidRPr="00E3729C">
        <w:rPr>
          <w:spacing w:val="1"/>
        </w:rPr>
        <w:t xml:space="preserve"> </w:t>
      </w:r>
      <w:r w:rsidR="00C053B3" w:rsidRPr="00E3729C">
        <w:t>личного</w:t>
      </w:r>
      <w:r w:rsidR="00C053B3" w:rsidRPr="00E3729C">
        <w:rPr>
          <w:spacing w:val="1"/>
        </w:rPr>
        <w:t xml:space="preserve"> </w:t>
      </w:r>
      <w:r w:rsidR="00C053B3" w:rsidRPr="00E3729C">
        <w:t>подсобного</w:t>
      </w:r>
      <w:r w:rsidR="00C053B3" w:rsidRPr="00E3729C">
        <w:rPr>
          <w:spacing w:val="1"/>
        </w:rPr>
        <w:t xml:space="preserve"> </w:t>
      </w:r>
      <w:r w:rsidR="00C053B3" w:rsidRPr="00E3729C">
        <w:t>хозяйства,</w:t>
      </w:r>
      <w:r w:rsidR="00C053B3" w:rsidRPr="00E3729C">
        <w:rPr>
          <w:spacing w:val="1"/>
        </w:rPr>
        <w:t xml:space="preserve"> </w:t>
      </w:r>
      <w:r w:rsidR="00C053B3" w:rsidRPr="00E3729C">
        <w:t>садоводства</w:t>
      </w:r>
      <w:r w:rsidR="00C053B3" w:rsidRPr="00E3729C">
        <w:rPr>
          <w:spacing w:val="1"/>
        </w:rPr>
        <w:t xml:space="preserve"> </w:t>
      </w:r>
      <w:r w:rsidR="00C053B3" w:rsidRPr="00E3729C">
        <w:t>или</w:t>
      </w:r>
      <w:r w:rsidR="00C053B3" w:rsidRPr="00E3729C">
        <w:rPr>
          <w:spacing w:val="1"/>
        </w:rPr>
        <w:t xml:space="preserve"> </w:t>
      </w:r>
      <w:r w:rsidR="00C053B3" w:rsidRPr="00E3729C">
        <w:t>осуществления</w:t>
      </w:r>
      <w:r w:rsidR="00C053B3" w:rsidRPr="00E3729C">
        <w:rPr>
          <w:spacing w:val="1"/>
        </w:rPr>
        <w:t xml:space="preserve"> </w:t>
      </w:r>
      <w:r w:rsidR="00C053B3" w:rsidRPr="00E3729C">
        <w:t>крестьянским</w:t>
      </w:r>
      <w:r w:rsidR="00C053B3" w:rsidRPr="00E3729C">
        <w:rPr>
          <w:spacing w:val="1"/>
        </w:rPr>
        <w:t xml:space="preserve"> </w:t>
      </w:r>
      <w:r w:rsidR="00C053B3" w:rsidRPr="00E3729C">
        <w:t>(фермерским)</w:t>
      </w:r>
      <w:r w:rsidR="00C053B3" w:rsidRPr="00E3729C">
        <w:rPr>
          <w:spacing w:val="-1"/>
        </w:rPr>
        <w:t xml:space="preserve"> </w:t>
      </w:r>
      <w:r w:rsidR="00C053B3" w:rsidRPr="00E3729C">
        <w:t>хозяйством его</w:t>
      </w:r>
      <w:r w:rsidR="00C053B3" w:rsidRPr="00E3729C">
        <w:rPr>
          <w:spacing w:val="1"/>
        </w:rPr>
        <w:t xml:space="preserve"> </w:t>
      </w:r>
      <w:r w:rsidR="00C053B3" w:rsidRPr="00E3729C">
        <w:t>деятельности;</w:t>
      </w:r>
    </w:p>
    <w:p w14:paraId="08346C1D" w14:textId="77777777" w:rsidR="00E3729C" w:rsidRDefault="00E3729C" w:rsidP="00E3729C">
      <w:pPr>
        <w:pStyle w:val="af2"/>
        <w:ind w:left="136" w:right="147" w:firstLine="709"/>
        <w:jc w:val="both"/>
      </w:pPr>
      <w:r>
        <w:t xml:space="preserve">14) </w:t>
      </w:r>
      <w:r w:rsidR="00C053B3" w:rsidRPr="00E3729C">
        <w:t>разрешенное</w:t>
      </w:r>
      <w:r w:rsidR="00C053B3" w:rsidRPr="00E3729C">
        <w:rPr>
          <w:spacing w:val="1"/>
        </w:rPr>
        <w:t xml:space="preserve"> </w:t>
      </w:r>
      <w:r w:rsidR="00C053B3" w:rsidRPr="00E3729C">
        <w:t>использование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</w:t>
      </w:r>
      <w:r w:rsidR="00C053B3" w:rsidRPr="00E3729C">
        <w:rPr>
          <w:spacing w:val="1"/>
        </w:rPr>
        <w:t xml:space="preserve"> </w:t>
      </w:r>
      <w:r w:rsidR="00C053B3" w:rsidRPr="00E3729C">
        <w:t>не</w:t>
      </w:r>
      <w:r w:rsidR="00C053B3" w:rsidRPr="00E3729C">
        <w:rPr>
          <w:spacing w:val="1"/>
        </w:rPr>
        <w:t xml:space="preserve"> </w:t>
      </w:r>
      <w:r w:rsidR="00C053B3" w:rsidRPr="00E3729C">
        <w:t>соответствует</w:t>
      </w:r>
      <w:r w:rsidR="00C053B3" w:rsidRPr="00E3729C">
        <w:rPr>
          <w:spacing w:val="1"/>
        </w:rPr>
        <w:t xml:space="preserve"> </w:t>
      </w:r>
      <w:r w:rsidR="00C053B3" w:rsidRPr="00E3729C">
        <w:t>целям</w:t>
      </w:r>
      <w:r w:rsidR="00C053B3" w:rsidRPr="00E3729C">
        <w:rPr>
          <w:spacing w:val="1"/>
        </w:rPr>
        <w:t xml:space="preserve"> </w:t>
      </w:r>
      <w:r w:rsidR="00C053B3" w:rsidRPr="00E3729C">
        <w:t>использования</w:t>
      </w:r>
      <w:r w:rsidR="00C053B3" w:rsidRPr="00E3729C">
        <w:rPr>
          <w:spacing w:val="1"/>
        </w:rPr>
        <w:t xml:space="preserve"> </w:t>
      </w:r>
      <w:r w:rsidR="00C053B3" w:rsidRPr="00E3729C">
        <w:t>такого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участка,</w:t>
      </w:r>
      <w:r w:rsidR="00C053B3" w:rsidRPr="00E3729C">
        <w:rPr>
          <w:spacing w:val="1"/>
        </w:rPr>
        <w:t xml:space="preserve"> </w:t>
      </w:r>
      <w:r w:rsidR="00C053B3" w:rsidRPr="00E3729C">
        <w:t>указанным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заявлении,</w:t>
      </w:r>
      <w:r w:rsidR="00C053B3" w:rsidRPr="00E3729C">
        <w:rPr>
          <w:spacing w:val="1"/>
        </w:rPr>
        <w:t xml:space="preserve"> </w:t>
      </w:r>
      <w:r w:rsidR="00C053B3" w:rsidRPr="00E3729C">
        <w:t>за</w:t>
      </w:r>
      <w:r w:rsidR="00C053B3" w:rsidRPr="00E3729C">
        <w:rPr>
          <w:spacing w:val="1"/>
        </w:rPr>
        <w:t xml:space="preserve"> </w:t>
      </w:r>
      <w:r w:rsidR="00C053B3" w:rsidRPr="00E3729C">
        <w:t>исключением</w:t>
      </w:r>
      <w:r w:rsidR="00C053B3" w:rsidRPr="00E3729C">
        <w:rPr>
          <w:spacing w:val="1"/>
        </w:rPr>
        <w:t xml:space="preserve"> </w:t>
      </w:r>
      <w:r w:rsidR="00C053B3" w:rsidRPr="00E3729C">
        <w:t>случаев</w:t>
      </w:r>
      <w:r w:rsidR="00C053B3" w:rsidRPr="00E3729C">
        <w:rPr>
          <w:spacing w:val="1"/>
        </w:rPr>
        <w:t xml:space="preserve"> </w:t>
      </w:r>
      <w:r w:rsidR="00C053B3" w:rsidRPr="00E3729C">
        <w:t>размещения</w:t>
      </w:r>
      <w:r w:rsidR="00C053B3" w:rsidRPr="00E3729C">
        <w:rPr>
          <w:spacing w:val="1"/>
        </w:rPr>
        <w:t xml:space="preserve"> </w:t>
      </w:r>
      <w:r w:rsidR="00C053B3" w:rsidRPr="00E3729C">
        <w:t>линейного</w:t>
      </w:r>
      <w:r w:rsidR="00C053B3" w:rsidRPr="00E3729C">
        <w:rPr>
          <w:spacing w:val="1"/>
        </w:rPr>
        <w:t xml:space="preserve"> </w:t>
      </w:r>
      <w:r w:rsidR="00C053B3" w:rsidRPr="00E3729C">
        <w:t>объекта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соответствии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утвержденным</w:t>
      </w:r>
      <w:r w:rsidR="00C053B3" w:rsidRPr="00E3729C">
        <w:rPr>
          <w:spacing w:val="-1"/>
        </w:rPr>
        <w:t xml:space="preserve"> </w:t>
      </w:r>
      <w:r w:rsidR="00C053B3" w:rsidRPr="00E3729C">
        <w:t>проектом</w:t>
      </w:r>
      <w:r w:rsidR="00C053B3" w:rsidRPr="00E3729C">
        <w:rPr>
          <w:spacing w:val="-3"/>
        </w:rPr>
        <w:t xml:space="preserve"> </w:t>
      </w:r>
      <w:r w:rsidR="00C053B3" w:rsidRPr="00E3729C">
        <w:t>планировки территории;</w:t>
      </w:r>
    </w:p>
    <w:p w14:paraId="58580ECA" w14:textId="77777777" w:rsidR="00E3729C" w:rsidRDefault="00E3729C" w:rsidP="00E3729C">
      <w:pPr>
        <w:pStyle w:val="af2"/>
        <w:ind w:left="136" w:right="147" w:firstLine="709"/>
        <w:jc w:val="both"/>
      </w:pPr>
      <w:r>
        <w:t xml:space="preserve">15) </w:t>
      </w:r>
      <w:r w:rsidR="00C053B3" w:rsidRPr="00E3729C">
        <w:t>испрашиваемый</w:t>
      </w:r>
      <w:r w:rsidR="00C053B3" w:rsidRPr="00E3729C">
        <w:rPr>
          <w:spacing w:val="1"/>
        </w:rPr>
        <w:t xml:space="preserve"> </w:t>
      </w:r>
      <w:r w:rsidR="00C053B3" w:rsidRPr="00E3729C">
        <w:t>земельный</w:t>
      </w:r>
      <w:r w:rsidR="00C053B3" w:rsidRPr="00E3729C">
        <w:rPr>
          <w:spacing w:val="1"/>
        </w:rPr>
        <w:t xml:space="preserve"> </w:t>
      </w:r>
      <w:r w:rsidR="00C053B3" w:rsidRPr="00E3729C">
        <w:t>участок</w:t>
      </w:r>
      <w:r w:rsidR="00C053B3" w:rsidRPr="00E3729C">
        <w:rPr>
          <w:spacing w:val="1"/>
        </w:rPr>
        <w:t xml:space="preserve"> </w:t>
      </w:r>
      <w:r w:rsidR="00C053B3" w:rsidRPr="00E3729C">
        <w:t>полностью</w:t>
      </w:r>
      <w:r w:rsidR="00C053B3" w:rsidRPr="00E3729C">
        <w:rPr>
          <w:spacing w:val="1"/>
        </w:rPr>
        <w:t xml:space="preserve"> </w:t>
      </w:r>
      <w:r w:rsidR="00C053B3" w:rsidRPr="00E3729C">
        <w:t>расположен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границах зоны с особыми условиями использования территории, установленные</w:t>
      </w:r>
      <w:r w:rsidR="00C053B3" w:rsidRPr="00E3729C">
        <w:rPr>
          <w:spacing w:val="1"/>
        </w:rPr>
        <w:t xml:space="preserve"> </w:t>
      </w:r>
      <w:r w:rsidR="00C053B3" w:rsidRPr="00E3729C">
        <w:t>ограничения</w:t>
      </w:r>
      <w:r w:rsidR="00C053B3" w:rsidRPr="00E3729C">
        <w:rPr>
          <w:spacing w:val="1"/>
        </w:rPr>
        <w:t xml:space="preserve"> </w:t>
      </w:r>
      <w:r w:rsidR="00C053B3" w:rsidRPr="00E3729C">
        <w:t>использования</w:t>
      </w:r>
      <w:r w:rsidR="00C053B3" w:rsidRPr="00E3729C">
        <w:rPr>
          <w:spacing w:val="1"/>
        </w:rPr>
        <w:t xml:space="preserve"> </w:t>
      </w:r>
      <w:r w:rsidR="00C053B3" w:rsidRPr="00E3729C">
        <w:t>земельных</w:t>
      </w:r>
      <w:r w:rsidR="00C053B3" w:rsidRPr="00E3729C">
        <w:rPr>
          <w:spacing w:val="1"/>
        </w:rPr>
        <w:t xml:space="preserve"> </w:t>
      </w:r>
      <w:r w:rsidR="00C053B3" w:rsidRPr="00E3729C">
        <w:t>участков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которой</w:t>
      </w:r>
      <w:r w:rsidR="00C053B3" w:rsidRPr="00E3729C">
        <w:rPr>
          <w:spacing w:val="1"/>
        </w:rPr>
        <w:t xml:space="preserve"> </w:t>
      </w:r>
      <w:r w:rsidR="00C053B3" w:rsidRPr="00E3729C">
        <w:t>не</w:t>
      </w:r>
      <w:r w:rsidR="00C053B3" w:rsidRPr="00E3729C">
        <w:rPr>
          <w:spacing w:val="1"/>
        </w:rPr>
        <w:t xml:space="preserve"> </w:t>
      </w:r>
      <w:r w:rsidR="00C053B3" w:rsidRPr="00E3729C">
        <w:t>допускают</w:t>
      </w:r>
      <w:r w:rsidR="00C053B3" w:rsidRPr="00E3729C">
        <w:rPr>
          <w:spacing w:val="1"/>
        </w:rPr>
        <w:t xml:space="preserve"> </w:t>
      </w:r>
      <w:r w:rsidR="00C053B3" w:rsidRPr="00E3729C">
        <w:t>использования земельного участка в соответствии с целями использования такого</w:t>
      </w:r>
      <w:r w:rsidR="00C053B3" w:rsidRPr="00E3729C">
        <w:rPr>
          <w:spacing w:val="1"/>
        </w:rPr>
        <w:t xml:space="preserve"> </w:t>
      </w:r>
      <w:r w:rsidR="00C053B3" w:rsidRPr="00E3729C">
        <w:t>земельного участка,</w:t>
      </w:r>
      <w:r w:rsidR="00C053B3" w:rsidRPr="00E3729C">
        <w:rPr>
          <w:spacing w:val="-1"/>
        </w:rPr>
        <w:t xml:space="preserve"> </w:t>
      </w:r>
      <w:r w:rsidR="00C053B3" w:rsidRPr="00E3729C">
        <w:t>указанными в</w:t>
      </w:r>
      <w:r w:rsidR="00C053B3" w:rsidRPr="00E3729C">
        <w:rPr>
          <w:spacing w:val="-1"/>
        </w:rPr>
        <w:t xml:space="preserve"> </w:t>
      </w:r>
      <w:r w:rsidR="00C053B3" w:rsidRPr="00E3729C">
        <w:t>заявлении;</w:t>
      </w:r>
    </w:p>
    <w:p w14:paraId="3123A620" w14:textId="5D80DEC3" w:rsidR="00C053B3" w:rsidRPr="00E3729C" w:rsidRDefault="00E3729C" w:rsidP="00E3729C">
      <w:pPr>
        <w:pStyle w:val="af2"/>
        <w:ind w:left="136" w:right="147" w:firstLine="709"/>
        <w:jc w:val="both"/>
      </w:pPr>
      <w:r>
        <w:t xml:space="preserve">16) </w:t>
      </w:r>
      <w:r w:rsidR="00C053B3" w:rsidRPr="00E3729C">
        <w:t>испрашиваемый земельный участок не включен в утвержденный в</w:t>
      </w:r>
      <w:r w:rsidR="00C053B3" w:rsidRPr="00E3729C">
        <w:rPr>
          <w:spacing w:val="1"/>
        </w:rPr>
        <w:t xml:space="preserve"> </w:t>
      </w:r>
      <w:r w:rsidR="00C053B3" w:rsidRPr="00E3729C">
        <w:t>установленном</w:t>
      </w:r>
      <w:r w:rsidR="00C053B3" w:rsidRPr="00E3729C">
        <w:rPr>
          <w:spacing w:val="1"/>
        </w:rPr>
        <w:t xml:space="preserve"> </w:t>
      </w:r>
      <w:r w:rsidR="00C053B3" w:rsidRPr="00E3729C">
        <w:t>Правительством</w:t>
      </w:r>
      <w:r w:rsidR="00C053B3" w:rsidRPr="00E3729C">
        <w:rPr>
          <w:spacing w:val="1"/>
        </w:rPr>
        <w:t xml:space="preserve"> </w:t>
      </w:r>
      <w:r w:rsidR="00C053B3" w:rsidRPr="00E3729C">
        <w:t>Российской</w:t>
      </w:r>
      <w:r w:rsidR="00C053B3" w:rsidRPr="00E3729C">
        <w:rPr>
          <w:spacing w:val="1"/>
        </w:rPr>
        <w:t xml:space="preserve"> </w:t>
      </w:r>
      <w:r w:rsidR="00C053B3" w:rsidRPr="00E3729C">
        <w:t>Федерации</w:t>
      </w:r>
      <w:r w:rsidR="00C053B3" w:rsidRPr="00E3729C">
        <w:rPr>
          <w:spacing w:val="1"/>
        </w:rPr>
        <w:t xml:space="preserve"> </w:t>
      </w:r>
      <w:r w:rsidR="00C053B3" w:rsidRPr="00E3729C">
        <w:t>порядке</w:t>
      </w:r>
      <w:r w:rsidR="00C053B3" w:rsidRPr="00E3729C">
        <w:rPr>
          <w:spacing w:val="1"/>
        </w:rPr>
        <w:t xml:space="preserve"> </w:t>
      </w:r>
      <w:r w:rsidR="00C053B3" w:rsidRPr="00E3729C">
        <w:t>перечень</w:t>
      </w:r>
      <w:r w:rsidR="00C053B3" w:rsidRPr="00E3729C">
        <w:rPr>
          <w:spacing w:val="1"/>
        </w:rPr>
        <w:t xml:space="preserve"> </w:t>
      </w:r>
      <w:r w:rsidR="00C053B3" w:rsidRPr="00E3729C">
        <w:t>земельных</w:t>
      </w:r>
      <w:r w:rsidR="00C053B3" w:rsidRPr="00E3729C">
        <w:rPr>
          <w:spacing w:val="1"/>
        </w:rPr>
        <w:t xml:space="preserve"> </w:t>
      </w:r>
      <w:r w:rsidR="00C053B3" w:rsidRPr="00E3729C">
        <w:t>участков,</w:t>
      </w:r>
      <w:r w:rsidR="00C053B3" w:rsidRPr="00E3729C">
        <w:rPr>
          <w:spacing w:val="1"/>
        </w:rPr>
        <w:t xml:space="preserve"> </w:t>
      </w:r>
      <w:r w:rsidR="00C053B3" w:rsidRPr="00E3729C">
        <w:t>предоставленных</w:t>
      </w:r>
      <w:r w:rsidR="00C053B3" w:rsidRPr="00E3729C">
        <w:rPr>
          <w:spacing w:val="1"/>
        </w:rPr>
        <w:t xml:space="preserve"> </w:t>
      </w:r>
      <w:r w:rsidR="00C053B3" w:rsidRPr="00E3729C">
        <w:t>для</w:t>
      </w:r>
      <w:r w:rsidR="00C053B3" w:rsidRPr="00E3729C">
        <w:rPr>
          <w:spacing w:val="1"/>
        </w:rPr>
        <w:t xml:space="preserve"> </w:t>
      </w:r>
      <w:r w:rsidR="00C053B3" w:rsidRPr="00E3729C">
        <w:t>нужд</w:t>
      </w:r>
      <w:r w:rsidR="00C053B3" w:rsidRPr="00E3729C">
        <w:rPr>
          <w:spacing w:val="1"/>
        </w:rPr>
        <w:t xml:space="preserve"> </w:t>
      </w:r>
      <w:r w:rsidR="00C053B3" w:rsidRPr="00E3729C">
        <w:t>обороны</w:t>
      </w:r>
      <w:r w:rsidR="00C053B3" w:rsidRPr="00E3729C">
        <w:rPr>
          <w:spacing w:val="1"/>
        </w:rPr>
        <w:t xml:space="preserve"> </w:t>
      </w:r>
      <w:r w:rsidR="00C053B3" w:rsidRPr="00E3729C">
        <w:t>и</w:t>
      </w:r>
      <w:r w:rsidR="00C053B3" w:rsidRPr="00E3729C">
        <w:rPr>
          <w:spacing w:val="1"/>
        </w:rPr>
        <w:t xml:space="preserve"> </w:t>
      </w:r>
      <w:r w:rsidR="00C053B3" w:rsidRPr="00E3729C">
        <w:t>безопасности</w:t>
      </w:r>
      <w:r w:rsidR="00C053B3" w:rsidRPr="00E3729C">
        <w:rPr>
          <w:spacing w:val="1"/>
        </w:rPr>
        <w:t xml:space="preserve"> </w:t>
      </w:r>
      <w:r w:rsidR="00C053B3" w:rsidRPr="00E3729C">
        <w:t>и</w:t>
      </w:r>
      <w:r w:rsidR="00C053B3" w:rsidRPr="00E3729C">
        <w:rPr>
          <w:spacing w:val="1"/>
        </w:rPr>
        <w:t xml:space="preserve"> </w:t>
      </w:r>
      <w:r w:rsidR="00C053B3" w:rsidRPr="00E3729C">
        <w:t>временно не используемых для указанных нужд, в случае, если подано заявление о</w:t>
      </w:r>
      <w:r w:rsidR="00C053B3" w:rsidRPr="00E3729C">
        <w:rPr>
          <w:spacing w:val="1"/>
        </w:rPr>
        <w:t xml:space="preserve"> </w:t>
      </w:r>
      <w:r w:rsidR="00C053B3" w:rsidRPr="00E3729C">
        <w:t>предоставлении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безвозмездное</w:t>
      </w:r>
      <w:r w:rsidR="00C053B3" w:rsidRPr="00E3729C">
        <w:rPr>
          <w:spacing w:val="1"/>
        </w:rPr>
        <w:t xml:space="preserve"> </w:t>
      </w:r>
      <w:r w:rsidR="00C053B3" w:rsidRPr="00E3729C">
        <w:t>пользование</w:t>
      </w:r>
      <w:r w:rsidR="00C053B3" w:rsidRPr="00E3729C">
        <w:rPr>
          <w:spacing w:val="1"/>
        </w:rPr>
        <w:t xml:space="preserve"> </w:t>
      </w:r>
      <w:r w:rsidR="00C053B3" w:rsidRPr="00E3729C">
        <w:t>гражданам</w:t>
      </w:r>
      <w:r w:rsidR="00C053B3" w:rsidRPr="00E3729C">
        <w:rPr>
          <w:spacing w:val="1"/>
        </w:rPr>
        <w:t xml:space="preserve"> </w:t>
      </w:r>
      <w:r w:rsidR="00C053B3" w:rsidRPr="00E3729C">
        <w:t>и</w:t>
      </w:r>
      <w:r w:rsidR="00C053B3" w:rsidRPr="00E3729C">
        <w:rPr>
          <w:spacing w:val="1"/>
        </w:rPr>
        <w:t xml:space="preserve"> </w:t>
      </w:r>
      <w:r w:rsidR="00C053B3" w:rsidRPr="00E3729C">
        <w:t>юридическим</w:t>
      </w:r>
      <w:r w:rsidR="00C053B3" w:rsidRPr="00E3729C">
        <w:rPr>
          <w:spacing w:val="1"/>
        </w:rPr>
        <w:t xml:space="preserve"> </w:t>
      </w:r>
      <w:r w:rsidR="00C053B3" w:rsidRPr="00E3729C">
        <w:t>лицам</w:t>
      </w:r>
      <w:r w:rsidR="00C053B3" w:rsidRPr="00E3729C">
        <w:rPr>
          <w:spacing w:val="1"/>
        </w:rPr>
        <w:t xml:space="preserve"> </w:t>
      </w:r>
      <w:r w:rsidR="00C053B3" w:rsidRPr="00E3729C">
        <w:t>для</w:t>
      </w:r>
      <w:r w:rsidR="00C053B3" w:rsidRPr="00E3729C">
        <w:rPr>
          <w:spacing w:val="1"/>
        </w:rPr>
        <w:t xml:space="preserve"> </w:t>
      </w:r>
      <w:r w:rsidR="00C053B3" w:rsidRPr="00E3729C">
        <w:t>сельскохозяйственного,</w:t>
      </w:r>
      <w:r w:rsidR="00C053B3" w:rsidRPr="00E3729C">
        <w:rPr>
          <w:spacing w:val="1"/>
        </w:rPr>
        <w:t xml:space="preserve"> </w:t>
      </w:r>
      <w:r w:rsidR="00C053B3" w:rsidRPr="00E3729C">
        <w:t>охотхозяйственного,</w:t>
      </w:r>
      <w:r w:rsidR="00C053B3" w:rsidRPr="00E3729C">
        <w:rPr>
          <w:spacing w:val="1"/>
        </w:rPr>
        <w:t xml:space="preserve"> </w:t>
      </w:r>
      <w:r w:rsidR="00C053B3" w:rsidRPr="00E3729C">
        <w:t>лесохозяйственного и иного использования, не предусматривающего строительства</w:t>
      </w:r>
      <w:r w:rsidR="00C053B3" w:rsidRPr="00E3729C">
        <w:rPr>
          <w:spacing w:val="-67"/>
        </w:rPr>
        <w:t xml:space="preserve"> </w:t>
      </w:r>
      <w:r w:rsidR="00C053B3" w:rsidRPr="00E3729C">
        <w:t>зданий,</w:t>
      </w:r>
      <w:r w:rsidR="00C053B3" w:rsidRPr="00E3729C">
        <w:rPr>
          <w:spacing w:val="38"/>
        </w:rPr>
        <w:t xml:space="preserve"> </w:t>
      </w:r>
      <w:r w:rsidR="00C053B3" w:rsidRPr="00E3729C">
        <w:t>сооружений,</w:t>
      </w:r>
      <w:r w:rsidR="00C053B3" w:rsidRPr="00E3729C">
        <w:rPr>
          <w:spacing w:val="38"/>
        </w:rPr>
        <w:t xml:space="preserve"> </w:t>
      </w:r>
      <w:r w:rsidR="00C053B3" w:rsidRPr="00E3729C">
        <w:t>если</w:t>
      </w:r>
      <w:r w:rsidR="00C053B3" w:rsidRPr="00E3729C">
        <w:rPr>
          <w:spacing w:val="39"/>
        </w:rPr>
        <w:t xml:space="preserve"> </w:t>
      </w:r>
      <w:r w:rsidR="00C053B3" w:rsidRPr="00E3729C">
        <w:t>такие</w:t>
      </w:r>
      <w:r w:rsidR="00C053B3" w:rsidRPr="00E3729C">
        <w:rPr>
          <w:spacing w:val="39"/>
        </w:rPr>
        <w:t xml:space="preserve"> </w:t>
      </w:r>
      <w:r w:rsidR="00C053B3" w:rsidRPr="00E3729C">
        <w:t>земельные</w:t>
      </w:r>
      <w:r w:rsidR="00C053B3" w:rsidRPr="00E3729C">
        <w:rPr>
          <w:spacing w:val="40"/>
        </w:rPr>
        <w:t xml:space="preserve"> </w:t>
      </w:r>
      <w:r w:rsidR="00C053B3" w:rsidRPr="00E3729C">
        <w:t>участки</w:t>
      </w:r>
      <w:r w:rsidR="00C053B3" w:rsidRPr="00E3729C">
        <w:rPr>
          <w:spacing w:val="40"/>
        </w:rPr>
        <w:t xml:space="preserve"> </w:t>
      </w:r>
      <w:r w:rsidR="00C053B3" w:rsidRPr="00E3729C">
        <w:t>включены</w:t>
      </w:r>
      <w:r w:rsidR="00C053B3" w:rsidRPr="00E3729C">
        <w:rPr>
          <w:spacing w:val="39"/>
        </w:rPr>
        <w:t xml:space="preserve"> </w:t>
      </w:r>
      <w:r w:rsidR="00C053B3" w:rsidRPr="00E3729C">
        <w:t>в</w:t>
      </w:r>
      <w:r w:rsidR="00C053B3" w:rsidRPr="00E3729C">
        <w:rPr>
          <w:spacing w:val="40"/>
        </w:rPr>
        <w:t xml:space="preserve"> </w:t>
      </w:r>
      <w:r w:rsidR="00C053B3" w:rsidRPr="00E3729C">
        <w:t>утвержденный</w:t>
      </w:r>
      <w:r w:rsidR="00C053B3" w:rsidRPr="00E3729C">
        <w:rPr>
          <w:spacing w:val="38"/>
        </w:rPr>
        <w:t xml:space="preserve"> </w:t>
      </w:r>
      <w:r w:rsidR="00C053B3" w:rsidRPr="00E3729C">
        <w:t>в</w:t>
      </w:r>
    </w:p>
    <w:p w14:paraId="3FA8F1BE" w14:textId="77777777" w:rsidR="00C053B3" w:rsidRDefault="00C053B3" w:rsidP="00C053B3">
      <w:pPr>
        <w:jc w:val="both"/>
        <w:rPr>
          <w:sz w:val="28"/>
        </w:rPr>
        <w:sectPr w:rsidR="00C053B3">
          <w:pgSz w:w="11910" w:h="16840"/>
          <w:pgMar w:top="960" w:right="420" w:bottom="280" w:left="1140" w:header="429" w:footer="0" w:gutter="0"/>
          <w:cols w:space="720"/>
        </w:sectPr>
      </w:pPr>
    </w:p>
    <w:p w14:paraId="34ACF01A" w14:textId="77777777" w:rsidR="00E3729C" w:rsidRDefault="00C053B3" w:rsidP="00E3729C">
      <w:pPr>
        <w:pStyle w:val="af2"/>
        <w:spacing w:before="154"/>
        <w:ind w:left="137" w:right="142"/>
        <w:jc w:val="both"/>
      </w:pPr>
      <w:r>
        <w:lastRenderedPageBreak/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14:paraId="34077F6B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17) </w:t>
      </w:r>
      <w:r w:rsidR="00C053B3" w:rsidRPr="00E3729C">
        <w:t>площадь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участка,</w:t>
      </w:r>
      <w:r w:rsidR="00C053B3" w:rsidRPr="00E3729C">
        <w:rPr>
          <w:spacing w:val="1"/>
        </w:rPr>
        <w:t xml:space="preserve"> </w:t>
      </w:r>
      <w:r w:rsidR="00C053B3" w:rsidRPr="00E3729C">
        <w:t>указанного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</w:t>
      </w:r>
      <w:r w:rsidR="00C053B3" w:rsidRPr="00E3729C">
        <w:rPr>
          <w:spacing w:val="1"/>
        </w:rPr>
        <w:t xml:space="preserve"> </w:t>
      </w:r>
      <w:r w:rsidR="00C053B3" w:rsidRPr="00E3729C">
        <w:t>о</w:t>
      </w:r>
      <w:r w:rsidR="00C053B3" w:rsidRPr="00E3729C">
        <w:rPr>
          <w:spacing w:val="1"/>
        </w:rPr>
        <w:t xml:space="preserve"> </w:t>
      </w:r>
      <w:r w:rsidR="00C053B3" w:rsidRPr="00E3729C">
        <w:t>предоставлении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</w:t>
      </w:r>
      <w:r w:rsidR="00C053B3" w:rsidRPr="00E3729C">
        <w:rPr>
          <w:spacing w:val="1"/>
        </w:rPr>
        <w:t xml:space="preserve"> </w:t>
      </w:r>
      <w:r w:rsidR="00C053B3" w:rsidRPr="00E3729C">
        <w:t>садоводческому</w:t>
      </w:r>
      <w:r w:rsidR="00C053B3" w:rsidRPr="00E3729C">
        <w:rPr>
          <w:spacing w:val="1"/>
        </w:rPr>
        <w:t xml:space="preserve"> </w:t>
      </w:r>
      <w:r w:rsidR="00C053B3" w:rsidRPr="00E3729C">
        <w:t>или</w:t>
      </w:r>
      <w:r w:rsidR="00C053B3" w:rsidRPr="00E3729C">
        <w:rPr>
          <w:spacing w:val="1"/>
        </w:rPr>
        <w:t xml:space="preserve"> </w:t>
      </w:r>
      <w:r w:rsidR="00C053B3" w:rsidRPr="00E3729C">
        <w:t>огородническому</w:t>
      </w:r>
      <w:r w:rsidR="00C053B3" w:rsidRPr="00E3729C">
        <w:rPr>
          <w:spacing w:val="-67"/>
        </w:rPr>
        <w:t xml:space="preserve"> </w:t>
      </w:r>
      <w:r w:rsidR="00C053B3" w:rsidRPr="00E3729C">
        <w:t>некоммерческому товариществу, превышает предельный размер, установленный</w:t>
      </w:r>
      <w:r w:rsidR="00C053B3" w:rsidRPr="00E3729C">
        <w:rPr>
          <w:spacing w:val="1"/>
        </w:rPr>
        <w:t xml:space="preserve"> </w:t>
      </w:r>
      <w:r w:rsidR="00C053B3" w:rsidRPr="00E3729C">
        <w:t>пунктом</w:t>
      </w:r>
      <w:r w:rsidR="00C053B3" w:rsidRPr="00E3729C">
        <w:rPr>
          <w:spacing w:val="-1"/>
        </w:rPr>
        <w:t xml:space="preserve"> </w:t>
      </w:r>
      <w:r w:rsidR="00C053B3" w:rsidRPr="00E3729C">
        <w:t>6 статьи</w:t>
      </w:r>
      <w:r w:rsidR="00C053B3" w:rsidRPr="00E3729C">
        <w:rPr>
          <w:spacing w:val="-4"/>
        </w:rPr>
        <w:t xml:space="preserve"> </w:t>
      </w:r>
      <w:r w:rsidR="00C053B3" w:rsidRPr="00E3729C">
        <w:t>39.10</w:t>
      </w:r>
      <w:r w:rsidR="00C053B3" w:rsidRPr="00E3729C">
        <w:rPr>
          <w:spacing w:val="1"/>
        </w:rPr>
        <w:t xml:space="preserve"> </w:t>
      </w:r>
      <w:r w:rsidR="00C053B3" w:rsidRPr="00E3729C">
        <w:t>Земельного кодекса Российской</w:t>
      </w:r>
      <w:r w:rsidR="00C053B3" w:rsidRPr="00E3729C">
        <w:rPr>
          <w:spacing w:val="-1"/>
        </w:rPr>
        <w:t xml:space="preserve"> </w:t>
      </w:r>
      <w:r w:rsidR="00C053B3" w:rsidRPr="00E3729C">
        <w:t>Федерации;</w:t>
      </w:r>
    </w:p>
    <w:p w14:paraId="6E06E298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18) </w:t>
      </w:r>
      <w:r w:rsidR="00C053B3" w:rsidRPr="00E3729C">
        <w:t>указанный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земельный</w:t>
      </w:r>
      <w:r w:rsidR="00C053B3" w:rsidRPr="00E3729C">
        <w:rPr>
          <w:spacing w:val="1"/>
        </w:rPr>
        <w:t xml:space="preserve"> </w:t>
      </w:r>
      <w:r w:rsidR="00C053B3" w:rsidRPr="00E3729C">
        <w:t>участок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соответствии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утвержденными</w:t>
      </w:r>
      <w:r w:rsidR="00C053B3" w:rsidRPr="00E3729C">
        <w:rPr>
          <w:spacing w:val="1"/>
        </w:rPr>
        <w:t xml:space="preserve"> </w:t>
      </w:r>
      <w:r w:rsidR="00C053B3" w:rsidRPr="00E3729C">
        <w:t>документами</w:t>
      </w:r>
      <w:r w:rsidR="00C053B3" w:rsidRPr="00E3729C">
        <w:rPr>
          <w:spacing w:val="1"/>
        </w:rPr>
        <w:t xml:space="preserve"> </w:t>
      </w:r>
      <w:r w:rsidR="00C053B3" w:rsidRPr="00E3729C">
        <w:t>территориального</w:t>
      </w:r>
      <w:r w:rsidR="00C053B3" w:rsidRPr="00E3729C">
        <w:rPr>
          <w:spacing w:val="1"/>
        </w:rPr>
        <w:t xml:space="preserve"> </w:t>
      </w:r>
      <w:r w:rsidR="00C053B3" w:rsidRPr="00E3729C">
        <w:t>планирования</w:t>
      </w:r>
      <w:r w:rsidR="00C053B3" w:rsidRPr="00E3729C">
        <w:rPr>
          <w:spacing w:val="1"/>
        </w:rPr>
        <w:t xml:space="preserve"> </w:t>
      </w:r>
      <w:r w:rsidR="00C053B3" w:rsidRPr="00E3729C">
        <w:t>и</w:t>
      </w:r>
      <w:r w:rsidR="00C053B3" w:rsidRPr="00E3729C">
        <w:rPr>
          <w:spacing w:val="1"/>
        </w:rPr>
        <w:t xml:space="preserve"> </w:t>
      </w:r>
      <w:r w:rsidR="00C053B3" w:rsidRPr="00E3729C">
        <w:t>(или)</w:t>
      </w:r>
      <w:r w:rsidR="00C053B3" w:rsidRPr="00E3729C">
        <w:rPr>
          <w:spacing w:val="1"/>
        </w:rPr>
        <w:t xml:space="preserve"> </w:t>
      </w:r>
      <w:r w:rsidR="00C053B3" w:rsidRPr="00E3729C">
        <w:t>документацией по планировке территории предназначен для размещения объектов</w:t>
      </w:r>
      <w:r w:rsidR="00C053B3" w:rsidRPr="00E3729C">
        <w:rPr>
          <w:spacing w:val="1"/>
        </w:rPr>
        <w:t xml:space="preserve"> </w:t>
      </w:r>
      <w:r w:rsidR="00C053B3" w:rsidRPr="00E3729C">
        <w:t>федерального значения, объектов регионального значения или объектов местного</w:t>
      </w:r>
      <w:r w:rsidR="00C053B3" w:rsidRPr="00E3729C">
        <w:rPr>
          <w:spacing w:val="1"/>
        </w:rPr>
        <w:t xml:space="preserve"> </w:t>
      </w:r>
      <w:r w:rsidR="00C053B3" w:rsidRPr="00E3729C">
        <w:rPr>
          <w:spacing w:val="-1"/>
        </w:rPr>
        <w:t>значения</w:t>
      </w:r>
      <w:r w:rsidR="00C053B3" w:rsidRPr="00E3729C">
        <w:rPr>
          <w:spacing w:val="-15"/>
        </w:rPr>
        <w:t xml:space="preserve"> </w:t>
      </w:r>
      <w:r w:rsidR="00C053B3" w:rsidRPr="00E3729C">
        <w:rPr>
          <w:spacing w:val="-1"/>
        </w:rPr>
        <w:t>и</w:t>
      </w:r>
      <w:r w:rsidR="00C053B3" w:rsidRPr="00E3729C">
        <w:rPr>
          <w:spacing w:val="-15"/>
        </w:rPr>
        <w:t xml:space="preserve"> </w:t>
      </w:r>
      <w:r w:rsidR="00C053B3" w:rsidRPr="00E3729C">
        <w:rPr>
          <w:spacing w:val="-1"/>
        </w:rPr>
        <w:t>с</w:t>
      </w:r>
      <w:r w:rsidR="00C053B3" w:rsidRPr="00E3729C">
        <w:rPr>
          <w:spacing w:val="-14"/>
        </w:rPr>
        <w:t xml:space="preserve"> </w:t>
      </w:r>
      <w:r w:rsidR="00C053B3" w:rsidRPr="00E3729C">
        <w:rPr>
          <w:spacing w:val="-1"/>
        </w:rPr>
        <w:t>заявлением</w:t>
      </w:r>
      <w:r w:rsidR="00C053B3" w:rsidRPr="00E3729C">
        <w:rPr>
          <w:spacing w:val="-18"/>
        </w:rPr>
        <w:t xml:space="preserve"> </w:t>
      </w:r>
      <w:r w:rsidR="00C053B3" w:rsidRPr="00E3729C">
        <w:t>обратилось</w:t>
      </w:r>
      <w:r w:rsidR="00C053B3" w:rsidRPr="00E3729C">
        <w:rPr>
          <w:spacing w:val="-16"/>
        </w:rPr>
        <w:t xml:space="preserve"> </w:t>
      </w:r>
      <w:r w:rsidR="00C053B3" w:rsidRPr="00E3729C">
        <w:t>лицо,</w:t>
      </w:r>
      <w:r w:rsidR="00C053B3" w:rsidRPr="00E3729C">
        <w:rPr>
          <w:spacing w:val="-15"/>
        </w:rPr>
        <w:t xml:space="preserve"> </w:t>
      </w:r>
      <w:r w:rsidR="00C053B3" w:rsidRPr="00E3729C">
        <w:t>не</w:t>
      </w:r>
      <w:r w:rsidR="00C053B3" w:rsidRPr="00E3729C">
        <w:rPr>
          <w:spacing w:val="-15"/>
        </w:rPr>
        <w:t xml:space="preserve"> </w:t>
      </w:r>
      <w:r w:rsidR="00C053B3" w:rsidRPr="00E3729C">
        <w:t>уполномоченное</w:t>
      </w:r>
      <w:r w:rsidR="00C053B3" w:rsidRPr="00E3729C">
        <w:rPr>
          <w:spacing w:val="-14"/>
        </w:rPr>
        <w:t xml:space="preserve"> </w:t>
      </w:r>
      <w:r w:rsidR="00C053B3" w:rsidRPr="00E3729C">
        <w:t>на</w:t>
      </w:r>
      <w:r w:rsidR="00C053B3" w:rsidRPr="00E3729C">
        <w:rPr>
          <w:spacing w:val="-15"/>
        </w:rPr>
        <w:t xml:space="preserve"> </w:t>
      </w:r>
      <w:r w:rsidR="00C053B3" w:rsidRPr="00E3729C">
        <w:t>строительство</w:t>
      </w:r>
      <w:r w:rsidR="00C053B3" w:rsidRPr="00E3729C">
        <w:rPr>
          <w:spacing w:val="-17"/>
        </w:rPr>
        <w:t xml:space="preserve"> </w:t>
      </w:r>
      <w:r w:rsidR="00C053B3" w:rsidRPr="00E3729C">
        <w:t>этих</w:t>
      </w:r>
      <w:r w:rsidR="00C053B3" w:rsidRPr="00E3729C">
        <w:rPr>
          <w:spacing w:val="-67"/>
        </w:rPr>
        <w:t xml:space="preserve"> </w:t>
      </w:r>
      <w:r w:rsidR="00C053B3" w:rsidRPr="00E3729C">
        <w:t>объектов;</w:t>
      </w:r>
    </w:p>
    <w:p w14:paraId="3204B139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19) </w:t>
      </w:r>
      <w:r w:rsidR="00C053B3" w:rsidRPr="00E3729C">
        <w:t>указанный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земельный</w:t>
      </w:r>
      <w:r w:rsidR="00C053B3" w:rsidRPr="00E3729C">
        <w:rPr>
          <w:spacing w:val="1"/>
        </w:rPr>
        <w:t xml:space="preserve"> </w:t>
      </w:r>
      <w:r w:rsidR="00C053B3" w:rsidRPr="00E3729C">
        <w:t>участок</w:t>
      </w:r>
      <w:r w:rsidR="00C053B3" w:rsidRPr="00E3729C">
        <w:rPr>
          <w:spacing w:val="1"/>
        </w:rPr>
        <w:t xml:space="preserve"> </w:t>
      </w:r>
      <w:r w:rsidR="00C053B3" w:rsidRPr="00E3729C">
        <w:t>предназначен</w:t>
      </w:r>
      <w:r w:rsidR="00C053B3" w:rsidRPr="00E3729C">
        <w:rPr>
          <w:spacing w:val="1"/>
        </w:rPr>
        <w:t xml:space="preserve"> </w:t>
      </w:r>
      <w:r w:rsidR="00C053B3" w:rsidRPr="00E3729C">
        <w:t>для</w:t>
      </w:r>
      <w:r w:rsidR="00C053B3" w:rsidRPr="00E3729C">
        <w:rPr>
          <w:spacing w:val="1"/>
        </w:rPr>
        <w:t xml:space="preserve"> </w:t>
      </w:r>
      <w:r w:rsidR="00C053B3" w:rsidRPr="00E3729C">
        <w:t>размещения</w:t>
      </w:r>
      <w:r w:rsidR="00C053B3" w:rsidRPr="00E3729C">
        <w:rPr>
          <w:spacing w:val="1"/>
        </w:rPr>
        <w:t xml:space="preserve"> </w:t>
      </w:r>
      <w:r w:rsidR="00C053B3" w:rsidRPr="00E3729C">
        <w:t>здания,</w:t>
      </w:r>
      <w:r w:rsidR="00C053B3" w:rsidRPr="00E3729C">
        <w:rPr>
          <w:spacing w:val="1"/>
        </w:rPr>
        <w:t xml:space="preserve"> </w:t>
      </w:r>
      <w:r w:rsidR="00C053B3" w:rsidRPr="00E3729C">
        <w:t>сооружения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соответствии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государственной</w:t>
      </w:r>
      <w:r w:rsidR="00C053B3" w:rsidRPr="00E3729C">
        <w:rPr>
          <w:spacing w:val="1"/>
        </w:rPr>
        <w:t xml:space="preserve"> </w:t>
      </w:r>
      <w:r w:rsidR="00C053B3" w:rsidRPr="00E3729C">
        <w:t>программой</w:t>
      </w:r>
      <w:r w:rsidR="00C053B3" w:rsidRPr="00E3729C">
        <w:rPr>
          <w:spacing w:val="-67"/>
        </w:rPr>
        <w:t xml:space="preserve"> </w:t>
      </w:r>
      <w:r w:rsidR="00C053B3" w:rsidRPr="00E3729C">
        <w:t>Российской</w:t>
      </w:r>
      <w:r w:rsidR="00C053B3" w:rsidRPr="00E3729C">
        <w:rPr>
          <w:spacing w:val="1"/>
        </w:rPr>
        <w:t xml:space="preserve"> </w:t>
      </w:r>
      <w:r w:rsidR="00C053B3" w:rsidRPr="00E3729C">
        <w:t>Федерации,</w:t>
      </w:r>
      <w:r w:rsidR="00C053B3" w:rsidRPr="00E3729C">
        <w:rPr>
          <w:spacing w:val="1"/>
        </w:rPr>
        <w:t xml:space="preserve"> </w:t>
      </w:r>
      <w:r w:rsidR="00C053B3" w:rsidRPr="00E3729C">
        <w:t>государственной</w:t>
      </w:r>
      <w:r w:rsidR="00C053B3" w:rsidRPr="00E3729C">
        <w:rPr>
          <w:spacing w:val="1"/>
        </w:rPr>
        <w:t xml:space="preserve"> </w:t>
      </w:r>
      <w:r w:rsidR="00C053B3" w:rsidRPr="00E3729C">
        <w:t>программой</w:t>
      </w:r>
      <w:r w:rsidR="00C053B3" w:rsidRPr="00E3729C">
        <w:rPr>
          <w:spacing w:val="1"/>
        </w:rPr>
        <w:t xml:space="preserve"> </w:t>
      </w:r>
      <w:r w:rsidR="00C053B3" w:rsidRPr="00E3729C">
        <w:t>субъекта</w:t>
      </w:r>
      <w:r w:rsidR="00C053B3" w:rsidRPr="00E3729C">
        <w:rPr>
          <w:spacing w:val="1"/>
        </w:rPr>
        <w:t xml:space="preserve"> </w:t>
      </w:r>
      <w:r w:rsidR="00C053B3" w:rsidRPr="00E3729C">
        <w:t>Российской</w:t>
      </w:r>
      <w:r w:rsidR="00C053B3" w:rsidRPr="00E3729C">
        <w:rPr>
          <w:spacing w:val="1"/>
        </w:rPr>
        <w:t xml:space="preserve"> </w:t>
      </w:r>
      <w:r w:rsidR="00C053B3" w:rsidRPr="00E3729C">
        <w:t>Федерации и с заявлением обратилось лицо, не уполномоченное на строительство</w:t>
      </w:r>
      <w:r w:rsidR="00C053B3" w:rsidRPr="00E3729C">
        <w:rPr>
          <w:spacing w:val="1"/>
        </w:rPr>
        <w:t xml:space="preserve"> </w:t>
      </w:r>
      <w:r w:rsidR="00C053B3" w:rsidRPr="00E3729C">
        <w:t>этих здания, сооружения;</w:t>
      </w:r>
    </w:p>
    <w:p w14:paraId="23F31AAF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20) </w:t>
      </w:r>
      <w:r w:rsidR="00C053B3" w:rsidRPr="00E3729C">
        <w:t>предоставление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</w:t>
      </w:r>
      <w:r w:rsidR="00C053B3" w:rsidRPr="00E3729C">
        <w:rPr>
          <w:spacing w:val="1"/>
        </w:rPr>
        <w:t xml:space="preserve"> </w:t>
      </w:r>
      <w:r w:rsidR="00C053B3" w:rsidRPr="00E3729C">
        <w:t>на</w:t>
      </w:r>
      <w:r w:rsidR="00C053B3" w:rsidRPr="00E3729C">
        <w:rPr>
          <w:spacing w:val="1"/>
        </w:rPr>
        <w:t xml:space="preserve"> </w:t>
      </w:r>
      <w:r w:rsidR="00C053B3" w:rsidRPr="00E3729C">
        <w:t>заявленном</w:t>
      </w:r>
      <w:r w:rsidR="00C053B3" w:rsidRPr="00E3729C">
        <w:rPr>
          <w:spacing w:val="1"/>
        </w:rPr>
        <w:t xml:space="preserve"> </w:t>
      </w:r>
      <w:r w:rsidR="00C053B3" w:rsidRPr="00E3729C">
        <w:t>виде</w:t>
      </w:r>
      <w:r w:rsidR="00C053B3" w:rsidRPr="00E3729C">
        <w:rPr>
          <w:spacing w:val="1"/>
        </w:rPr>
        <w:t xml:space="preserve"> </w:t>
      </w:r>
      <w:r w:rsidR="00C053B3" w:rsidRPr="00E3729C">
        <w:t>прав</w:t>
      </w:r>
      <w:r w:rsidR="00C053B3" w:rsidRPr="00E3729C">
        <w:rPr>
          <w:spacing w:val="1"/>
        </w:rPr>
        <w:t xml:space="preserve"> </w:t>
      </w:r>
      <w:r w:rsidR="00C053B3" w:rsidRPr="00E3729C">
        <w:t>не</w:t>
      </w:r>
      <w:r w:rsidR="00C053B3" w:rsidRPr="00E3729C">
        <w:rPr>
          <w:spacing w:val="1"/>
        </w:rPr>
        <w:t xml:space="preserve"> </w:t>
      </w:r>
      <w:r w:rsidR="00C053B3" w:rsidRPr="00E3729C">
        <w:t>допускается;</w:t>
      </w:r>
    </w:p>
    <w:p w14:paraId="4ABD60FC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21)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отношении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участка,</w:t>
      </w:r>
      <w:r w:rsidR="00C053B3" w:rsidRPr="00E3729C">
        <w:rPr>
          <w:spacing w:val="1"/>
        </w:rPr>
        <w:t xml:space="preserve"> </w:t>
      </w:r>
      <w:r w:rsidR="00C053B3" w:rsidRPr="00E3729C">
        <w:t>указанного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заявлении,</w:t>
      </w:r>
      <w:r w:rsidR="00C053B3" w:rsidRPr="00E3729C">
        <w:rPr>
          <w:spacing w:val="1"/>
        </w:rPr>
        <w:t xml:space="preserve"> </w:t>
      </w:r>
      <w:r w:rsidR="00C053B3" w:rsidRPr="00E3729C">
        <w:t>не</w:t>
      </w:r>
      <w:r w:rsidR="00C053B3" w:rsidRPr="00E3729C">
        <w:rPr>
          <w:spacing w:val="1"/>
        </w:rPr>
        <w:t xml:space="preserve"> </w:t>
      </w:r>
      <w:r w:rsidR="00C053B3" w:rsidRPr="00E3729C">
        <w:t>установлен вид</w:t>
      </w:r>
      <w:r w:rsidR="00C053B3" w:rsidRPr="00E3729C">
        <w:rPr>
          <w:spacing w:val="1"/>
        </w:rPr>
        <w:t xml:space="preserve"> </w:t>
      </w:r>
      <w:r w:rsidR="00C053B3" w:rsidRPr="00E3729C">
        <w:t>разрешенного</w:t>
      </w:r>
      <w:r w:rsidR="00C053B3" w:rsidRPr="00E3729C">
        <w:rPr>
          <w:spacing w:val="-2"/>
        </w:rPr>
        <w:t xml:space="preserve"> </w:t>
      </w:r>
      <w:r w:rsidR="00C053B3" w:rsidRPr="00E3729C">
        <w:t>использования;</w:t>
      </w:r>
    </w:p>
    <w:p w14:paraId="48FF857A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22) </w:t>
      </w:r>
      <w:r w:rsidR="00C053B3" w:rsidRPr="00E3729C">
        <w:t>указанный</w:t>
      </w:r>
      <w:r w:rsidR="00C053B3" w:rsidRPr="00E3729C">
        <w:rPr>
          <w:spacing w:val="-10"/>
        </w:rPr>
        <w:t xml:space="preserve"> </w:t>
      </w:r>
      <w:r w:rsidR="00C053B3" w:rsidRPr="00E3729C">
        <w:t>в</w:t>
      </w:r>
      <w:r w:rsidR="00C053B3" w:rsidRPr="00E3729C">
        <w:rPr>
          <w:spacing w:val="-9"/>
        </w:rPr>
        <w:t xml:space="preserve"> </w:t>
      </w:r>
      <w:r w:rsidR="00C053B3" w:rsidRPr="00E3729C">
        <w:t>заявлении</w:t>
      </w:r>
      <w:r w:rsidR="00C053B3" w:rsidRPr="00E3729C">
        <w:rPr>
          <w:spacing w:val="-10"/>
        </w:rPr>
        <w:t xml:space="preserve"> </w:t>
      </w:r>
      <w:r w:rsidR="00C053B3" w:rsidRPr="00E3729C">
        <w:t>земельный</w:t>
      </w:r>
      <w:r w:rsidR="00C053B3" w:rsidRPr="00E3729C">
        <w:rPr>
          <w:spacing w:val="-9"/>
        </w:rPr>
        <w:t xml:space="preserve"> </w:t>
      </w:r>
      <w:r w:rsidR="00C053B3" w:rsidRPr="00E3729C">
        <w:t>участок,</w:t>
      </w:r>
      <w:r w:rsidR="00C053B3" w:rsidRPr="00E3729C">
        <w:rPr>
          <w:spacing w:val="-10"/>
        </w:rPr>
        <w:t xml:space="preserve"> </w:t>
      </w:r>
      <w:r w:rsidR="00C053B3" w:rsidRPr="00E3729C">
        <w:t>не</w:t>
      </w:r>
      <w:r w:rsidR="00C053B3" w:rsidRPr="00E3729C">
        <w:rPr>
          <w:spacing w:val="-12"/>
        </w:rPr>
        <w:t xml:space="preserve"> </w:t>
      </w:r>
      <w:r w:rsidR="00C053B3" w:rsidRPr="00E3729C">
        <w:t>отнесен</w:t>
      </w:r>
      <w:r w:rsidR="00C053B3" w:rsidRPr="00E3729C">
        <w:rPr>
          <w:spacing w:val="-9"/>
        </w:rPr>
        <w:t xml:space="preserve"> </w:t>
      </w:r>
      <w:r w:rsidR="00C053B3" w:rsidRPr="00E3729C">
        <w:t>к</w:t>
      </w:r>
      <w:r w:rsidR="00C053B3" w:rsidRPr="00E3729C">
        <w:rPr>
          <w:spacing w:val="-12"/>
        </w:rPr>
        <w:t xml:space="preserve"> </w:t>
      </w:r>
      <w:r w:rsidR="00C053B3" w:rsidRPr="00E3729C">
        <w:t>определенной</w:t>
      </w:r>
      <w:r w:rsidR="00C053B3" w:rsidRPr="00E3729C">
        <w:rPr>
          <w:spacing w:val="-68"/>
        </w:rPr>
        <w:t xml:space="preserve"> </w:t>
      </w:r>
      <w:r w:rsidR="00C053B3" w:rsidRPr="00E3729C">
        <w:t>категории</w:t>
      </w:r>
      <w:r w:rsidR="00C053B3" w:rsidRPr="00E3729C">
        <w:rPr>
          <w:spacing w:val="-1"/>
        </w:rPr>
        <w:t xml:space="preserve"> </w:t>
      </w:r>
      <w:r w:rsidR="00C053B3" w:rsidRPr="00E3729C">
        <w:t>земель;</w:t>
      </w:r>
    </w:p>
    <w:p w14:paraId="1B777808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23) </w:t>
      </w:r>
      <w:r w:rsidR="00C053B3" w:rsidRPr="00E3729C">
        <w:t>в отношении земельного участка, указанного в заявлении, принято</w:t>
      </w:r>
      <w:r w:rsidR="00C053B3" w:rsidRPr="00E3729C">
        <w:rPr>
          <w:spacing w:val="1"/>
        </w:rPr>
        <w:t xml:space="preserve"> </w:t>
      </w:r>
      <w:r w:rsidR="00C053B3" w:rsidRPr="00E3729C">
        <w:t>решение</w:t>
      </w:r>
      <w:r w:rsidR="00C053B3" w:rsidRPr="00E3729C">
        <w:rPr>
          <w:spacing w:val="1"/>
        </w:rPr>
        <w:t xml:space="preserve"> </w:t>
      </w:r>
      <w:r w:rsidR="00C053B3" w:rsidRPr="00E3729C">
        <w:t>о</w:t>
      </w:r>
      <w:r w:rsidR="00C053B3" w:rsidRPr="00E3729C">
        <w:rPr>
          <w:spacing w:val="1"/>
        </w:rPr>
        <w:t xml:space="preserve"> </w:t>
      </w:r>
      <w:r w:rsidR="00C053B3" w:rsidRPr="00E3729C">
        <w:t>предварительном</w:t>
      </w:r>
      <w:r w:rsidR="00C053B3" w:rsidRPr="00E3729C">
        <w:rPr>
          <w:spacing w:val="1"/>
        </w:rPr>
        <w:t xml:space="preserve"> </w:t>
      </w:r>
      <w:r w:rsidR="00C053B3" w:rsidRPr="00E3729C">
        <w:t>согласовании</w:t>
      </w:r>
      <w:r w:rsidR="00C053B3" w:rsidRPr="00E3729C">
        <w:rPr>
          <w:spacing w:val="1"/>
        </w:rPr>
        <w:t xml:space="preserve"> </w:t>
      </w:r>
      <w:r w:rsidR="00C053B3" w:rsidRPr="00E3729C">
        <w:t>его</w:t>
      </w:r>
      <w:r w:rsidR="00C053B3" w:rsidRPr="00E3729C">
        <w:rPr>
          <w:spacing w:val="1"/>
        </w:rPr>
        <w:t xml:space="preserve"> </w:t>
      </w:r>
      <w:r w:rsidR="00C053B3" w:rsidRPr="00E3729C">
        <w:t>предоставления,</w:t>
      </w:r>
      <w:r w:rsidR="00C053B3" w:rsidRPr="00E3729C">
        <w:rPr>
          <w:spacing w:val="1"/>
        </w:rPr>
        <w:t xml:space="preserve"> </w:t>
      </w:r>
      <w:r w:rsidR="00C053B3" w:rsidRPr="00E3729C">
        <w:t>срок</w:t>
      </w:r>
      <w:r w:rsidR="00C053B3" w:rsidRPr="00E3729C">
        <w:rPr>
          <w:spacing w:val="1"/>
        </w:rPr>
        <w:t xml:space="preserve"> </w:t>
      </w:r>
      <w:r w:rsidR="00C053B3" w:rsidRPr="00E3729C">
        <w:t>действия</w:t>
      </w:r>
      <w:r w:rsidR="00C053B3" w:rsidRPr="00E3729C">
        <w:rPr>
          <w:spacing w:val="1"/>
        </w:rPr>
        <w:t xml:space="preserve"> </w:t>
      </w:r>
      <w:r w:rsidR="00C053B3" w:rsidRPr="00E3729C">
        <w:t>которого не</w:t>
      </w:r>
      <w:r w:rsidR="00C053B3" w:rsidRPr="00E3729C">
        <w:rPr>
          <w:spacing w:val="-3"/>
        </w:rPr>
        <w:t xml:space="preserve"> </w:t>
      </w:r>
      <w:r w:rsidR="00C053B3" w:rsidRPr="00E3729C">
        <w:t>истек;</w:t>
      </w:r>
    </w:p>
    <w:p w14:paraId="0E1ACB34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24) </w:t>
      </w:r>
      <w:r w:rsidR="00C053B3" w:rsidRPr="00E3729C">
        <w:t>указанный</w:t>
      </w:r>
      <w:r w:rsidR="00C053B3" w:rsidRPr="00E3729C">
        <w:rPr>
          <w:spacing w:val="-6"/>
        </w:rPr>
        <w:t xml:space="preserve"> </w:t>
      </w:r>
      <w:r w:rsidR="00C053B3" w:rsidRPr="00E3729C">
        <w:t>в</w:t>
      </w:r>
      <w:r w:rsidR="00C053B3" w:rsidRPr="00E3729C">
        <w:rPr>
          <w:spacing w:val="-7"/>
        </w:rPr>
        <w:t xml:space="preserve"> </w:t>
      </w:r>
      <w:r w:rsidR="00C053B3" w:rsidRPr="00E3729C">
        <w:t>заявлении</w:t>
      </w:r>
      <w:r w:rsidR="00C053B3" w:rsidRPr="00E3729C">
        <w:rPr>
          <w:spacing w:val="-6"/>
        </w:rPr>
        <w:t xml:space="preserve"> </w:t>
      </w:r>
      <w:r w:rsidR="00C053B3" w:rsidRPr="00E3729C">
        <w:t>земельный</w:t>
      </w:r>
      <w:r w:rsidR="00C053B3" w:rsidRPr="00E3729C">
        <w:rPr>
          <w:spacing w:val="-5"/>
        </w:rPr>
        <w:t xml:space="preserve"> </w:t>
      </w:r>
      <w:r w:rsidR="00C053B3" w:rsidRPr="00E3729C">
        <w:t>участок</w:t>
      </w:r>
      <w:r w:rsidR="00C053B3" w:rsidRPr="00E3729C">
        <w:rPr>
          <w:spacing w:val="-8"/>
        </w:rPr>
        <w:t xml:space="preserve"> </w:t>
      </w:r>
      <w:r w:rsidR="00C053B3" w:rsidRPr="00E3729C">
        <w:t>изъят</w:t>
      </w:r>
      <w:r w:rsidR="00C053B3" w:rsidRPr="00E3729C">
        <w:rPr>
          <w:spacing w:val="-9"/>
        </w:rPr>
        <w:t xml:space="preserve"> </w:t>
      </w:r>
      <w:r w:rsidR="00C053B3" w:rsidRPr="00E3729C">
        <w:t>для</w:t>
      </w:r>
      <w:r w:rsidR="00C053B3" w:rsidRPr="00E3729C">
        <w:rPr>
          <w:spacing w:val="-5"/>
        </w:rPr>
        <w:t xml:space="preserve"> </w:t>
      </w:r>
      <w:r w:rsidR="00C053B3" w:rsidRPr="00E3729C">
        <w:t>государственных</w:t>
      </w:r>
      <w:r w:rsidR="00C053B3" w:rsidRPr="00E3729C">
        <w:rPr>
          <w:spacing w:val="-68"/>
        </w:rPr>
        <w:t xml:space="preserve"> </w:t>
      </w:r>
      <w:r w:rsidR="00C053B3" w:rsidRPr="00E3729C">
        <w:t>или</w:t>
      </w:r>
      <w:r w:rsidR="00C053B3" w:rsidRPr="00E3729C">
        <w:rPr>
          <w:spacing w:val="1"/>
        </w:rPr>
        <w:t xml:space="preserve"> </w:t>
      </w:r>
      <w:r w:rsidR="00C053B3" w:rsidRPr="00E3729C">
        <w:t>муниципальных</w:t>
      </w:r>
      <w:r w:rsidR="00C053B3" w:rsidRPr="00E3729C">
        <w:rPr>
          <w:spacing w:val="1"/>
        </w:rPr>
        <w:t xml:space="preserve"> </w:t>
      </w:r>
      <w:r w:rsidR="00C053B3" w:rsidRPr="00E3729C">
        <w:t>нужд</w:t>
      </w:r>
      <w:r w:rsidR="00C053B3" w:rsidRPr="00E3729C">
        <w:rPr>
          <w:spacing w:val="1"/>
        </w:rPr>
        <w:t xml:space="preserve"> </w:t>
      </w:r>
      <w:r w:rsidR="00C053B3" w:rsidRPr="00E3729C">
        <w:t>и</w:t>
      </w:r>
      <w:r w:rsidR="00C053B3" w:rsidRPr="00E3729C">
        <w:rPr>
          <w:spacing w:val="1"/>
        </w:rPr>
        <w:t xml:space="preserve"> </w:t>
      </w:r>
      <w:r w:rsidR="00C053B3" w:rsidRPr="00E3729C">
        <w:t>указанная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</w:t>
      </w:r>
      <w:r w:rsidR="00C053B3" w:rsidRPr="00E3729C">
        <w:rPr>
          <w:spacing w:val="1"/>
        </w:rPr>
        <w:t xml:space="preserve"> </w:t>
      </w:r>
      <w:r w:rsidR="00C053B3" w:rsidRPr="00E3729C">
        <w:t>цель</w:t>
      </w:r>
      <w:r w:rsidR="00C053B3" w:rsidRPr="00E3729C">
        <w:rPr>
          <w:spacing w:val="1"/>
        </w:rPr>
        <w:t xml:space="preserve"> </w:t>
      </w:r>
      <w:r w:rsidR="00C053B3" w:rsidRPr="00E3729C">
        <w:t>последующего</w:t>
      </w:r>
      <w:r w:rsidR="00C053B3" w:rsidRPr="00E3729C">
        <w:rPr>
          <w:spacing w:val="1"/>
        </w:rPr>
        <w:t xml:space="preserve"> </w:t>
      </w:r>
      <w:r w:rsidR="00C053B3" w:rsidRPr="00E3729C">
        <w:t>предоставления такого земельного участка не соответствует целям, для которых</w:t>
      </w:r>
      <w:r w:rsidR="00C053B3" w:rsidRPr="00E3729C">
        <w:rPr>
          <w:spacing w:val="1"/>
        </w:rPr>
        <w:t xml:space="preserve"> </w:t>
      </w:r>
      <w:r w:rsidR="00C053B3" w:rsidRPr="00E3729C">
        <w:t>такой земельный участок был изъят, за исключением земельных участков, изъятых</w:t>
      </w:r>
      <w:r w:rsidR="00C053B3" w:rsidRPr="00E3729C">
        <w:rPr>
          <w:spacing w:val="1"/>
        </w:rPr>
        <w:t xml:space="preserve"> </w:t>
      </w:r>
      <w:r w:rsidR="00C053B3" w:rsidRPr="00E3729C">
        <w:t>для</w:t>
      </w:r>
      <w:r w:rsidR="00C053B3" w:rsidRPr="00E3729C">
        <w:rPr>
          <w:spacing w:val="1"/>
        </w:rPr>
        <w:t xml:space="preserve"> </w:t>
      </w:r>
      <w:r w:rsidR="00C053B3" w:rsidRPr="00E3729C">
        <w:t>государственных</w:t>
      </w:r>
      <w:r w:rsidR="00C053B3" w:rsidRPr="00E3729C">
        <w:rPr>
          <w:spacing w:val="1"/>
        </w:rPr>
        <w:t xml:space="preserve"> </w:t>
      </w:r>
      <w:r w:rsidR="00C053B3" w:rsidRPr="00E3729C">
        <w:t>или</w:t>
      </w:r>
      <w:r w:rsidR="00C053B3" w:rsidRPr="00E3729C">
        <w:rPr>
          <w:spacing w:val="1"/>
        </w:rPr>
        <w:t xml:space="preserve"> </w:t>
      </w:r>
      <w:r w:rsidR="00C053B3" w:rsidRPr="00E3729C">
        <w:t>муниципальных</w:t>
      </w:r>
      <w:r w:rsidR="00C053B3" w:rsidRPr="00E3729C">
        <w:rPr>
          <w:spacing w:val="1"/>
        </w:rPr>
        <w:t xml:space="preserve"> </w:t>
      </w:r>
      <w:r w:rsidR="00C053B3" w:rsidRPr="00E3729C">
        <w:t>нужд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связи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1"/>
        </w:rPr>
        <w:t xml:space="preserve"> </w:t>
      </w:r>
      <w:r w:rsidR="00C053B3" w:rsidRPr="00E3729C">
        <w:t>признанием</w:t>
      </w:r>
      <w:r w:rsidR="00C053B3" w:rsidRPr="00E3729C">
        <w:rPr>
          <w:spacing w:val="-67"/>
        </w:rPr>
        <w:t xml:space="preserve"> </w:t>
      </w:r>
      <w:r w:rsidR="00C053B3" w:rsidRPr="00E3729C">
        <w:t>многоквартирного</w:t>
      </w:r>
      <w:r w:rsidR="00C053B3" w:rsidRPr="00E3729C">
        <w:rPr>
          <w:spacing w:val="1"/>
        </w:rPr>
        <w:t xml:space="preserve"> </w:t>
      </w:r>
      <w:r w:rsidR="00C053B3" w:rsidRPr="00E3729C">
        <w:t>дома,</w:t>
      </w:r>
      <w:r w:rsidR="00C053B3" w:rsidRPr="00E3729C">
        <w:rPr>
          <w:spacing w:val="1"/>
        </w:rPr>
        <w:t xml:space="preserve"> </w:t>
      </w:r>
      <w:r w:rsidR="00C053B3" w:rsidRPr="00E3729C">
        <w:t>который</w:t>
      </w:r>
      <w:r w:rsidR="00C053B3" w:rsidRPr="00E3729C">
        <w:rPr>
          <w:spacing w:val="1"/>
        </w:rPr>
        <w:t xml:space="preserve"> </w:t>
      </w:r>
      <w:r w:rsidR="00C053B3" w:rsidRPr="00E3729C">
        <w:t>расположен</w:t>
      </w:r>
      <w:r w:rsidR="00C053B3" w:rsidRPr="00E3729C">
        <w:rPr>
          <w:spacing w:val="1"/>
        </w:rPr>
        <w:t xml:space="preserve"> </w:t>
      </w:r>
      <w:r w:rsidR="00C053B3" w:rsidRPr="00E3729C">
        <w:t>на</w:t>
      </w:r>
      <w:r w:rsidR="00C053B3" w:rsidRPr="00E3729C">
        <w:rPr>
          <w:spacing w:val="1"/>
        </w:rPr>
        <w:t xml:space="preserve"> </w:t>
      </w:r>
      <w:r w:rsidR="00C053B3" w:rsidRPr="00E3729C">
        <w:t>таком</w:t>
      </w:r>
      <w:r w:rsidR="00C053B3" w:rsidRPr="00E3729C">
        <w:rPr>
          <w:spacing w:val="1"/>
        </w:rPr>
        <w:t xml:space="preserve"> </w:t>
      </w:r>
      <w:r w:rsidR="00C053B3" w:rsidRPr="00E3729C">
        <w:t>земельном</w:t>
      </w:r>
      <w:r w:rsidR="00C053B3" w:rsidRPr="00E3729C">
        <w:rPr>
          <w:spacing w:val="1"/>
        </w:rPr>
        <w:t xml:space="preserve"> </w:t>
      </w:r>
      <w:r w:rsidR="00C053B3" w:rsidRPr="00E3729C">
        <w:t>участке,</w:t>
      </w:r>
      <w:r w:rsidR="00C053B3" w:rsidRPr="00E3729C">
        <w:rPr>
          <w:spacing w:val="-67"/>
        </w:rPr>
        <w:t xml:space="preserve"> </w:t>
      </w:r>
      <w:r w:rsidR="00C053B3" w:rsidRPr="00E3729C">
        <w:t>аварийным</w:t>
      </w:r>
      <w:r w:rsidR="00C053B3" w:rsidRPr="00E3729C">
        <w:rPr>
          <w:spacing w:val="-4"/>
        </w:rPr>
        <w:t xml:space="preserve"> </w:t>
      </w:r>
      <w:r w:rsidR="00C053B3" w:rsidRPr="00E3729C">
        <w:t>и подлежащим</w:t>
      </w:r>
      <w:r w:rsidR="00C053B3" w:rsidRPr="00E3729C">
        <w:rPr>
          <w:spacing w:val="-3"/>
        </w:rPr>
        <w:t xml:space="preserve"> </w:t>
      </w:r>
      <w:r w:rsidR="00C053B3" w:rsidRPr="00E3729C">
        <w:t>сносу</w:t>
      </w:r>
      <w:r w:rsidR="00C053B3" w:rsidRPr="00E3729C">
        <w:rPr>
          <w:spacing w:val="-4"/>
        </w:rPr>
        <w:t xml:space="preserve"> </w:t>
      </w:r>
      <w:r w:rsidR="00C053B3" w:rsidRPr="00E3729C">
        <w:t>или реконструкции;</w:t>
      </w:r>
    </w:p>
    <w:p w14:paraId="51FA1E10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25) </w:t>
      </w:r>
      <w:r w:rsidR="00C053B3" w:rsidRPr="00E3729C">
        <w:t>границы</w:t>
      </w:r>
      <w:r w:rsidR="00C053B3" w:rsidRPr="00E3729C">
        <w:rPr>
          <w:spacing w:val="1"/>
        </w:rPr>
        <w:t xml:space="preserve"> </w:t>
      </w:r>
      <w:r w:rsidR="00C053B3" w:rsidRPr="00E3729C">
        <w:t>земельного</w:t>
      </w:r>
      <w:r w:rsidR="00C053B3" w:rsidRPr="00E3729C">
        <w:rPr>
          <w:spacing w:val="1"/>
        </w:rPr>
        <w:t xml:space="preserve"> </w:t>
      </w:r>
      <w:r w:rsidR="00C053B3" w:rsidRPr="00E3729C">
        <w:t>участка,</w:t>
      </w:r>
      <w:r w:rsidR="00C053B3" w:rsidRPr="00E3729C">
        <w:rPr>
          <w:spacing w:val="1"/>
        </w:rPr>
        <w:t xml:space="preserve"> </w:t>
      </w:r>
      <w:r w:rsidR="00C053B3" w:rsidRPr="00E3729C">
        <w:t>указанного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заявлении,</w:t>
      </w:r>
      <w:r w:rsidR="00C053B3" w:rsidRPr="00E3729C">
        <w:rPr>
          <w:spacing w:val="1"/>
        </w:rPr>
        <w:t xml:space="preserve"> </w:t>
      </w:r>
      <w:r w:rsidR="00C053B3" w:rsidRPr="00E3729C">
        <w:t>подлежат</w:t>
      </w:r>
      <w:r w:rsidR="00C053B3" w:rsidRPr="00E3729C">
        <w:rPr>
          <w:spacing w:val="1"/>
        </w:rPr>
        <w:t xml:space="preserve"> </w:t>
      </w:r>
      <w:r w:rsidR="00C053B3" w:rsidRPr="00E3729C">
        <w:t>уточнению</w:t>
      </w:r>
      <w:r w:rsidR="00C053B3" w:rsidRPr="00E3729C">
        <w:rPr>
          <w:spacing w:val="-7"/>
        </w:rPr>
        <w:t xml:space="preserve"> </w:t>
      </w:r>
      <w:r w:rsidR="00C053B3" w:rsidRPr="00E3729C">
        <w:t>в</w:t>
      </w:r>
      <w:r w:rsidR="00C053B3" w:rsidRPr="00E3729C">
        <w:rPr>
          <w:spacing w:val="-7"/>
        </w:rPr>
        <w:t xml:space="preserve"> </w:t>
      </w:r>
      <w:r w:rsidR="00C053B3" w:rsidRPr="00E3729C">
        <w:t>соответствии</w:t>
      </w:r>
      <w:r w:rsidR="00C053B3" w:rsidRPr="00E3729C">
        <w:rPr>
          <w:spacing w:val="-5"/>
        </w:rPr>
        <w:t xml:space="preserve"> </w:t>
      </w:r>
      <w:r w:rsidR="00C053B3" w:rsidRPr="00E3729C">
        <w:t>с</w:t>
      </w:r>
      <w:r w:rsidR="00C053B3" w:rsidRPr="00E3729C">
        <w:rPr>
          <w:spacing w:val="-7"/>
        </w:rPr>
        <w:t xml:space="preserve"> </w:t>
      </w:r>
      <w:r w:rsidR="00C053B3" w:rsidRPr="00E3729C">
        <w:t>Федеральным</w:t>
      </w:r>
      <w:r w:rsidR="00C053B3" w:rsidRPr="00E3729C">
        <w:rPr>
          <w:spacing w:val="-7"/>
        </w:rPr>
        <w:t xml:space="preserve"> </w:t>
      </w:r>
      <w:r w:rsidR="00C053B3" w:rsidRPr="00E3729C">
        <w:t>законом</w:t>
      </w:r>
      <w:r w:rsidR="00C053B3" w:rsidRPr="00E3729C">
        <w:rPr>
          <w:spacing w:val="-1"/>
        </w:rPr>
        <w:t xml:space="preserve"> </w:t>
      </w:r>
      <w:r w:rsidR="00C053B3" w:rsidRPr="00E3729C">
        <w:t>от</w:t>
      </w:r>
      <w:r w:rsidR="00C053B3" w:rsidRPr="00E3729C">
        <w:rPr>
          <w:spacing w:val="-7"/>
        </w:rPr>
        <w:t xml:space="preserve"> </w:t>
      </w:r>
      <w:r w:rsidR="00C053B3" w:rsidRPr="00E3729C">
        <w:t>13</w:t>
      </w:r>
      <w:r w:rsidR="00C053B3" w:rsidRPr="00E3729C">
        <w:rPr>
          <w:spacing w:val="-6"/>
        </w:rPr>
        <w:t xml:space="preserve"> </w:t>
      </w:r>
      <w:r w:rsidR="00C053B3" w:rsidRPr="00E3729C">
        <w:t>июля</w:t>
      </w:r>
      <w:r w:rsidR="00C053B3" w:rsidRPr="00E3729C">
        <w:rPr>
          <w:spacing w:val="-5"/>
        </w:rPr>
        <w:t xml:space="preserve"> </w:t>
      </w:r>
      <w:r w:rsidR="00C053B3" w:rsidRPr="00E3729C">
        <w:t>2015</w:t>
      </w:r>
      <w:r w:rsidR="00C053B3" w:rsidRPr="00E3729C">
        <w:rPr>
          <w:spacing w:val="-6"/>
        </w:rPr>
        <w:t xml:space="preserve"> </w:t>
      </w:r>
      <w:r w:rsidR="00C053B3" w:rsidRPr="00E3729C">
        <w:t>г.</w:t>
      </w:r>
      <w:r w:rsidR="00C053B3" w:rsidRPr="00E3729C">
        <w:rPr>
          <w:spacing w:val="-7"/>
        </w:rPr>
        <w:t xml:space="preserve"> </w:t>
      </w:r>
      <w:r w:rsidR="00C053B3" w:rsidRPr="00E3729C">
        <w:t>№</w:t>
      </w:r>
      <w:r w:rsidR="00C053B3" w:rsidRPr="00E3729C">
        <w:rPr>
          <w:spacing w:val="-5"/>
        </w:rPr>
        <w:t xml:space="preserve"> </w:t>
      </w:r>
      <w:r w:rsidR="00C053B3" w:rsidRPr="00E3729C">
        <w:t>218-ФЗ</w:t>
      </w:r>
      <w:r w:rsidR="00C053B3" w:rsidRPr="00E3729C">
        <w:rPr>
          <w:spacing w:val="-6"/>
        </w:rPr>
        <w:t xml:space="preserve"> </w:t>
      </w:r>
      <w:r w:rsidR="00C053B3" w:rsidRPr="00E3729C">
        <w:t>«О</w:t>
      </w:r>
      <w:r w:rsidR="00C053B3" w:rsidRPr="00E3729C">
        <w:rPr>
          <w:spacing w:val="-67"/>
        </w:rPr>
        <w:t xml:space="preserve"> </w:t>
      </w:r>
      <w:r w:rsidR="00C053B3" w:rsidRPr="00E3729C">
        <w:t>государственной</w:t>
      </w:r>
      <w:r w:rsidR="00C053B3" w:rsidRPr="00E3729C">
        <w:rPr>
          <w:spacing w:val="-1"/>
        </w:rPr>
        <w:t xml:space="preserve"> </w:t>
      </w:r>
      <w:r w:rsidR="00C053B3" w:rsidRPr="00E3729C">
        <w:t>регистрации</w:t>
      </w:r>
      <w:r w:rsidR="00C053B3" w:rsidRPr="00E3729C">
        <w:rPr>
          <w:spacing w:val="-3"/>
        </w:rPr>
        <w:t xml:space="preserve"> </w:t>
      </w:r>
      <w:r w:rsidR="00C053B3" w:rsidRPr="00E3729C">
        <w:t>недвижимости»;</w:t>
      </w:r>
    </w:p>
    <w:p w14:paraId="189BC7B3" w14:textId="77777777" w:rsidR="00E3729C" w:rsidRDefault="00E3729C" w:rsidP="00E3729C">
      <w:pPr>
        <w:pStyle w:val="af2"/>
        <w:ind w:left="136" w:right="142" w:firstLine="709"/>
        <w:jc w:val="both"/>
      </w:pPr>
      <w:r>
        <w:t xml:space="preserve">26) </w:t>
      </w:r>
      <w:r w:rsidR="00C053B3" w:rsidRPr="00E3729C">
        <w:t>площадь земельного участка, указанного в заявлении, превышает его</w:t>
      </w:r>
      <w:r w:rsidR="00C053B3" w:rsidRPr="00E3729C">
        <w:rPr>
          <w:spacing w:val="1"/>
        </w:rPr>
        <w:t xml:space="preserve"> </w:t>
      </w:r>
      <w:r w:rsidR="00C053B3" w:rsidRPr="00E3729C">
        <w:t>площадь, указанную в схеме расположения земельного участка, проекте межевания</w:t>
      </w:r>
      <w:r w:rsidR="00C053B3" w:rsidRPr="00E3729C">
        <w:rPr>
          <w:spacing w:val="-67"/>
        </w:rPr>
        <w:t xml:space="preserve"> </w:t>
      </w:r>
      <w:r w:rsidR="00C053B3" w:rsidRPr="00E3729C">
        <w:t>территории</w:t>
      </w:r>
      <w:r w:rsidR="00C053B3" w:rsidRPr="00E3729C">
        <w:rPr>
          <w:spacing w:val="1"/>
        </w:rPr>
        <w:t xml:space="preserve"> </w:t>
      </w:r>
      <w:r w:rsidR="00C053B3" w:rsidRPr="00E3729C">
        <w:t>или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проектной</w:t>
      </w:r>
      <w:r w:rsidR="00C053B3" w:rsidRPr="00E3729C">
        <w:rPr>
          <w:spacing w:val="1"/>
        </w:rPr>
        <w:t xml:space="preserve"> </w:t>
      </w:r>
      <w:r w:rsidR="00C053B3" w:rsidRPr="00E3729C">
        <w:t>документации</w:t>
      </w:r>
      <w:r w:rsidR="00C053B3" w:rsidRPr="00E3729C">
        <w:rPr>
          <w:spacing w:val="1"/>
        </w:rPr>
        <w:t xml:space="preserve"> </w:t>
      </w:r>
      <w:r w:rsidR="00C053B3" w:rsidRPr="00E3729C">
        <w:t>лесных</w:t>
      </w:r>
      <w:r w:rsidR="00C053B3" w:rsidRPr="00E3729C">
        <w:rPr>
          <w:spacing w:val="1"/>
        </w:rPr>
        <w:t xml:space="preserve"> </w:t>
      </w:r>
      <w:r w:rsidR="00C053B3" w:rsidRPr="00E3729C">
        <w:t>участков,</w:t>
      </w:r>
      <w:r w:rsidR="00C053B3" w:rsidRPr="00E3729C">
        <w:rPr>
          <w:spacing w:val="1"/>
        </w:rPr>
        <w:t xml:space="preserve"> </w:t>
      </w:r>
      <w:r w:rsidR="00C053B3" w:rsidRPr="00E3729C">
        <w:t>в</w:t>
      </w:r>
      <w:r w:rsidR="00C053B3" w:rsidRPr="00E3729C">
        <w:rPr>
          <w:spacing w:val="1"/>
        </w:rPr>
        <w:t xml:space="preserve"> </w:t>
      </w:r>
      <w:r w:rsidR="00C053B3" w:rsidRPr="00E3729C">
        <w:t>соответствии</w:t>
      </w:r>
      <w:r w:rsidR="00C053B3" w:rsidRPr="00E3729C">
        <w:rPr>
          <w:spacing w:val="1"/>
        </w:rPr>
        <w:t xml:space="preserve"> </w:t>
      </w:r>
      <w:r w:rsidR="00C053B3" w:rsidRPr="00E3729C">
        <w:t>с</w:t>
      </w:r>
      <w:r w:rsidR="00C053B3" w:rsidRPr="00E3729C">
        <w:rPr>
          <w:spacing w:val="-67"/>
        </w:rPr>
        <w:t xml:space="preserve"> </w:t>
      </w:r>
      <w:r w:rsidR="00C053B3" w:rsidRPr="00E3729C">
        <w:t>которыми</w:t>
      </w:r>
      <w:r w:rsidR="00C053B3" w:rsidRPr="00E3729C">
        <w:rPr>
          <w:spacing w:val="-1"/>
        </w:rPr>
        <w:t xml:space="preserve"> </w:t>
      </w:r>
      <w:r w:rsidR="00C053B3" w:rsidRPr="00E3729C">
        <w:t>такой</w:t>
      </w:r>
      <w:r w:rsidR="00C053B3" w:rsidRPr="00E3729C">
        <w:rPr>
          <w:spacing w:val="-1"/>
        </w:rPr>
        <w:t xml:space="preserve"> </w:t>
      </w:r>
      <w:r w:rsidR="00C053B3" w:rsidRPr="00E3729C">
        <w:t>земельный</w:t>
      </w:r>
      <w:r w:rsidR="00C053B3" w:rsidRPr="00E3729C">
        <w:rPr>
          <w:spacing w:val="-1"/>
        </w:rPr>
        <w:t xml:space="preserve"> </w:t>
      </w:r>
      <w:r w:rsidR="00C053B3" w:rsidRPr="00E3729C">
        <w:t>участок</w:t>
      </w:r>
      <w:r w:rsidR="00C053B3" w:rsidRPr="00E3729C">
        <w:rPr>
          <w:spacing w:val="-1"/>
        </w:rPr>
        <w:t xml:space="preserve"> </w:t>
      </w:r>
      <w:r w:rsidR="00C053B3" w:rsidRPr="00E3729C">
        <w:t>образован,</w:t>
      </w:r>
      <w:r w:rsidR="00C053B3" w:rsidRPr="00E3729C">
        <w:rPr>
          <w:spacing w:val="-5"/>
        </w:rPr>
        <w:t xml:space="preserve"> </w:t>
      </w:r>
      <w:r w:rsidR="00C053B3" w:rsidRPr="00E3729C">
        <w:t>более</w:t>
      </w:r>
      <w:r w:rsidR="00C053B3" w:rsidRPr="00E3729C">
        <w:rPr>
          <w:spacing w:val="-1"/>
        </w:rPr>
        <w:t xml:space="preserve"> </w:t>
      </w:r>
      <w:r w:rsidR="00C053B3" w:rsidRPr="00E3729C">
        <w:t>чем</w:t>
      </w:r>
      <w:r w:rsidR="00C053B3" w:rsidRPr="00E3729C">
        <w:rPr>
          <w:spacing w:val="-4"/>
        </w:rPr>
        <w:t xml:space="preserve"> </w:t>
      </w:r>
      <w:r w:rsidR="00C053B3" w:rsidRPr="00E3729C">
        <w:t>на</w:t>
      </w:r>
      <w:r w:rsidR="00C053B3" w:rsidRPr="00E3729C">
        <w:rPr>
          <w:spacing w:val="-3"/>
        </w:rPr>
        <w:t xml:space="preserve"> </w:t>
      </w:r>
      <w:r w:rsidR="00C053B3" w:rsidRPr="00E3729C">
        <w:t>десять</w:t>
      </w:r>
      <w:r w:rsidR="00C053B3" w:rsidRPr="00E3729C">
        <w:rPr>
          <w:spacing w:val="-2"/>
        </w:rPr>
        <w:t xml:space="preserve"> </w:t>
      </w:r>
      <w:r w:rsidR="00C053B3" w:rsidRPr="00E3729C">
        <w:t>процентов;</w:t>
      </w:r>
    </w:p>
    <w:p w14:paraId="11B21536" w14:textId="3A7B5233" w:rsidR="00C053B3" w:rsidRPr="00E3729C" w:rsidRDefault="00E3729C" w:rsidP="00170B96">
      <w:pPr>
        <w:pStyle w:val="af2"/>
        <w:ind w:left="142" w:right="142" w:firstLine="709"/>
        <w:jc w:val="both"/>
      </w:pPr>
      <w:r>
        <w:t xml:space="preserve">27) </w:t>
      </w:r>
      <w:r w:rsidR="00C053B3" w:rsidRPr="00E3729C">
        <w:t>с заявлением о предоставлении земельного участка, включенного в</w:t>
      </w:r>
      <w:r w:rsidR="00C053B3" w:rsidRPr="00E3729C">
        <w:rPr>
          <w:spacing w:val="1"/>
        </w:rPr>
        <w:t xml:space="preserve"> </w:t>
      </w:r>
      <w:r w:rsidR="00C053B3" w:rsidRPr="00E3729C">
        <w:lastRenderedPageBreak/>
        <w:t>перечень государственного имущества или перечень муниципального имущества,</w:t>
      </w:r>
      <w:r w:rsidR="00C053B3" w:rsidRPr="00E3729C">
        <w:rPr>
          <w:spacing w:val="1"/>
        </w:rPr>
        <w:t xml:space="preserve"> </w:t>
      </w:r>
      <w:r w:rsidR="00C053B3" w:rsidRPr="00E3729C">
        <w:t>предусмотренные</w:t>
      </w:r>
      <w:r w:rsidR="00C053B3" w:rsidRPr="00E3729C">
        <w:rPr>
          <w:spacing w:val="64"/>
        </w:rPr>
        <w:t xml:space="preserve"> </w:t>
      </w:r>
      <w:r w:rsidR="00C053B3" w:rsidRPr="00E3729C">
        <w:t>частью</w:t>
      </w:r>
      <w:r w:rsidR="00C053B3" w:rsidRPr="00E3729C">
        <w:rPr>
          <w:spacing w:val="63"/>
        </w:rPr>
        <w:t xml:space="preserve"> </w:t>
      </w:r>
      <w:r w:rsidR="00C053B3" w:rsidRPr="00E3729C">
        <w:t>4</w:t>
      </w:r>
      <w:r w:rsidR="00C053B3" w:rsidRPr="00E3729C">
        <w:rPr>
          <w:spacing w:val="65"/>
        </w:rPr>
        <w:t xml:space="preserve"> </w:t>
      </w:r>
      <w:r w:rsidR="00C053B3" w:rsidRPr="00E3729C">
        <w:t>статьи</w:t>
      </w:r>
      <w:r w:rsidR="00C053B3" w:rsidRPr="00E3729C">
        <w:rPr>
          <w:spacing w:val="62"/>
        </w:rPr>
        <w:t xml:space="preserve"> </w:t>
      </w:r>
      <w:r w:rsidR="00C053B3" w:rsidRPr="00E3729C">
        <w:t>18</w:t>
      </w:r>
      <w:r w:rsidR="00C053B3" w:rsidRPr="00E3729C">
        <w:rPr>
          <w:spacing w:val="63"/>
        </w:rPr>
        <w:t xml:space="preserve"> </w:t>
      </w:r>
      <w:r w:rsidR="00C053B3" w:rsidRPr="00E3729C">
        <w:t>Федерального</w:t>
      </w:r>
      <w:r w:rsidR="00C053B3" w:rsidRPr="00E3729C">
        <w:rPr>
          <w:spacing w:val="63"/>
        </w:rPr>
        <w:t xml:space="preserve"> </w:t>
      </w:r>
      <w:r w:rsidR="00C053B3" w:rsidRPr="00E3729C">
        <w:t>закона</w:t>
      </w:r>
      <w:r w:rsidR="00C053B3" w:rsidRPr="00E3729C">
        <w:rPr>
          <w:spacing w:val="62"/>
        </w:rPr>
        <w:t xml:space="preserve"> </w:t>
      </w:r>
      <w:r w:rsidR="00C053B3" w:rsidRPr="00E3729C">
        <w:t>от</w:t>
      </w:r>
      <w:r w:rsidR="00C053B3" w:rsidRPr="00E3729C">
        <w:rPr>
          <w:spacing w:val="69"/>
        </w:rPr>
        <w:t xml:space="preserve"> </w:t>
      </w:r>
      <w:r w:rsidR="00C053B3" w:rsidRPr="00E3729C">
        <w:t>24</w:t>
      </w:r>
      <w:r w:rsidR="00C053B3" w:rsidRPr="00E3729C">
        <w:rPr>
          <w:spacing w:val="63"/>
        </w:rPr>
        <w:t xml:space="preserve"> </w:t>
      </w:r>
      <w:r w:rsidR="00C053B3" w:rsidRPr="00E3729C">
        <w:t>июля</w:t>
      </w:r>
      <w:r w:rsidR="00C053B3" w:rsidRPr="00E3729C">
        <w:rPr>
          <w:spacing w:val="62"/>
        </w:rPr>
        <w:t xml:space="preserve"> </w:t>
      </w:r>
      <w:r w:rsidR="00C053B3" w:rsidRPr="00E3729C">
        <w:t>2007</w:t>
      </w:r>
      <w:r w:rsidR="00C053B3" w:rsidRPr="00E3729C">
        <w:rPr>
          <w:spacing w:val="65"/>
        </w:rPr>
        <w:t xml:space="preserve"> </w:t>
      </w:r>
      <w:r w:rsidR="00C053B3" w:rsidRPr="00E3729C">
        <w:t>г.</w:t>
      </w:r>
    </w:p>
    <w:p w14:paraId="555D686F" w14:textId="419CF3C0" w:rsidR="00C053B3" w:rsidRDefault="00C053B3" w:rsidP="00170B96">
      <w:pPr>
        <w:pStyle w:val="af2"/>
        <w:spacing w:line="321" w:lineRule="exact"/>
        <w:ind w:left="142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</w:t>
      </w:r>
      <w:r w:rsidR="00170B96">
        <w:t xml:space="preserve">й </w:t>
      </w: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14:paraId="1FAC4F3E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2.10.3. Заявители имеют право повторно обратиться 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14:paraId="3068D0EB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023A794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Услуги, которые являются необходи</w:t>
      </w:r>
      <w:r w:rsidR="006769E5" w:rsidRPr="00E22B34">
        <w:rPr>
          <w:sz w:val="28"/>
          <w:szCs w:val="28"/>
        </w:rPr>
        <w:t>мыми и обязательными для предос</w:t>
      </w:r>
      <w:r w:rsidRPr="00E22B34">
        <w:rPr>
          <w:sz w:val="28"/>
          <w:szCs w:val="28"/>
        </w:rPr>
        <w:t>тавления муниципальной услуги, отсутствуют.</w:t>
      </w:r>
    </w:p>
    <w:p w14:paraId="32E0BB4C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14:paraId="727E26FA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Муниципальная услуга предоставляется бесплатно.</w:t>
      </w:r>
    </w:p>
    <w:p w14:paraId="6CAA32E3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2.13. Порядок, размер и основа</w:t>
      </w:r>
      <w:r w:rsidR="006769E5" w:rsidRPr="00E22B34">
        <w:rPr>
          <w:sz w:val="28"/>
          <w:szCs w:val="28"/>
        </w:rPr>
        <w:t>ния взимания платы за предостав</w:t>
      </w:r>
      <w:r w:rsidRPr="00E22B34">
        <w:rPr>
          <w:sz w:val="28"/>
          <w:szCs w:val="28"/>
        </w:rPr>
        <w:t>ление услуг, которые являются необходимыми и обязательными для предоставления муниципальной услуги</w:t>
      </w:r>
      <w:r w:rsidR="006876FA" w:rsidRPr="00E22B34">
        <w:rPr>
          <w:sz w:val="28"/>
          <w:szCs w:val="28"/>
        </w:rPr>
        <w:t>.</w:t>
      </w:r>
    </w:p>
    <w:p w14:paraId="586F2839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14:paraId="3B66F2FE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  <w:r w:rsidR="006876FA" w:rsidRPr="00E22B34">
        <w:rPr>
          <w:sz w:val="28"/>
          <w:szCs w:val="28"/>
        </w:rPr>
        <w:t>.</w:t>
      </w:r>
    </w:p>
    <w:p w14:paraId="7784BD68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14:paraId="3A633565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A90426" w:rsidRPr="00E22B34">
        <w:rPr>
          <w:sz w:val="28"/>
          <w:szCs w:val="28"/>
        </w:rPr>
        <w:t>.</w:t>
      </w:r>
    </w:p>
    <w:p w14:paraId="0B042BDA" w14:textId="77777777" w:rsidR="00B61824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Заявление о предоставлении муниципальной услуги, в том числе </w:t>
      </w:r>
      <w:r w:rsidR="006769E5" w:rsidRPr="00E22B34">
        <w:rPr>
          <w:sz w:val="28"/>
          <w:szCs w:val="28"/>
        </w:rPr>
        <w:t>посту</w:t>
      </w:r>
      <w:r w:rsidRPr="00E22B34">
        <w:rPr>
          <w:sz w:val="28"/>
          <w:szCs w:val="28"/>
        </w:rPr>
        <w:t>пившее в электронной форме с использова</w:t>
      </w:r>
      <w:r w:rsidR="006769E5" w:rsidRPr="00E22B34">
        <w:rPr>
          <w:sz w:val="28"/>
          <w:szCs w:val="28"/>
        </w:rPr>
        <w:t>нием единого портала, региональ</w:t>
      </w:r>
      <w:r w:rsidRPr="00E22B34">
        <w:rPr>
          <w:sz w:val="28"/>
          <w:szCs w:val="28"/>
        </w:rPr>
        <w:t>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14:paraId="3A12FA9A" w14:textId="77777777" w:rsidR="00A90426" w:rsidRPr="00E22B34" w:rsidRDefault="00A90426" w:rsidP="00170B96">
      <w:pPr>
        <w:widowControl w:val="0"/>
        <w:autoSpaceDE w:val="0"/>
        <w:autoSpaceDN w:val="0"/>
        <w:spacing w:before="220"/>
        <w:ind w:left="142" w:firstLine="540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</w:t>
      </w:r>
      <w:r w:rsidRPr="00E22B34">
        <w:rPr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524A676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2.16.1.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6A12BF67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6C45B7A5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49A31DFE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11C2663A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69D88773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32D13273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1E89404B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27440E9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lastRenderedPageBreak/>
        <w:t>2.16.2.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</w:p>
    <w:p w14:paraId="10EADEF3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1D77BB83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15616304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54203C6F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73BB6010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76613BAC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0B3B2B0D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77EF450C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138C776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6A48B522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0259CD32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4A21A399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078DF36A" w14:textId="77777777" w:rsidR="00A90426" w:rsidRPr="00E22B34" w:rsidRDefault="00A90426" w:rsidP="00170B96">
      <w:pPr>
        <w:autoSpaceDE w:val="0"/>
        <w:autoSpaceDN w:val="0"/>
        <w:adjustRightInd w:val="0"/>
        <w:ind w:left="142" w:firstLine="540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6BBFD0EB" w14:textId="77777777" w:rsidR="00A90426" w:rsidRPr="00E22B34" w:rsidRDefault="00A90426" w:rsidP="00170B96">
      <w:pPr>
        <w:tabs>
          <w:tab w:val="left" w:pos="4089"/>
        </w:tabs>
        <w:ind w:left="142" w:firstLine="851"/>
        <w:jc w:val="both"/>
        <w:rPr>
          <w:sz w:val="28"/>
          <w:szCs w:val="28"/>
        </w:rPr>
      </w:pPr>
    </w:p>
    <w:p w14:paraId="38BEB60A" w14:textId="77777777" w:rsidR="00E64361" w:rsidRPr="00E22B34" w:rsidRDefault="00B61824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2.17. </w:t>
      </w:r>
      <w:r w:rsidR="00E64361" w:rsidRPr="00E22B34">
        <w:rPr>
          <w:sz w:val="28"/>
          <w:szCs w:val="28"/>
        </w:rPr>
        <w:t>Показатели доступности и качества муниципальной услуги.</w:t>
      </w:r>
    </w:p>
    <w:p w14:paraId="075A826A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2.17.1. Основными показателями доступности и качества предоставления муниципальной услуги являются:</w:t>
      </w:r>
    </w:p>
    <w:p w14:paraId="3649DBC0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4A8013EA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2E88D692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529C5B5B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5369945D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146D999E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4BAAF01B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77CA0E00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1D88202C" w14:textId="77777777" w:rsidR="00E64361" w:rsidRPr="00E22B34" w:rsidRDefault="00E64361" w:rsidP="00170B96">
      <w:pPr>
        <w:tabs>
          <w:tab w:val="left" w:pos="4089"/>
        </w:tabs>
        <w:ind w:left="142"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0A46E95E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5D736329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2.17.2.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EAFF596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2F6D3F3B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0D1F75B5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0AF347DF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2.17.3.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3218E272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14:paraId="7FB3FE3C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для подачи заявления и документов;</w:t>
      </w:r>
    </w:p>
    <w:p w14:paraId="372D474C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для получения информации о ходе предоставления муниципальной услуги;</w:t>
      </w:r>
    </w:p>
    <w:p w14:paraId="5F15000E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для получения результата предоставления муниципальной услуги.</w:t>
      </w:r>
    </w:p>
    <w:p w14:paraId="43B003EF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5293C269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2.17.4.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09962724" w14:textId="77777777" w:rsidR="00E64361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60684041" w14:textId="77777777" w:rsidR="00B61824" w:rsidRPr="00E22B34" w:rsidRDefault="00E64361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1A75F5F3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Продолжительность каждого взаимодействия не должна превышать15 минут.</w:t>
      </w:r>
    </w:p>
    <w:p w14:paraId="3A693A2D" w14:textId="77777777" w:rsidR="00BA0BAF" w:rsidRPr="00E22B34" w:rsidRDefault="00BA0BAF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2.17.5.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14:paraId="71E9B473" w14:textId="77777777" w:rsidR="00BA0BAF" w:rsidRPr="00E22B34" w:rsidRDefault="00BA0BAF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2DBC9365" w14:textId="77777777" w:rsidR="00BA0BAF" w:rsidRPr="00E22B34" w:rsidRDefault="00BA0BAF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14:paraId="366F47A8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2.18. Особенности предоставления муниципальных услуг в МФЦ и особенности предоставления муниципальных услуг в электронной форме.</w:t>
      </w:r>
    </w:p>
    <w:p w14:paraId="661CDA2F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2.18.1. Предоставление муниципальной услуги по экстерриториальному принципу невозможно.</w:t>
      </w:r>
    </w:p>
    <w:p w14:paraId="7BEB3B53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2.18.2.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14:paraId="0A4FE1D5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через ЕПГУ, РПГУ (при наличии технической возможности).</w:t>
      </w:r>
    </w:p>
    <w:p w14:paraId="35975377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Обращение за услугой через ЕПГУ, РПГУ (при наличии технической возмождности)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 (при наличии технической возможности).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0969C0B8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2.18.3.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14:paraId="39130712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2A03082B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запись на прием в уполномоченный орган для подачи заявления и документов;</w:t>
      </w:r>
    </w:p>
    <w:p w14:paraId="515D302A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формирование запроса; </w:t>
      </w:r>
    </w:p>
    <w:p w14:paraId="7F0D8D3A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прием и регистрация уполномоченным органом запроса и документов;</w:t>
      </w:r>
    </w:p>
    <w:p w14:paraId="45EFDF55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получение результата предоставления муниципальной услуги;</w:t>
      </w:r>
    </w:p>
    <w:p w14:paraId="1E57A40F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получение сведений о ходе выполнения запроса;</w:t>
      </w:r>
    </w:p>
    <w:p w14:paraId="233DA7AC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осуществление оценки качества предоставления муниципальной услуги;</w:t>
      </w:r>
    </w:p>
    <w:p w14:paraId="0F562B42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77C6382C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2.18.4. При формировании запроса в электронном виде (при наличии технической возможности) заявителю обеспечивается:</w:t>
      </w:r>
    </w:p>
    <w:p w14:paraId="0A65EED7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14:paraId="03887584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возможность печати на бумажном носителе копии электронной формы запроса;</w:t>
      </w:r>
    </w:p>
    <w:p w14:paraId="25110067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84932C8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4B2DE172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3A2EB47F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возможность доступа заявителя на ЕПГУ, РПГУ (при наличии технической возможности) к ранее поданным им запросам.</w:t>
      </w:r>
    </w:p>
    <w:p w14:paraId="2CCF3D10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256648E2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6006D72C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0179A15C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14:paraId="322FE8E4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 xml:space="preserve">2.18.5. Решение </w:t>
      </w:r>
      <w:r w:rsidR="008D66D8" w:rsidRPr="00E22B34">
        <w:rPr>
          <w:sz w:val="28"/>
          <w:szCs w:val="28"/>
        </w:rPr>
        <w:t>о предоставлении земельного участка в собственность бесплатно или в постоянное (бессрочное) пользование без проведения торгов; проект договора купли-продажи, договора аренды земельного участка или договора безвозмездного пользования земельным участком; решение об отказе в предоставлении земельного участка без проведения торгов</w:t>
      </w:r>
      <w:r w:rsidRPr="00E22B34">
        <w:rPr>
          <w:sz w:val="28"/>
          <w:szCs w:val="28"/>
        </w:rPr>
        <w:t xml:space="preserve">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14:paraId="73063B95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</w:t>
      </w:r>
      <w:r w:rsidR="008D66D8" w:rsidRPr="00E22B34">
        <w:rPr>
          <w:sz w:val="28"/>
          <w:szCs w:val="28"/>
        </w:rPr>
        <w:t xml:space="preserve"> </w:t>
      </w:r>
      <w:r w:rsidRPr="00E22B34">
        <w:rPr>
          <w:sz w:val="28"/>
          <w:szCs w:val="28"/>
        </w:rPr>
        <w:t>(при наличии технической возможности), о получении результата услуги на бумажном носителе) заявителю на ЕПГУ, РПГУ обеспечивается запись на прием в уполномоченный орган, при этом заявителю обеспечивается возможность:</w:t>
      </w:r>
    </w:p>
    <w:p w14:paraId="5128B6C8" w14:textId="77777777" w:rsidR="00197E1C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14:paraId="21F8EB41" w14:textId="77777777" w:rsidR="00BA0BAF" w:rsidRPr="00E22B34" w:rsidRDefault="00197E1C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14:paraId="6565D2DC" w14:textId="77777777" w:rsidR="006726FD" w:rsidRPr="00E22B34" w:rsidRDefault="006726FD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0E572F3F" w14:textId="77777777" w:rsidR="00B61824" w:rsidRPr="00E22B34" w:rsidRDefault="00907EEC" w:rsidP="00170B96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  <w:r w:rsidRPr="00E22B34">
        <w:rPr>
          <w:b/>
          <w:sz w:val="28"/>
          <w:szCs w:val="28"/>
        </w:rPr>
        <w:t>3</w:t>
      </w:r>
      <w:r w:rsidR="00E22B34" w:rsidRPr="00E22B34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многофункциональном центре</w:t>
      </w:r>
    </w:p>
    <w:p w14:paraId="41BC37E3" w14:textId="77777777" w:rsidR="005727A5" w:rsidRPr="00E22B34" w:rsidRDefault="005727A5" w:rsidP="00170B96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</w:p>
    <w:p w14:paraId="6CB8DB8D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 Исчерпывающий перечень административных процедур (действий)</w:t>
      </w:r>
    </w:p>
    <w:p w14:paraId="0ACB9322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прием и регистрация заявления о предоставлении муниципальной услуги и иных документов;</w:t>
      </w:r>
    </w:p>
    <w:p w14:paraId="3ED829D6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возвращение заявления и иных принятых документов;</w:t>
      </w:r>
    </w:p>
    <w:p w14:paraId="05C9D036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направление межведомственных запросов;</w:t>
      </w:r>
    </w:p>
    <w:p w14:paraId="2A455673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рассмотрение документов и принятие решения о предоставлении или об отказе в предоставлении муниципальной услуги;</w:t>
      </w:r>
    </w:p>
    <w:p w14:paraId="41124169" w14:textId="77777777" w:rsidR="00B61824" w:rsidRPr="00E22B34" w:rsidRDefault="001526E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и порядок (способ) направления результата предоставления муниципальной услуги заявителю</w:t>
      </w:r>
      <w:r w:rsidR="00B61824" w:rsidRPr="00E22B34">
        <w:rPr>
          <w:sz w:val="28"/>
          <w:szCs w:val="28"/>
        </w:rPr>
        <w:t>.</w:t>
      </w:r>
    </w:p>
    <w:p w14:paraId="7464257E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3.1.1.</w:t>
      </w:r>
      <w:r w:rsidR="00B61824" w:rsidRPr="00E22B34">
        <w:rPr>
          <w:sz w:val="28"/>
          <w:szCs w:val="28"/>
        </w:rPr>
        <w:t xml:space="preserve"> Прием и регистрация заявле</w:t>
      </w:r>
      <w:r w:rsidR="006769E5" w:rsidRPr="00E22B34">
        <w:rPr>
          <w:sz w:val="28"/>
          <w:szCs w:val="28"/>
        </w:rPr>
        <w:t>ния о предоставлении муниципаль</w:t>
      </w:r>
      <w:r w:rsidR="00B61824" w:rsidRPr="00E22B34">
        <w:rPr>
          <w:sz w:val="28"/>
          <w:szCs w:val="28"/>
        </w:rPr>
        <w:t>ной услуги и иных документов</w:t>
      </w:r>
    </w:p>
    <w:p w14:paraId="40FF567F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</w:t>
      </w:r>
      <w:r w:rsidR="00B61824" w:rsidRPr="00E22B34">
        <w:rPr>
          <w:sz w:val="28"/>
          <w:szCs w:val="28"/>
        </w:rPr>
        <w:t>.1.</w:t>
      </w:r>
      <w:r w:rsidRPr="00E22B34">
        <w:rPr>
          <w:sz w:val="28"/>
          <w:szCs w:val="28"/>
        </w:rPr>
        <w:t>1.</w:t>
      </w:r>
      <w:r w:rsidR="00B61824" w:rsidRPr="00E22B34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  и иных документов:</w:t>
      </w:r>
    </w:p>
    <w:p w14:paraId="1EA62C91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на бумажном носителе непосре</w:t>
      </w:r>
      <w:r w:rsidR="00C555DC" w:rsidRPr="00E22B34">
        <w:rPr>
          <w:sz w:val="28"/>
          <w:szCs w:val="28"/>
        </w:rPr>
        <w:t>дственно в Уполномоченный орган</w:t>
      </w:r>
      <w:r w:rsidRPr="00E22B34">
        <w:rPr>
          <w:sz w:val="28"/>
          <w:szCs w:val="28"/>
        </w:rPr>
        <w:t>;</w:t>
      </w:r>
    </w:p>
    <w:p w14:paraId="680875C3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на бумажном носителе в Уполно</w:t>
      </w:r>
      <w:r w:rsidR="006769E5" w:rsidRPr="00E22B34">
        <w:rPr>
          <w:sz w:val="28"/>
          <w:szCs w:val="28"/>
        </w:rPr>
        <w:t>моченный орган посредством  поч</w:t>
      </w:r>
      <w:r w:rsidRPr="00E22B34">
        <w:rPr>
          <w:sz w:val="28"/>
          <w:szCs w:val="28"/>
        </w:rPr>
        <w:t>тового отправления.</w:t>
      </w:r>
    </w:p>
    <w:p w14:paraId="279AB7C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При личной форме подачи док</w:t>
      </w:r>
      <w:r w:rsidR="00C555DC" w:rsidRPr="00E22B34">
        <w:rPr>
          <w:sz w:val="28"/>
          <w:szCs w:val="28"/>
        </w:rPr>
        <w:t xml:space="preserve">ументов в Уполномоченный орган </w:t>
      </w:r>
      <w:r w:rsidRPr="00E22B34">
        <w:rPr>
          <w:sz w:val="28"/>
          <w:szCs w:val="28"/>
        </w:rPr>
        <w:t>подача заявления и иных документов осущ</w:t>
      </w:r>
      <w:r w:rsidR="006769E5" w:rsidRPr="00E22B34">
        <w:rPr>
          <w:sz w:val="28"/>
          <w:szCs w:val="28"/>
        </w:rPr>
        <w:t>ествляется  в порядке общей оче</w:t>
      </w:r>
      <w:r w:rsidRPr="00E22B34">
        <w:rPr>
          <w:sz w:val="28"/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</w:t>
      </w:r>
      <w:r w:rsidR="006726FD" w:rsidRPr="00E22B34">
        <w:rPr>
          <w:sz w:val="28"/>
          <w:szCs w:val="28"/>
        </w:rPr>
        <w:t>ументы, указанные в пунктах 2.6.</w:t>
      </w:r>
      <w:r w:rsidRPr="00E22B34">
        <w:rPr>
          <w:sz w:val="28"/>
          <w:szCs w:val="28"/>
        </w:rPr>
        <w:t xml:space="preserve"> 2.7</w:t>
      </w:r>
      <w:r w:rsidR="006726FD" w:rsidRPr="00E22B34">
        <w:rPr>
          <w:sz w:val="28"/>
          <w:szCs w:val="28"/>
        </w:rPr>
        <w:t>.</w:t>
      </w:r>
      <w:r w:rsidRPr="00E22B34">
        <w:rPr>
          <w:sz w:val="28"/>
          <w:szCs w:val="28"/>
        </w:rPr>
        <w:t xml:space="preserve"> настоящего административного регламента</w:t>
      </w:r>
      <w:r w:rsidR="006726FD" w:rsidRPr="00E22B34">
        <w:rPr>
          <w:sz w:val="28"/>
          <w:szCs w:val="28"/>
        </w:rPr>
        <w:t xml:space="preserve"> </w:t>
      </w:r>
      <w:r w:rsidRPr="00E22B34">
        <w:rPr>
          <w:sz w:val="28"/>
          <w:szCs w:val="28"/>
        </w:rPr>
        <w:t>(в случае если заявитель представляет документы, указанные в пункте</w:t>
      </w:r>
      <w:r w:rsidR="006726FD" w:rsidRPr="00E22B34">
        <w:rPr>
          <w:sz w:val="28"/>
          <w:szCs w:val="28"/>
        </w:rPr>
        <w:t xml:space="preserve"> </w:t>
      </w:r>
      <w:r w:rsidRPr="00E22B34">
        <w:rPr>
          <w:sz w:val="28"/>
          <w:szCs w:val="28"/>
        </w:rPr>
        <w:t>2.7</w:t>
      </w:r>
      <w:r w:rsidR="00C2391B" w:rsidRPr="00E22B34">
        <w:rPr>
          <w:sz w:val="28"/>
          <w:szCs w:val="28"/>
        </w:rPr>
        <w:t>.</w:t>
      </w:r>
      <w:r w:rsidRPr="00E22B34">
        <w:rPr>
          <w:sz w:val="28"/>
          <w:szCs w:val="28"/>
        </w:rPr>
        <w:t xml:space="preserve"> настоящего административного регламента, по собственной инициативе) на бумажном носителе.</w:t>
      </w:r>
    </w:p>
    <w:p w14:paraId="7589CD8B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</w:t>
      </w:r>
      <w:r w:rsidR="00C555DC" w:rsidRPr="00E22B34">
        <w:rPr>
          <w:sz w:val="28"/>
          <w:szCs w:val="28"/>
        </w:rPr>
        <w:t xml:space="preserve">риема в Уполномоченном органе </w:t>
      </w:r>
      <w:r w:rsidRPr="00E22B34">
        <w:rPr>
          <w:sz w:val="28"/>
          <w:szCs w:val="28"/>
        </w:rPr>
        <w:t>либо оформлено заранее.</w:t>
      </w:r>
    </w:p>
    <w:p w14:paraId="429F55C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 просьбе обратившегося лица заявление может быть оформлено ответственным за предоставление мун</w:t>
      </w:r>
      <w:r w:rsidR="00C2391B" w:rsidRPr="00E22B34">
        <w:rPr>
          <w:sz w:val="28"/>
          <w:szCs w:val="28"/>
        </w:rPr>
        <w:t xml:space="preserve">иципальной услуги специалистом </w:t>
      </w:r>
      <w:r w:rsidRPr="00E22B34">
        <w:rPr>
          <w:sz w:val="28"/>
          <w:szCs w:val="28"/>
        </w:rPr>
        <w:t>Уполномоченного органа (далее т</w:t>
      </w:r>
      <w:r w:rsidR="00C555DC" w:rsidRPr="00E22B34">
        <w:rPr>
          <w:sz w:val="28"/>
          <w:szCs w:val="28"/>
        </w:rPr>
        <w:t xml:space="preserve">акже ответственный специалист) </w:t>
      </w:r>
      <w:r w:rsidRPr="00E22B34">
        <w:rPr>
          <w:sz w:val="28"/>
          <w:szCs w:val="28"/>
        </w:rPr>
        <w:t>ответственными за прием документов, с использованием программных средств.</w:t>
      </w:r>
    </w:p>
    <w:p w14:paraId="75AB0FCE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этом случае заявитель собственноручно вписыва</w:t>
      </w:r>
      <w:r w:rsidR="006769E5" w:rsidRPr="00E22B34">
        <w:rPr>
          <w:sz w:val="28"/>
          <w:szCs w:val="28"/>
        </w:rPr>
        <w:t>ет в заявление свою фами</w:t>
      </w:r>
      <w:r w:rsidRPr="00E22B34">
        <w:rPr>
          <w:sz w:val="28"/>
          <w:szCs w:val="28"/>
        </w:rPr>
        <w:t>лию, имя и отчество, ставит дату и подпись.</w:t>
      </w:r>
    </w:p>
    <w:p w14:paraId="3E8A417B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Должностное лицо Уполномоченного органа, ответственное за прием документов, осуществляет следу</w:t>
      </w:r>
      <w:r w:rsidR="006769E5" w:rsidRPr="00E22B34">
        <w:rPr>
          <w:sz w:val="28"/>
          <w:szCs w:val="28"/>
        </w:rPr>
        <w:t>ющие действия в ходе приема зая</w:t>
      </w:r>
      <w:r w:rsidRPr="00E22B34">
        <w:rPr>
          <w:sz w:val="28"/>
          <w:szCs w:val="28"/>
        </w:rPr>
        <w:t>вителя:</w:t>
      </w:r>
    </w:p>
    <w:p w14:paraId="58FED809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устанавливает предмет обращения;</w:t>
      </w:r>
    </w:p>
    <w:p w14:paraId="43B2AEA1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устанавливает личность заявителя, в т</w:t>
      </w:r>
      <w:r w:rsidR="006769E5" w:rsidRPr="00E22B34">
        <w:rPr>
          <w:sz w:val="28"/>
          <w:szCs w:val="28"/>
        </w:rPr>
        <w:t>ом числе проверяет наличие доку</w:t>
      </w:r>
      <w:r w:rsidRPr="00E22B34">
        <w:rPr>
          <w:sz w:val="28"/>
          <w:szCs w:val="28"/>
        </w:rPr>
        <w:t>мента, удостоверяющего личность;</w:t>
      </w:r>
    </w:p>
    <w:p w14:paraId="38E23CC4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проверяет полномочия заявителя;</w:t>
      </w:r>
    </w:p>
    <w:p w14:paraId="5A4202B8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316F2CAE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установления наличия основан</w:t>
      </w:r>
      <w:r w:rsidR="006769E5" w:rsidRPr="00E22B34">
        <w:rPr>
          <w:sz w:val="28"/>
          <w:szCs w:val="28"/>
        </w:rPr>
        <w:t>ий для возврата документов, ука</w:t>
      </w:r>
      <w:r w:rsidRPr="00E22B34">
        <w:rPr>
          <w:sz w:val="28"/>
          <w:szCs w:val="28"/>
        </w:rPr>
        <w:t xml:space="preserve">занных в пункте </w:t>
      </w:r>
      <w:r w:rsidR="00C2391B" w:rsidRPr="00E22B34">
        <w:rPr>
          <w:sz w:val="28"/>
          <w:szCs w:val="28"/>
        </w:rPr>
        <w:t>3.1.2.</w:t>
      </w:r>
      <w:r w:rsidRPr="00E22B34">
        <w:rPr>
          <w:sz w:val="28"/>
          <w:szCs w:val="28"/>
        </w:rPr>
        <w:t xml:space="preserve"> настоящего админ</w:t>
      </w:r>
      <w:r w:rsidR="006769E5" w:rsidRPr="00E22B34">
        <w:rPr>
          <w:sz w:val="28"/>
          <w:szCs w:val="28"/>
        </w:rPr>
        <w:t>истративного регламента информи</w:t>
      </w:r>
      <w:r w:rsidRPr="00E22B34">
        <w:rPr>
          <w:sz w:val="28"/>
          <w:szCs w:val="28"/>
        </w:rPr>
        <w:t>рует в устной форме заявителя  о выявленных фактах, разъясняет последствия наличия таких оснований и предлагает принять меры по их устранению;</w:t>
      </w:r>
    </w:p>
    <w:p w14:paraId="1111CEE7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14:paraId="733B3687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41A7C53D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необходимости должностное лицо Уполномоченного органа изготавлива</w:t>
      </w:r>
      <w:r w:rsidR="00C555DC" w:rsidRPr="00E22B34">
        <w:rPr>
          <w:sz w:val="28"/>
          <w:szCs w:val="28"/>
        </w:rPr>
        <w:t>е</w:t>
      </w:r>
      <w:r w:rsidRPr="00E22B34">
        <w:rPr>
          <w:sz w:val="28"/>
          <w:szCs w:val="28"/>
        </w:rPr>
        <w:t>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14:paraId="5C469A16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Длительность осуществления всех не</w:t>
      </w:r>
      <w:r w:rsidR="006769E5" w:rsidRPr="00E22B34">
        <w:rPr>
          <w:sz w:val="28"/>
          <w:szCs w:val="28"/>
        </w:rPr>
        <w:t>обходимых действий не может пре</w:t>
      </w:r>
      <w:r w:rsidRPr="00E22B34">
        <w:rPr>
          <w:sz w:val="28"/>
          <w:szCs w:val="28"/>
        </w:rPr>
        <w:t>вышать 15 минут.</w:t>
      </w:r>
    </w:p>
    <w:p w14:paraId="1B923189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Документы для предоставления муниципальной услуги могут быть представлены в Уполномоченный орган посредством направления заявления о </w:t>
      </w:r>
      <w:r w:rsidRPr="00E22B34">
        <w:rPr>
          <w:sz w:val="28"/>
          <w:szCs w:val="28"/>
        </w:rPr>
        <w:lastRenderedPageBreak/>
        <w:t>предоставлении муниципальной услуги и иных документов почтовым отправлением (заочная форма подачи документов):</w:t>
      </w:r>
    </w:p>
    <w:p w14:paraId="52830BB1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14:paraId="0864649D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14:paraId="0E749050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14:paraId="28D10629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14:paraId="75E6161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личном обращении заявителя в Уполномоченный орган;</w:t>
      </w:r>
    </w:p>
    <w:p w14:paraId="16EAE107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 телефону Уполномоченного органа;</w:t>
      </w:r>
    </w:p>
    <w:p w14:paraId="4BC78D81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через официальный сайт Уполномоченного органа;</w:t>
      </w:r>
    </w:p>
    <w:p w14:paraId="418C5E09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осуществлении записи заявитель сообщает следующие данные:</w:t>
      </w:r>
    </w:p>
    <w:p w14:paraId="410066BF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фамилию, имя, отчество (последнее - при наличии);</w:t>
      </w:r>
    </w:p>
    <w:p w14:paraId="4772814E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номер контактного телефона;</w:t>
      </w:r>
    </w:p>
    <w:p w14:paraId="0ED777F6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адрес электронной почты (по желанию);</w:t>
      </w:r>
    </w:p>
    <w:p w14:paraId="7B21DE0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желаемые дату и время представления заявления и необходимых документов.</w:t>
      </w:r>
    </w:p>
    <w:p w14:paraId="5D506FB7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14:paraId="71DA94F9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14:paraId="6991F7F6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</w:t>
      </w:r>
      <w:r w:rsidR="006769E5" w:rsidRPr="00E22B34">
        <w:rPr>
          <w:sz w:val="28"/>
          <w:szCs w:val="28"/>
        </w:rPr>
        <w:t>и, в электронном виде, и регист</w:t>
      </w:r>
      <w:r w:rsidRPr="00E22B34">
        <w:rPr>
          <w:sz w:val="28"/>
          <w:szCs w:val="28"/>
        </w:rPr>
        <w:t>рацию заявления без необходимости повторного представления заявителем таких документов на бумажном носителе.</w:t>
      </w:r>
    </w:p>
    <w:p w14:paraId="1FE27A9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14:paraId="4E861E71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14:paraId="0A4AAD3F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14:paraId="6DE4F558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проверяет представленные документы на предмет комплектности;</w:t>
      </w:r>
    </w:p>
    <w:p w14:paraId="03A5184D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отправляет заявителю уведомление  с описью принятых документов и указанием даты их принятия, подтверждающее принятие документов;</w:t>
      </w:r>
    </w:p>
    <w:p w14:paraId="6FA1E1A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</w:t>
      </w:r>
      <w:r w:rsidR="006769E5" w:rsidRPr="00E22B34">
        <w:rPr>
          <w:sz w:val="28"/>
          <w:szCs w:val="28"/>
        </w:rPr>
        <w:t>ния запроса и документов, спосо</w:t>
      </w:r>
      <w:r w:rsidRPr="00E22B34">
        <w:rPr>
          <w:sz w:val="28"/>
          <w:szCs w:val="28"/>
        </w:rPr>
        <w:t>бом, который использовал (указал) заявитель при заочном обращении.</w:t>
      </w:r>
    </w:p>
    <w:p w14:paraId="305B3098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14:paraId="3563F82F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3.1.1.</w:t>
      </w:r>
      <w:r w:rsidR="00B61824" w:rsidRPr="00E22B34">
        <w:rPr>
          <w:sz w:val="28"/>
          <w:szCs w:val="28"/>
        </w:rPr>
        <w:t>2. Критерием принятия решения о приеме документов является наличие заявления и прилагаемых документов.</w:t>
      </w:r>
    </w:p>
    <w:p w14:paraId="5734E90E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3.1.1.</w:t>
      </w:r>
      <w:r w:rsidR="00B61824" w:rsidRPr="00E22B34">
        <w:rPr>
          <w:sz w:val="28"/>
          <w:szCs w:val="28"/>
        </w:rPr>
        <w:t>3.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услуги.</w:t>
      </w:r>
    </w:p>
    <w:p w14:paraId="23DDB0F4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3.1.1.</w:t>
      </w:r>
      <w:r w:rsidR="00B61824" w:rsidRPr="00E22B34">
        <w:rPr>
          <w:sz w:val="28"/>
          <w:szCs w:val="28"/>
        </w:rPr>
        <w:t>4. Результатом административной процедуры является регистрация в Уполномоченном органе заявления и д</w:t>
      </w:r>
      <w:r w:rsidR="006769E5" w:rsidRPr="00E22B34">
        <w:rPr>
          <w:sz w:val="28"/>
          <w:szCs w:val="28"/>
        </w:rPr>
        <w:t>окументов, представленных заяви</w:t>
      </w:r>
      <w:r w:rsidR="00B61824" w:rsidRPr="00E22B34">
        <w:rPr>
          <w:sz w:val="28"/>
          <w:szCs w:val="28"/>
        </w:rPr>
        <w:t>телем, их передача ответственному специалисту.</w:t>
      </w:r>
    </w:p>
    <w:p w14:paraId="0ADA4594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14:paraId="72ABF66F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</w:t>
      </w:r>
      <w:r w:rsidR="00C2391B" w:rsidRPr="00E22B34">
        <w:rPr>
          <w:sz w:val="28"/>
          <w:szCs w:val="28"/>
        </w:rPr>
        <w:t>1.2</w:t>
      </w:r>
      <w:r w:rsidRPr="00E22B34">
        <w:rPr>
          <w:sz w:val="28"/>
          <w:szCs w:val="28"/>
        </w:rPr>
        <w:t>. Возвращение заявления и иных принятых документо</w:t>
      </w:r>
      <w:r w:rsidR="00C555DC" w:rsidRPr="00E22B34">
        <w:rPr>
          <w:sz w:val="28"/>
          <w:szCs w:val="28"/>
        </w:rPr>
        <w:t>в</w:t>
      </w:r>
      <w:r w:rsidR="005727A5" w:rsidRPr="00E22B34">
        <w:rPr>
          <w:sz w:val="28"/>
          <w:szCs w:val="28"/>
        </w:rPr>
        <w:t>.</w:t>
      </w:r>
    </w:p>
    <w:p w14:paraId="4A19FEF4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3.1.2.1.</w:t>
      </w:r>
      <w:r w:rsidR="00B61824" w:rsidRPr="00E22B34">
        <w:rPr>
          <w:sz w:val="28"/>
          <w:szCs w:val="28"/>
        </w:rPr>
        <w:t xml:space="preserve"> Основанием для начала административной процедуры является зарегистрированное заявление и приложенные документы и наличие одного из следующих оснований:</w:t>
      </w:r>
    </w:p>
    <w:p w14:paraId="6256AF94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заявление о предоставлении земельного участка не соответствует требованиям пункта 1 статьи 39.17 Земельного Кодекса Российской Федерации;</w:t>
      </w:r>
    </w:p>
    <w:p w14:paraId="329AB1E9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заявление о предоставлении  земельного участка подано в орган, не наделенный полномочиями принятия решения по предоставления испрашиваемого земельного участка;</w:t>
      </w:r>
    </w:p>
    <w:p w14:paraId="73A7F5C2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3) к заявлению о предоставлении земельного участка не приложены документы, указанные в пункте 2.6 настоящего административного регламента.</w:t>
      </w:r>
    </w:p>
    <w:p w14:paraId="0D8C0393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</w:t>
      </w:r>
      <w:r w:rsidR="00B61824" w:rsidRPr="00E22B34">
        <w:rPr>
          <w:sz w:val="28"/>
          <w:szCs w:val="28"/>
        </w:rPr>
        <w:t>.2.</w:t>
      </w:r>
      <w:r w:rsidRPr="00E22B34">
        <w:rPr>
          <w:sz w:val="28"/>
          <w:szCs w:val="28"/>
        </w:rPr>
        <w:t>2.</w:t>
      </w:r>
      <w:r w:rsidR="00B61824" w:rsidRPr="00E22B34">
        <w:rPr>
          <w:sz w:val="28"/>
          <w:szCs w:val="28"/>
        </w:rPr>
        <w:t xml:space="preserve"> Должностное лицо Уполномоченного органа, ответственное за предоставление муниципальной услуги,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документов.</w:t>
      </w:r>
    </w:p>
    <w:p w14:paraId="4F71C7B0" w14:textId="5E82A338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3.1.2.</w:t>
      </w:r>
      <w:r w:rsidR="00B61824" w:rsidRPr="00E22B34">
        <w:rPr>
          <w:sz w:val="28"/>
          <w:szCs w:val="28"/>
        </w:rPr>
        <w:t>3. В случае наличия основани</w:t>
      </w:r>
      <w:r w:rsidR="006769E5" w:rsidRPr="00E22B34">
        <w:rPr>
          <w:sz w:val="28"/>
          <w:szCs w:val="28"/>
        </w:rPr>
        <w:t>й для возвращения принятых доку</w:t>
      </w:r>
      <w:r w:rsidR="00B61824" w:rsidRPr="00E22B34">
        <w:rPr>
          <w:sz w:val="28"/>
          <w:szCs w:val="28"/>
        </w:rPr>
        <w:t xml:space="preserve">ментов должностное лицо Уполномоченного органа в течение </w:t>
      </w:r>
      <w:r w:rsidR="00170B96">
        <w:rPr>
          <w:sz w:val="28"/>
          <w:szCs w:val="28"/>
        </w:rPr>
        <w:t xml:space="preserve">7 </w:t>
      </w:r>
      <w:r w:rsidR="00B61824" w:rsidRPr="00E22B34">
        <w:rPr>
          <w:sz w:val="28"/>
          <w:szCs w:val="28"/>
        </w:rPr>
        <w:t>дней возвращает заявителю указанное заявление и прилагаемые к нему документы без рассмотрения  с указанием причин возврата.</w:t>
      </w:r>
    </w:p>
    <w:p w14:paraId="5B0687FF" w14:textId="77777777" w:rsidR="00B61824" w:rsidRPr="00E22B34" w:rsidRDefault="00C2391B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3.1.2.</w:t>
      </w:r>
      <w:r w:rsidR="00B61824" w:rsidRPr="00E22B34">
        <w:rPr>
          <w:sz w:val="28"/>
          <w:szCs w:val="28"/>
        </w:rPr>
        <w:t>4. Критерием принятия решения о возвращении заявления и приложенных документов является наличие оснований, указанных в пункте 3.1.</w:t>
      </w:r>
      <w:r w:rsidRPr="00E22B34">
        <w:rPr>
          <w:sz w:val="28"/>
          <w:szCs w:val="28"/>
        </w:rPr>
        <w:t>2.</w:t>
      </w:r>
      <w:r w:rsidR="00B61824" w:rsidRPr="00E22B34">
        <w:rPr>
          <w:sz w:val="28"/>
          <w:szCs w:val="28"/>
        </w:rPr>
        <w:t xml:space="preserve"> настоящего административного регламента.</w:t>
      </w:r>
    </w:p>
    <w:p w14:paraId="249C3268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3.1.2.5</w:t>
      </w:r>
      <w:r w:rsidR="00B61824" w:rsidRPr="00E22B34">
        <w:rPr>
          <w:sz w:val="28"/>
          <w:szCs w:val="28"/>
        </w:rPr>
        <w:t>. Максимальный срок исполнени</w:t>
      </w:r>
      <w:r w:rsidR="006769E5" w:rsidRPr="00E22B34">
        <w:rPr>
          <w:sz w:val="28"/>
          <w:szCs w:val="28"/>
        </w:rPr>
        <w:t>я административной процедуры со</w:t>
      </w:r>
      <w:r w:rsidR="00B61824" w:rsidRPr="00E22B34">
        <w:rPr>
          <w:sz w:val="28"/>
          <w:szCs w:val="28"/>
        </w:rPr>
        <w:t>ставляет 7 дней со дня поступления в Уполномоченный орган заявления о предоставлении муниципальной услуги.</w:t>
      </w:r>
    </w:p>
    <w:p w14:paraId="1746816C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3.1.2.6</w:t>
      </w:r>
      <w:r w:rsidR="00B61824" w:rsidRPr="00E22B34">
        <w:rPr>
          <w:sz w:val="28"/>
          <w:szCs w:val="28"/>
        </w:rPr>
        <w:t>. Результатом исполнения административной процедуры является возвращение заявления и приложенных документов заявителю.</w:t>
      </w:r>
    </w:p>
    <w:p w14:paraId="06DFC436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3.1.3.</w:t>
      </w:r>
      <w:r w:rsidR="00B61824" w:rsidRPr="00E22B34">
        <w:rPr>
          <w:sz w:val="28"/>
          <w:szCs w:val="28"/>
        </w:rPr>
        <w:t xml:space="preserve"> Направление межведомственных запросов</w:t>
      </w:r>
    </w:p>
    <w:p w14:paraId="5176F307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3.1.3.</w:t>
      </w:r>
      <w:r w:rsidR="00B61824" w:rsidRPr="00E22B34">
        <w:rPr>
          <w:sz w:val="28"/>
          <w:szCs w:val="28"/>
        </w:rPr>
        <w:t>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14:paraId="5B564236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3.1.3</w:t>
      </w:r>
      <w:r w:rsidR="00B61824" w:rsidRPr="00E22B34">
        <w:rPr>
          <w:sz w:val="28"/>
          <w:szCs w:val="28"/>
        </w:rPr>
        <w:t>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14:paraId="1736F653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3.1.3.</w:t>
      </w:r>
      <w:r w:rsidR="00B61824" w:rsidRPr="00E22B34">
        <w:rPr>
          <w:sz w:val="28"/>
          <w:szCs w:val="28"/>
        </w:rPr>
        <w:t>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2.7. настоящего административного регламента.</w:t>
      </w:r>
    </w:p>
    <w:p w14:paraId="3294866D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3.1.3.</w:t>
      </w:r>
      <w:r w:rsidR="00B61824" w:rsidRPr="00E22B34">
        <w:rPr>
          <w:sz w:val="28"/>
          <w:szCs w:val="28"/>
        </w:rPr>
        <w:t>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14:paraId="06F5C6E3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3.1.3.</w:t>
      </w:r>
      <w:r w:rsidR="00B61824" w:rsidRPr="00E22B34">
        <w:rPr>
          <w:sz w:val="28"/>
          <w:szCs w:val="28"/>
        </w:rPr>
        <w:t>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14:paraId="1DDBAA4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14:paraId="0F2098B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</w:t>
      </w:r>
      <w:r w:rsidR="009F3722" w:rsidRPr="00E22B34">
        <w:rPr>
          <w:sz w:val="28"/>
          <w:szCs w:val="28"/>
        </w:rPr>
        <w:t>1.4.</w:t>
      </w:r>
      <w:r w:rsidRPr="00E22B34">
        <w:rPr>
          <w:sz w:val="28"/>
          <w:szCs w:val="28"/>
        </w:rPr>
        <w:t xml:space="preserve"> Рассмотрение документов и</w:t>
      </w:r>
      <w:r w:rsidR="006769E5" w:rsidRPr="00E22B34">
        <w:rPr>
          <w:sz w:val="28"/>
          <w:szCs w:val="28"/>
        </w:rPr>
        <w:t xml:space="preserve"> принятие решения о предоставле</w:t>
      </w:r>
      <w:r w:rsidRPr="00E22B34">
        <w:rPr>
          <w:sz w:val="28"/>
          <w:szCs w:val="28"/>
        </w:rPr>
        <w:t>нии либо об отказе в предоставлении муниципальной услуги</w:t>
      </w:r>
    </w:p>
    <w:p w14:paraId="708FC1C1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>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3.4 настоящего административного регламента межведомственный запрос, а также отсутствие оснований для возврата заявления и приложенных документов.</w:t>
      </w:r>
    </w:p>
    <w:p w14:paraId="5608ED11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>2. В случае наличия оснований для отказа в предоставлении муниципальной услуги,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порядке.</w:t>
      </w:r>
    </w:p>
    <w:p w14:paraId="2F7B8B01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>3. В случае отсутствия оснований для возвращения заявителю заявления о предоставлении муниципальной услуги и приложенных  документов,  оснований для отказа в предоставлении муниципальной услуги, указанных в пункте 2.10.2  настоящего административного регламента, после проверки заявления и прилагаемых к нему документов должностное лицо Уполномоченного органа:</w:t>
      </w:r>
    </w:p>
    <w:p w14:paraId="3190796F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обращения заявителя за предоставлением земельного участка в постоянное (бессрочное) пользование гот</w:t>
      </w:r>
      <w:r w:rsidR="006769E5" w:rsidRPr="00E22B34">
        <w:rPr>
          <w:sz w:val="28"/>
          <w:szCs w:val="28"/>
        </w:rPr>
        <w:t>овит проект решения о предостав</w:t>
      </w:r>
      <w:r w:rsidRPr="00E22B34">
        <w:rPr>
          <w:sz w:val="28"/>
          <w:szCs w:val="28"/>
        </w:rPr>
        <w:t xml:space="preserve">лении земельного участка в собственность бесплатно или в </w:t>
      </w:r>
      <w:r w:rsidR="006769E5" w:rsidRPr="00E22B34">
        <w:rPr>
          <w:sz w:val="28"/>
          <w:szCs w:val="28"/>
        </w:rPr>
        <w:t>постоянное (бес</w:t>
      </w:r>
      <w:r w:rsidRPr="00E22B34">
        <w:rPr>
          <w:sz w:val="28"/>
          <w:szCs w:val="28"/>
        </w:rPr>
        <w:t xml:space="preserve">срочное) </w:t>
      </w:r>
      <w:r w:rsidRPr="00E22B34">
        <w:rPr>
          <w:sz w:val="28"/>
          <w:szCs w:val="28"/>
        </w:rPr>
        <w:lastRenderedPageBreak/>
        <w:t>пользование, если не требуется образование испрашиваемого земельного участка или уточнение его границ  и согласовывает его в установленном порядке;</w:t>
      </w:r>
    </w:p>
    <w:p w14:paraId="0E8F6986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обращения заявителя за предоставлением земельного участка в аренду, собственность, безвозмездное пользование осуществляет подготовку проектов договора аренды, договора купли-продажи земельного участка или договора безвозмездного пользования зем</w:t>
      </w:r>
      <w:r w:rsidR="006769E5" w:rsidRPr="00E22B34">
        <w:rPr>
          <w:sz w:val="28"/>
          <w:szCs w:val="28"/>
        </w:rPr>
        <w:t>ельным участком в трех экземпля</w:t>
      </w:r>
      <w:r w:rsidRPr="00E22B34">
        <w:rPr>
          <w:sz w:val="28"/>
          <w:szCs w:val="28"/>
        </w:rPr>
        <w:t>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границ.</w:t>
      </w:r>
    </w:p>
    <w:p w14:paraId="2ECFF71F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 xml:space="preserve">4. После согласования проекта решения о предоставлении либо об отказе в предоставлении земельного участка решение подписывается </w:t>
      </w:r>
      <w:r w:rsidR="00FD7BC4">
        <w:rPr>
          <w:sz w:val="28"/>
          <w:szCs w:val="28"/>
        </w:rPr>
        <w:t>начальником</w:t>
      </w:r>
      <w:r w:rsidR="00B61824" w:rsidRPr="00E22B34">
        <w:rPr>
          <w:sz w:val="28"/>
          <w:szCs w:val="28"/>
        </w:rPr>
        <w:t xml:space="preserve"> и регистрируется в системе электронного документооборота Уполномоченного органа.</w:t>
      </w:r>
    </w:p>
    <w:p w14:paraId="7B483800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>5. Критерием принятия решения  является наличие или отсутствие оснований для отказа в предоставлении муниципальной услуги, оснований для возврата заявления, указанных в пунктах 2.9, 2.10.2 настоящего административного регламента.</w:t>
      </w:r>
    </w:p>
    <w:p w14:paraId="1C994CBE" w14:textId="77777777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>6.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заявления.</w:t>
      </w:r>
    </w:p>
    <w:p w14:paraId="4021C880" w14:textId="7C212199" w:rsidR="00B61824" w:rsidRPr="00E22B34" w:rsidRDefault="009F3722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3.1.4.</w:t>
      </w:r>
      <w:r w:rsidR="00B61824" w:rsidRPr="00E22B34">
        <w:rPr>
          <w:sz w:val="28"/>
          <w:szCs w:val="28"/>
        </w:rPr>
        <w:t>7. Максимальный срок исполнения административной процедуры не может превышать:</w:t>
      </w:r>
    </w:p>
    <w:p w14:paraId="6B15A82B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7 дней со дня поступления заявления в Уполномоченный орган в случае принятия решения о возврате заявления.</w:t>
      </w:r>
    </w:p>
    <w:p w14:paraId="38E17960" w14:textId="77B55732" w:rsidR="00B61824" w:rsidRPr="00E22B34" w:rsidRDefault="00170B96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B61824" w:rsidRPr="00E22B34">
        <w:rPr>
          <w:sz w:val="28"/>
          <w:szCs w:val="28"/>
        </w:rPr>
        <w:t xml:space="preserve"> дней со дня поступления заявления  в Уполномоченный орган в случае принятия решения о предоставлении или об отказе в предоставлении муниципальной услуги.</w:t>
      </w:r>
    </w:p>
    <w:p w14:paraId="3CFA262D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</w:t>
      </w:r>
      <w:r w:rsidR="00A956A5" w:rsidRPr="00E22B34">
        <w:rPr>
          <w:sz w:val="28"/>
          <w:szCs w:val="28"/>
        </w:rPr>
        <w:t>1.</w:t>
      </w:r>
      <w:r w:rsidRPr="00E22B34">
        <w:rPr>
          <w:sz w:val="28"/>
          <w:szCs w:val="28"/>
        </w:rPr>
        <w:t xml:space="preserve">5. </w:t>
      </w:r>
      <w:r w:rsidR="001526E4">
        <w:rPr>
          <w:sz w:val="28"/>
          <w:szCs w:val="28"/>
        </w:rPr>
        <w:t>Срок и порядок (способ) направления результата предоставления муниципальной услуги заявителю.</w:t>
      </w:r>
    </w:p>
    <w:p w14:paraId="63975F11" w14:textId="77777777" w:rsidR="00B61824" w:rsidRPr="00E22B34" w:rsidRDefault="00A956A5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3.1.5.</w:t>
      </w:r>
      <w:r w:rsidR="00B61824" w:rsidRPr="00E22B34">
        <w:rPr>
          <w:sz w:val="28"/>
          <w:szCs w:val="28"/>
        </w:rPr>
        <w:t>1. 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</w:p>
    <w:p w14:paraId="4126FD65" w14:textId="77777777" w:rsidR="00B61824" w:rsidRPr="00E22B34" w:rsidRDefault="00A956A5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3.1.5.</w:t>
      </w:r>
      <w:r w:rsidR="00B61824" w:rsidRPr="00E22B34">
        <w:rPr>
          <w:sz w:val="28"/>
          <w:szCs w:val="28"/>
        </w:rPr>
        <w:t>2. Должностное лицо Уполномоченного органа вручает (направляет) заявителю результат  предоставления муниципальной услуги в течение 1 (одного) рабочего дня со дня принятия решения о предоставлении или об отказе в предоставлении земельного участка.</w:t>
      </w:r>
    </w:p>
    <w:p w14:paraId="0FD3ECF4" w14:textId="77777777" w:rsidR="00B61824" w:rsidRPr="00E22B34" w:rsidRDefault="00A956A5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3.1.5.</w:t>
      </w:r>
      <w:r w:rsidR="00B61824" w:rsidRPr="00E22B34">
        <w:rPr>
          <w:sz w:val="28"/>
          <w:szCs w:val="28"/>
        </w:rPr>
        <w:t>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14:paraId="5035F746" w14:textId="77777777" w:rsidR="00B61824" w:rsidRPr="00E22B34" w:rsidRDefault="00A956A5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3.1.5.</w:t>
      </w:r>
      <w:r w:rsidR="00B61824" w:rsidRPr="00E22B34">
        <w:rPr>
          <w:sz w:val="28"/>
          <w:szCs w:val="28"/>
        </w:rPr>
        <w:t xml:space="preserve">4. Результатом выполнения административной процедуры является направление (вручение) заявителю решения о предоставлении земельного участка с проектами соответствующих договоров и актов передачи или решения </w:t>
      </w:r>
      <w:r w:rsidR="00B61824" w:rsidRPr="00E22B34">
        <w:rPr>
          <w:sz w:val="28"/>
          <w:szCs w:val="28"/>
        </w:rPr>
        <w:lastRenderedPageBreak/>
        <w:t>об отказе в  предоставлении земельного участка способом, указанным заявителем.</w:t>
      </w:r>
    </w:p>
    <w:p w14:paraId="415C1FD5" w14:textId="77777777" w:rsidR="00B61824" w:rsidRPr="00E22B34" w:rsidRDefault="00A956A5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3.1.5.</w:t>
      </w:r>
      <w:r w:rsidR="00B61824" w:rsidRPr="00E22B34">
        <w:rPr>
          <w:sz w:val="28"/>
          <w:szCs w:val="28"/>
        </w:rPr>
        <w:t>5. Максимальное время, затраченное на административное действие, не должно превышать 1 (одного) рабочего  дня со дня принятия решения.</w:t>
      </w:r>
    </w:p>
    <w:p w14:paraId="063DFB56" w14:textId="77777777" w:rsidR="0031719E" w:rsidRPr="00983A4A" w:rsidRDefault="00B32B64" w:rsidP="00170B96">
      <w:pPr>
        <w:ind w:firstLine="709"/>
        <w:jc w:val="both"/>
        <w:rPr>
          <w:sz w:val="28"/>
          <w:szCs w:val="28"/>
        </w:rPr>
      </w:pPr>
      <w:r w:rsidRPr="00B32B64">
        <w:rPr>
          <w:sz w:val="28"/>
          <w:szCs w:val="28"/>
        </w:rPr>
        <w:t xml:space="preserve">3.2. </w:t>
      </w:r>
      <w:r w:rsidR="0031719E" w:rsidRPr="00983A4A">
        <w:rPr>
          <w:sz w:val="28"/>
          <w:szCs w:val="28"/>
        </w:rPr>
        <w:t>Порядок исправления допущенных опечаток и ошибок и выдача дубликатов документов, выданных в результате предоставления муниципальной услуги.</w:t>
      </w:r>
    </w:p>
    <w:p w14:paraId="12DFB443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и выдача дубликатов документов, выданных в результате предоставления муниципальной услуги.</w:t>
      </w:r>
    </w:p>
    <w:p w14:paraId="2B1333A6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>К заявлению помимо документов, являющихся основанием для исправления ошибки (опечатки) и выдаче дубликатов документов,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1AB141D2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14:paraId="1D36D8F4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 (документов). В случае выявления документов или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(выдачу дубликата) указанных документов в срок, не превышающий 5 рабочих дней с момента регистрации соответствующего заявления. </w:t>
      </w:r>
    </w:p>
    <w:p w14:paraId="5C2DBCF0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14:paraId="61B63B25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>Заявление об исправлении ошибок и опечаток в документах (выдаче дубликатов документов),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14:paraId="2707F33A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</w:t>
      </w:r>
      <w:r w:rsidRPr="00983A4A">
        <w:rPr>
          <w:sz w:val="28"/>
          <w:szCs w:val="28"/>
        </w:rPr>
        <w:lastRenderedPageBreak/>
        <w:t>муниципальной услуги документах, размещается в личном кабинете заявителя на ЕПГУ, РПГУ.</w:t>
      </w:r>
    </w:p>
    <w:p w14:paraId="770ACA6A" w14:textId="77777777" w:rsidR="0031719E" w:rsidRPr="00983A4A" w:rsidRDefault="0031719E" w:rsidP="00170B96">
      <w:pPr>
        <w:ind w:firstLine="709"/>
        <w:jc w:val="both"/>
        <w:rPr>
          <w:sz w:val="28"/>
          <w:szCs w:val="28"/>
        </w:rPr>
      </w:pPr>
      <w:r w:rsidRPr="00983A4A">
        <w:rPr>
          <w:sz w:val="28"/>
          <w:szCs w:val="28"/>
        </w:rPr>
        <w:t>Результатом административной процедуры является выдача (направление) заявителю исправленного (дубликата)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 (документов).</w:t>
      </w:r>
    </w:p>
    <w:p w14:paraId="7404363F" w14:textId="77777777" w:rsidR="00B32B64" w:rsidRPr="00B32B64" w:rsidRDefault="00B32B64" w:rsidP="00170B96">
      <w:pPr>
        <w:ind w:firstLine="709"/>
        <w:jc w:val="both"/>
        <w:rPr>
          <w:sz w:val="28"/>
          <w:szCs w:val="28"/>
        </w:rPr>
      </w:pPr>
    </w:p>
    <w:p w14:paraId="60A204E6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42A2C8B1" w14:textId="77777777" w:rsidR="00B61824" w:rsidRPr="00E22B34" w:rsidRDefault="00DB2413" w:rsidP="00170B96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  <w:r w:rsidRPr="00E22B34">
        <w:rPr>
          <w:b/>
          <w:sz w:val="28"/>
          <w:szCs w:val="28"/>
        </w:rPr>
        <w:t>4</w:t>
      </w:r>
      <w:r w:rsidR="00E22B34" w:rsidRPr="00E22B34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14:paraId="79F9FFA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b/>
          <w:sz w:val="28"/>
          <w:szCs w:val="28"/>
        </w:rPr>
      </w:pPr>
    </w:p>
    <w:p w14:paraId="06D24D5E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5A3BDD" w:rsidRPr="00E22B34">
        <w:rPr>
          <w:sz w:val="28"/>
          <w:szCs w:val="28"/>
        </w:rPr>
        <w:t>.</w:t>
      </w:r>
    </w:p>
    <w:p w14:paraId="4CEEC792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</w:t>
      </w:r>
      <w:r w:rsidR="006726FD" w:rsidRPr="00E22B34">
        <w:rPr>
          <w:sz w:val="28"/>
          <w:szCs w:val="28"/>
        </w:rPr>
        <w:t>щего административного регламен</w:t>
      </w:r>
      <w:r w:rsidRPr="00E22B34">
        <w:rPr>
          <w:sz w:val="28"/>
          <w:szCs w:val="28"/>
        </w:rPr>
        <w:t>та.</w:t>
      </w:r>
    </w:p>
    <w:p w14:paraId="7F6AFD42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682C948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2270B62F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4.2.2. Проверки могут быть плановыми и внеплановыми.</w:t>
      </w:r>
    </w:p>
    <w:p w14:paraId="5909F98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14:paraId="6EB74CD8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090BE445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</w:t>
      </w:r>
      <w:r w:rsidR="006726FD" w:rsidRPr="00E22B34">
        <w:rPr>
          <w:sz w:val="28"/>
          <w:szCs w:val="28"/>
        </w:rPr>
        <w:t>в которой включаются муниципаль</w:t>
      </w:r>
      <w:r w:rsidRPr="00E22B34">
        <w:rPr>
          <w:sz w:val="28"/>
          <w:szCs w:val="28"/>
        </w:rPr>
        <w:t>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14:paraId="2840F0D4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4.3. Ответственность должностных лиц Уполномоченного органа, предоставляющего муниципальную услугу, за решения и действия (бездействие), </w:t>
      </w:r>
      <w:r w:rsidRPr="00E22B34">
        <w:rPr>
          <w:sz w:val="28"/>
          <w:szCs w:val="28"/>
        </w:rPr>
        <w:lastRenderedPageBreak/>
        <w:t>принимаемые (осуществляемые) ими в ходе предоставления муниципальной услуги</w:t>
      </w:r>
    </w:p>
    <w:p w14:paraId="5E63AC9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Должностное лицо несет персональную ответственность за:</w:t>
      </w:r>
    </w:p>
    <w:p w14:paraId="30E1D455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 соблюдение установленного порядка приема документов;</w:t>
      </w:r>
    </w:p>
    <w:p w14:paraId="629B9DCA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 принятие надлежащих мер по полн</w:t>
      </w:r>
      <w:r w:rsidR="006726FD" w:rsidRPr="00E22B34">
        <w:rPr>
          <w:sz w:val="28"/>
          <w:szCs w:val="28"/>
        </w:rPr>
        <w:t>ой и всесторонней проверке пред</w:t>
      </w:r>
      <w:r w:rsidRPr="00E22B34">
        <w:rPr>
          <w:sz w:val="28"/>
          <w:szCs w:val="28"/>
        </w:rPr>
        <w:t>ставленных документов;</w:t>
      </w:r>
    </w:p>
    <w:p w14:paraId="07013138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14:paraId="53C9D4D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 учет выданных документов;</w:t>
      </w:r>
    </w:p>
    <w:p w14:paraId="00F7D983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своевременное формирование, ведение и надлежащее хранение документов.</w:t>
      </w:r>
    </w:p>
    <w:p w14:paraId="3F60250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</w:t>
      </w:r>
      <w:r w:rsidR="006726FD" w:rsidRPr="00E22B34">
        <w:rPr>
          <w:sz w:val="28"/>
          <w:szCs w:val="28"/>
        </w:rPr>
        <w:t>овным лицам применяются меры от</w:t>
      </w:r>
      <w:r w:rsidRPr="00E22B34">
        <w:rPr>
          <w:sz w:val="28"/>
          <w:szCs w:val="28"/>
        </w:rPr>
        <w:t>ветственности, установленные законодательством Российской Федерации.</w:t>
      </w:r>
    </w:p>
    <w:p w14:paraId="667A0883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5A3BDD" w:rsidRPr="00E22B34">
        <w:rPr>
          <w:sz w:val="28"/>
          <w:szCs w:val="28"/>
        </w:rPr>
        <w:t>.</w:t>
      </w:r>
    </w:p>
    <w:p w14:paraId="72A57602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Граждане, их объединения и организа</w:t>
      </w:r>
      <w:r w:rsidR="006726FD" w:rsidRPr="00E22B34">
        <w:rPr>
          <w:sz w:val="28"/>
          <w:szCs w:val="28"/>
        </w:rPr>
        <w:t>ции имеют право на любые, преду</w:t>
      </w:r>
      <w:r w:rsidRPr="00E22B34">
        <w:rPr>
          <w:sz w:val="28"/>
          <w:szCs w:val="28"/>
        </w:rPr>
        <w:t>смотренные действующим законодательств</w:t>
      </w:r>
      <w:r w:rsidR="006726FD" w:rsidRPr="00E22B34">
        <w:rPr>
          <w:sz w:val="28"/>
          <w:szCs w:val="28"/>
        </w:rPr>
        <w:t>ом, формы контроля за деятельно</w:t>
      </w:r>
      <w:r w:rsidRPr="00E22B34">
        <w:rPr>
          <w:sz w:val="28"/>
          <w:szCs w:val="28"/>
        </w:rPr>
        <w:t>стью Уполномоченного органа при предоставлении муниципальной услуги.</w:t>
      </w:r>
    </w:p>
    <w:p w14:paraId="50AD248F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4.5. Порядок привлечения к отве</w:t>
      </w:r>
      <w:r w:rsidR="006726FD" w:rsidRPr="00E22B34">
        <w:rPr>
          <w:sz w:val="28"/>
          <w:szCs w:val="28"/>
        </w:rPr>
        <w:t>тственности работников МФЦ, пре</w:t>
      </w:r>
      <w:r w:rsidRPr="00E22B34">
        <w:rPr>
          <w:sz w:val="28"/>
          <w:szCs w:val="28"/>
        </w:rPr>
        <w:t xml:space="preserve">доставляющих муниципальную услугу, </w:t>
      </w:r>
      <w:r w:rsidR="006726FD" w:rsidRPr="00E22B34">
        <w:rPr>
          <w:sz w:val="28"/>
          <w:szCs w:val="28"/>
        </w:rPr>
        <w:t>за решения и действия (бездейст</w:t>
      </w:r>
      <w:r w:rsidRPr="00E22B34">
        <w:rPr>
          <w:sz w:val="28"/>
          <w:szCs w:val="28"/>
        </w:rPr>
        <w:t>вие), принимаемые (осуществляемые) им в ходе предоставления государственной услуги</w:t>
      </w:r>
    </w:p>
    <w:p w14:paraId="1D606947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14:paraId="16B38EC7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14:paraId="017934CD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14:paraId="21EB3B0C" w14:textId="77777777" w:rsidR="00B61824" w:rsidRPr="00E22B34" w:rsidRDefault="00B61824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 соблюдение прав субъектов персональн</w:t>
      </w:r>
      <w:r w:rsidR="006726FD" w:rsidRPr="00E22B34">
        <w:rPr>
          <w:sz w:val="28"/>
          <w:szCs w:val="28"/>
        </w:rPr>
        <w:t>ых данных, за соблюдение за</w:t>
      </w:r>
      <w:r w:rsidRPr="00E22B34">
        <w:rPr>
          <w:sz w:val="28"/>
          <w:szCs w:val="28"/>
        </w:rPr>
        <w:t>конодательства Российской Федерации, ус</w:t>
      </w:r>
      <w:r w:rsidR="006726FD" w:rsidRPr="00E22B34">
        <w:rPr>
          <w:sz w:val="28"/>
          <w:szCs w:val="28"/>
        </w:rPr>
        <w:t>танавливающего особенности обра</w:t>
      </w:r>
      <w:r w:rsidRPr="00E22B34">
        <w:rPr>
          <w:sz w:val="28"/>
          <w:szCs w:val="28"/>
        </w:rPr>
        <w:t>щения с информацией, доступ к которой ограничен Федеральным законом.</w:t>
      </w:r>
    </w:p>
    <w:p w14:paraId="5844F308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682C5DAC" w14:textId="77777777" w:rsidR="00B61824" w:rsidRPr="00E22B34" w:rsidRDefault="00DB2413" w:rsidP="00170B96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  <w:r w:rsidRPr="00E22B34">
        <w:rPr>
          <w:b/>
          <w:sz w:val="28"/>
          <w:szCs w:val="28"/>
        </w:rPr>
        <w:t>5</w:t>
      </w:r>
      <w:r w:rsidR="00E22B34" w:rsidRPr="00E22B34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многофункционального центра</w:t>
      </w:r>
    </w:p>
    <w:p w14:paraId="091276E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2467AF6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38C16441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6E2FD6E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5.2. Предмет жалобы.</w:t>
      </w:r>
    </w:p>
    <w:p w14:paraId="3C54F640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Предметом жалобы являются решения и действия (бездействие) уполномоченного органа, должностного лица администрации муниципального образования либо муниципального служащего.</w:t>
      </w:r>
    </w:p>
    <w:p w14:paraId="2277B8EA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65FD9D4E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4D88B14C" w14:textId="77777777" w:rsidR="00A956A5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нарушение срока предоставления муниципальной услуги;</w:t>
      </w:r>
    </w:p>
    <w:p w14:paraId="10068309" w14:textId="77777777" w:rsidR="00A956A5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3) </w:t>
      </w:r>
      <w:r w:rsidR="00A956A5" w:rsidRPr="00E22B34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14:paraId="64DD9C40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24C034FE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CBDC3C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170C520F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EB4B5B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5ACAE30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E22B34">
        <w:rPr>
          <w:sz w:val="28"/>
          <w:szCs w:val="28"/>
        </w:rPr>
        <w:lastRenderedPageBreak/>
        <w:t>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4CA3267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14:paraId="2A0700C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 должна содержать:</w:t>
      </w:r>
    </w:p>
    <w:p w14:paraId="69B523C3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529D16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052FC91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AAFF73A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BAC60E3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0F0D9EC3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18905E7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75846A2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14:paraId="73E8FDC2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4C5BE01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5.4. Порядок подачи и рассмотрения жалобы.</w:t>
      </w:r>
    </w:p>
    <w:p w14:paraId="7BB1438C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5A794699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7996356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28C41E9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29C93AD2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27E2667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38133A7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EA75A6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543AE87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408B6927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F4DDD9A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5.5. Сроки рассмотрения жалобы.</w:t>
      </w:r>
    </w:p>
    <w:p w14:paraId="293B2E0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5E613DD2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538D907B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78ECADCD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2AD479A0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5.7. Результат рассмотрения жалобы.</w:t>
      </w:r>
    </w:p>
    <w:p w14:paraId="344AB52F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31159F8C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удовлетворить жалобу;</w:t>
      </w:r>
    </w:p>
    <w:p w14:paraId="25967EAD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отказать в удовлетворении жалобы.</w:t>
      </w:r>
    </w:p>
    <w:p w14:paraId="19866AE6" w14:textId="77777777" w:rsidR="00A956A5" w:rsidRPr="00E22B34" w:rsidRDefault="00A956A5" w:rsidP="00170B96">
      <w:pPr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54BFA7EF" w14:textId="77777777" w:rsidR="00A956A5" w:rsidRPr="00E22B34" w:rsidRDefault="00A956A5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579A665F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9562F97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       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A6C8EF8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удовлетворении жалобы отказывается в следующих случаях:</w:t>
      </w:r>
    </w:p>
    <w:p w14:paraId="11B5952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жалоба признана необоснованной;</w:t>
      </w:r>
    </w:p>
    <w:p w14:paraId="7E273FC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42C66386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FE4E85E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4) наличие решения по жалобе, принятого ранее в отношении того же заявителя и по тому же предмету жалобы.</w:t>
      </w:r>
    </w:p>
    <w:p w14:paraId="1BB32C1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43AEAB2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5.8. Порядок информирования заявителя о результатах рассмотрения жалобы.</w:t>
      </w:r>
    </w:p>
    <w:p w14:paraId="1EE886E8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598C2B4D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ответе по результатам рассмотрения жалобы указываются:</w:t>
      </w:r>
    </w:p>
    <w:p w14:paraId="71660B93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72D7081A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3E5EB778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3) фамилия, имя, отчество (последнее - при наличии) или наименование заявителя;</w:t>
      </w:r>
    </w:p>
    <w:p w14:paraId="52B15155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4) основания для принятия решения по жалобе;</w:t>
      </w:r>
    </w:p>
    <w:p w14:paraId="778A0271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5) принятое по жалобе решение;</w:t>
      </w:r>
    </w:p>
    <w:p w14:paraId="048C9DB8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18B4847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7) сведения о порядке обжалования принятого по жалобе решения.</w:t>
      </w:r>
    </w:p>
    <w:p w14:paraId="77609A9D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0187C89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5.9. Порядок обжалования решения по жалобе.</w:t>
      </w:r>
    </w:p>
    <w:p w14:paraId="566E6537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642DD9D4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4E0A749A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22828F1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5.11. Способы информирования заявителей о порядке подачи и рассмотрения жалобы.</w:t>
      </w:r>
    </w:p>
    <w:p w14:paraId="59B755BA" w14:textId="77777777" w:rsidR="00DB2413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</w:t>
      </w:r>
      <w:r w:rsidRPr="00E22B34">
        <w:rPr>
          <w:sz w:val="28"/>
          <w:szCs w:val="28"/>
        </w:rPr>
        <w:lastRenderedPageBreak/>
        <w:t>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6960B8E8" w14:textId="77777777" w:rsidR="00B61824" w:rsidRPr="00E22B34" w:rsidRDefault="00DB2413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14:paraId="3EA2822F" w14:textId="77777777" w:rsidR="005E5579" w:rsidRPr="00E22B34" w:rsidRDefault="005E5579" w:rsidP="00170B96">
      <w:pPr>
        <w:tabs>
          <w:tab w:val="left" w:pos="4089"/>
        </w:tabs>
        <w:ind w:firstLine="709"/>
        <w:jc w:val="both"/>
        <w:rPr>
          <w:sz w:val="28"/>
          <w:szCs w:val="28"/>
        </w:rPr>
      </w:pPr>
    </w:p>
    <w:p w14:paraId="7B69201C" w14:textId="77777777" w:rsidR="00B61824" w:rsidRPr="00E22B34" w:rsidRDefault="00B6182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0B01C69D" w14:textId="77777777" w:rsidR="005E5579" w:rsidRPr="00E22B34" w:rsidRDefault="005E5579" w:rsidP="00170B96">
      <w:pPr>
        <w:tabs>
          <w:tab w:val="left" w:pos="4089"/>
        </w:tabs>
        <w:ind w:firstLine="709"/>
        <w:jc w:val="center"/>
        <w:rPr>
          <w:b/>
          <w:sz w:val="28"/>
          <w:szCs w:val="28"/>
        </w:rPr>
      </w:pPr>
      <w:r w:rsidRPr="00E22B34">
        <w:rPr>
          <w:b/>
          <w:sz w:val="28"/>
          <w:szCs w:val="28"/>
        </w:rPr>
        <w:t xml:space="preserve">6. </w:t>
      </w:r>
      <w:r w:rsidR="00E22B34" w:rsidRPr="00E22B34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Pr="00E22B34">
        <w:rPr>
          <w:b/>
          <w:sz w:val="28"/>
          <w:szCs w:val="28"/>
        </w:rPr>
        <w:t>.</w:t>
      </w:r>
    </w:p>
    <w:p w14:paraId="5E2D3300" w14:textId="77777777" w:rsidR="005E5579" w:rsidRPr="00E22B34" w:rsidRDefault="005E5579" w:rsidP="00170B96">
      <w:pPr>
        <w:tabs>
          <w:tab w:val="left" w:pos="4089"/>
        </w:tabs>
        <w:ind w:firstLine="709"/>
        <w:jc w:val="both"/>
        <w:rPr>
          <w:b/>
          <w:sz w:val="28"/>
          <w:szCs w:val="28"/>
        </w:rPr>
      </w:pPr>
    </w:p>
    <w:p w14:paraId="070A6929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6.1. </w:t>
      </w:r>
      <w:r w:rsidRPr="00E22B34">
        <w:rPr>
          <w:rFonts w:eastAsia="Calibri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E22B34">
        <w:rPr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3570FB6C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14:paraId="4A6A3A8C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6.3. </w:t>
      </w:r>
      <w:r w:rsidRPr="00E22B34">
        <w:rPr>
          <w:rFonts w:eastAsia="Calibri"/>
          <w:sz w:val="28"/>
          <w:szCs w:val="28"/>
        </w:rPr>
        <w:t xml:space="preserve">Информация по вопросам предоставления </w:t>
      </w:r>
      <w:r w:rsidRPr="00E22B34">
        <w:rPr>
          <w:sz w:val="28"/>
          <w:szCs w:val="28"/>
        </w:rPr>
        <w:t>муниципальной</w:t>
      </w:r>
      <w:r w:rsidRPr="00E22B34">
        <w:rPr>
          <w:rFonts w:eastAsia="Calibri"/>
          <w:sz w:val="28"/>
          <w:szCs w:val="28"/>
        </w:rPr>
        <w:t xml:space="preserve"> услуги, </w:t>
      </w:r>
      <w:r w:rsidRPr="00E22B34">
        <w:rPr>
          <w:sz w:val="28"/>
          <w:szCs w:val="28"/>
        </w:rPr>
        <w:t xml:space="preserve"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</w:t>
      </w:r>
      <w:r w:rsidRPr="00E22B34">
        <w:rPr>
          <w:sz w:val="28"/>
          <w:szCs w:val="28"/>
        </w:rPr>
        <w:lastRenderedPageBreak/>
        <w:t>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6854DE4E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Информирование о порядке предоставления муниципальной услуги  </w:t>
      </w:r>
      <w:r w:rsidRPr="00E22B34">
        <w:rPr>
          <w:rFonts w:eastAsia="Calibri"/>
          <w:sz w:val="28"/>
          <w:szCs w:val="28"/>
        </w:rPr>
        <w:t>осуществляется в соответствии с графиком работы МФЦ.</w:t>
      </w:r>
    </w:p>
    <w:p w14:paraId="1AE14130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rFonts w:eastAsia="Calibri"/>
          <w:sz w:val="28"/>
          <w:szCs w:val="28"/>
        </w:rPr>
        <w:t>6.4. При личном обращении заявителя в МФЦ сотрудник</w:t>
      </w:r>
      <w:r w:rsidRPr="00E22B34">
        <w:rPr>
          <w:sz w:val="28"/>
          <w:szCs w:val="28"/>
        </w:rPr>
        <w:t>, ответственный за прием документов:</w:t>
      </w:r>
    </w:p>
    <w:p w14:paraId="4E8E82A9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4C377E63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проверяет представленное заявление по форме согласно приложению</w:t>
      </w:r>
      <w:r w:rsidRPr="00E22B34">
        <w:rPr>
          <w:sz w:val="28"/>
          <w:szCs w:val="28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14:paraId="07F87283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текст в заявлении поддается прочтению;</w:t>
      </w:r>
    </w:p>
    <w:p w14:paraId="614DB732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D79EE6C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заявление подписано уполномоченным лицом;</w:t>
      </w:r>
    </w:p>
    <w:p w14:paraId="49BCAFB4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приложены документы, необходимые для предоставления муниципальной услуги;</w:t>
      </w:r>
    </w:p>
    <w:p w14:paraId="66AD59A4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2354CCD6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E22B34">
        <w:rPr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E22B34">
        <w:rPr>
          <w:rFonts w:eastAsia="Calibri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E22B34">
        <w:rPr>
          <w:sz w:val="28"/>
          <w:szCs w:val="28"/>
        </w:rPr>
        <w:t xml:space="preserve"> </w:t>
      </w:r>
      <w:r w:rsidRPr="00E22B34">
        <w:rPr>
          <w:rFonts w:eastAsia="Calibri"/>
          <w:sz w:val="28"/>
          <w:szCs w:val="28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0742E292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2BFAB0B0" w14:textId="77777777" w:rsidR="00E22B34" w:rsidRPr="00170B96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rFonts w:eastAsia="Calibri"/>
          <w:sz w:val="28"/>
          <w:szCs w:val="28"/>
        </w:rPr>
      </w:pPr>
      <w:r w:rsidRPr="00170B96">
        <w:rPr>
          <w:rFonts w:eastAsia="Calibri"/>
          <w:sz w:val="28"/>
          <w:szCs w:val="28"/>
        </w:rPr>
        <w:t>- выдает расписку</w:t>
      </w:r>
      <w:r w:rsidRPr="00170B96">
        <w:rPr>
          <w:rStyle w:val="af0"/>
          <w:rFonts w:ascii="Times New Roman" w:hAnsi="Times New Roman" w:cs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170B96">
        <w:rPr>
          <w:rFonts w:eastAsia="Calibri"/>
          <w:sz w:val="28"/>
          <w:szCs w:val="28"/>
        </w:rPr>
        <w:t>;</w:t>
      </w:r>
    </w:p>
    <w:p w14:paraId="4B592BE0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14:paraId="36F50558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70DADA0E" w14:textId="77777777" w:rsidR="00E22B34" w:rsidRPr="00E22B34" w:rsidRDefault="00E22B34" w:rsidP="00170B9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  <w:r w:rsidRPr="00E22B34">
        <w:rPr>
          <w:rFonts w:eastAsia="Calibri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E22B34">
        <w:rPr>
          <w:rFonts w:eastAsia="Calibri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16EC4A2B" w14:textId="77777777" w:rsidR="00E22B34" w:rsidRPr="00E22B34" w:rsidRDefault="00E22B34" w:rsidP="00170B96">
      <w:pPr>
        <w:spacing w:before="220"/>
        <w:ind w:firstLine="709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01E60980" w14:textId="77777777" w:rsidR="00E22B34" w:rsidRPr="00E22B34" w:rsidRDefault="00E22B34" w:rsidP="00170B96">
      <w:pPr>
        <w:spacing w:before="22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6.6.1. Ответственность за выдачу </w:t>
      </w:r>
      <w:r w:rsidRPr="00E22B34">
        <w:rPr>
          <w:rFonts w:eastAsia="Calibri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14:paraId="7107179D" w14:textId="77777777" w:rsidR="00E22B34" w:rsidRPr="00E22B34" w:rsidRDefault="00E22B34" w:rsidP="00170B96">
      <w:pPr>
        <w:spacing w:before="22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 xml:space="preserve">6.6.2. Для получения </w:t>
      </w:r>
      <w:r w:rsidRPr="00E22B34">
        <w:rPr>
          <w:rFonts w:eastAsia="Calibri"/>
          <w:sz w:val="28"/>
          <w:szCs w:val="28"/>
        </w:rPr>
        <w:t>результата предоставления муниципальной услуги</w:t>
      </w:r>
      <w:r w:rsidRPr="00E22B34">
        <w:rPr>
          <w:sz w:val="28"/>
          <w:szCs w:val="28"/>
        </w:rPr>
        <w:t xml:space="preserve"> в МФЦ заявитель предъявляет документ, удостоверяющий его личность и расписку. </w:t>
      </w:r>
    </w:p>
    <w:p w14:paraId="3821D102" w14:textId="77777777" w:rsidR="00E22B34" w:rsidRPr="00E22B34" w:rsidRDefault="00E22B34" w:rsidP="00170B96">
      <w:pPr>
        <w:spacing w:before="220"/>
        <w:ind w:firstLine="709"/>
        <w:jc w:val="both"/>
        <w:rPr>
          <w:rFonts w:eastAsia="Calibri"/>
          <w:sz w:val="28"/>
          <w:szCs w:val="28"/>
        </w:rPr>
      </w:pPr>
      <w:r w:rsidRPr="00E22B34">
        <w:rPr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E22B34">
        <w:rPr>
          <w:rFonts w:eastAsia="Calibri"/>
          <w:sz w:val="28"/>
          <w:szCs w:val="28"/>
        </w:rPr>
        <w:t>.</w:t>
      </w:r>
    </w:p>
    <w:p w14:paraId="045C0495" w14:textId="77777777" w:rsidR="00E22B34" w:rsidRPr="00E22B34" w:rsidRDefault="00E22B34" w:rsidP="00170B96">
      <w:pPr>
        <w:spacing w:before="220"/>
        <w:ind w:firstLine="709"/>
        <w:jc w:val="both"/>
        <w:rPr>
          <w:sz w:val="28"/>
          <w:szCs w:val="28"/>
        </w:rPr>
      </w:pPr>
      <w:r w:rsidRPr="00E22B34">
        <w:rPr>
          <w:rFonts w:eastAsia="Calibri"/>
          <w:sz w:val="28"/>
          <w:szCs w:val="28"/>
        </w:rPr>
        <w:t>С</w:t>
      </w:r>
      <w:r w:rsidRPr="00E22B34">
        <w:rPr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E22B34">
        <w:rPr>
          <w:rFonts w:eastAsia="Calibri"/>
          <w:sz w:val="28"/>
          <w:szCs w:val="28"/>
        </w:rPr>
        <w:t xml:space="preserve"> </w:t>
      </w:r>
      <w:r w:rsidRPr="00E22B34">
        <w:rPr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59288D36" w14:textId="77777777" w:rsidR="00E22B34" w:rsidRPr="00E22B34" w:rsidRDefault="00E22B34" w:rsidP="00170B96">
      <w:pPr>
        <w:spacing w:before="22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03BE3C98" w14:textId="77777777" w:rsidR="00E22B34" w:rsidRPr="00E22B34" w:rsidRDefault="00E22B34" w:rsidP="00170B96">
      <w:pPr>
        <w:spacing w:before="220"/>
        <w:ind w:firstLine="709"/>
        <w:jc w:val="both"/>
        <w:rPr>
          <w:sz w:val="28"/>
          <w:szCs w:val="28"/>
        </w:rPr>
      </w:pPr>
      <w:r w:rsidRPr="00E22B34">
        <w:rPr>
          <w:sz w:val="28"/>
          <w:szCs w:val="28"/>
        </w:rPr>
        <w:lastRenderedPageBreak/>
        <w:t>Невостребованные документы хранятся в МФЦ в течение 30 дней, после чего передаются в уполномоченный орган.</w:t>
      </w:r>
    </w:p>
    <w:p w14:paraId="34273CE1" w14:textId="77777777" w:rsidR="00E22B34" w:rsidRPr="00E22B34" w:rsidRDefault="00E22B34" w:rsidP="00170B96">
      <w:pPr>
        <w:spacing w:before="220"/>
        <w:ind w:firstLine="709"/>
        <w:jc w:val="both"/>
        <w:rPr>
          <w:rFonts w:eastAsia="Calibri"/>
          <w:sz w:val="28"/>
          <w:szCs w:val="28"/>
        </w:rPr>
      </w:pPr>
      <w:r w:rsidRPr="00E22B34">
        <w:rPr>
          <w:rFonts w:eastAsia="Calibri"/>
          <w:sz w:val="28"/>
          <w:szCs w:val="28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60575D47" w14:textId="77777777" w:rsidR="00E22B34" w:rsidRPr="00E22B34" w:rsidRDefault="00E22B34" w:rsidP="00170B96">
      <w:pPr>
        <w:spacing w:before="220"/>
        <w:ind w:firstLine="709"/>
        <w:jc w:val="both"/>
        <w:rPr>
          <w:sz w:val="28"/>
          <w:szCs w:val="28"/>
        </w:rPr>
      </w:pPr>
      <w:r w:rsidRPr="00E22B34">
        <w:rPr>
          <w:rFonts w:eastAsia="Calibri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12A248F5" w14:textId="77777777" w:rsidR="00E22B34" w:rsidRPr="00E22B34" w:rsidRDefault="00E22B34" w:rsidP="00170B96">
      <w:pPr>
        <w:ind w:firstLine="709"/>
        <w:jc w:val="both"/>
        <w:rPr>
          <w:sz w:val="28"/>
          <w:szCs w:val="28"/>
          <w:highlight w:val="yellow"/>
        </w:rPr>
      </w:pPr>
    </w:p>
    <w:p w14:paraId="76D5A283" w14:textId="77777777" w:rsidR="00E22B34" w:rsidRPr="00E22B34" w:rsidRDefault="00E22B3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7CC86EAD" w14:textId="77777777" w:rsidR="00E22B34" w:rsidRPr="00E22B34" w:rsidRDefault="00E22B3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304AE30D" w14:textId="77777777" w:rsidR="00E22B34" w:rsidRPr="00E22B34" w:rsidRDefault="00E22B3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43F53B78" w14:textId="77777777" w:rsidR="00E22B34" w:rsidRPr="00E22B34" w:rsidRDefault="00E22B3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31F74AF4" w14:textId="77777777" w:rsidR="00E22B34" w:rsidRPr="00E22B34" w:rsidRDefault="00E22B3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77033CBE" w14:textId="77777777" w:rsidR="00E22B34" w:rsidRPr="00E22B34" w:rsidRDefault="00E22B34" w:rsidP="00170B96">
      <w:pPr>
        <w:tabs>
          <w:tab w:val="left" w:pos="4089"/>
        </w:tabs>
        <w:ind w:firstLine="709"/>
        <w:jc w:val="right"/>
        <w:rPr>
          <w:sz w:val="28"/>
          <w:szCs w:val="28"/>
        </w:rPr>
      </w:pPr>
    </w:p>
    <w:p w14:paraId="523E3783" w14:textId="77777777" w:rsidR="00E22B34" w:rsidRDefault="00E22B34" w:rsidP="00170B96">
      <w:pPr>
        <w:tabs>
          <w:tab w:val="left" w:pos="4089"/>
        </w:tabs>
        <w:ind w:firstLine="709"/>
        <w:jc w:val="right"/>
      </w:pPr>
    </w:p>
    <w:p w14:paraId="37E48B69" w14:textId="77777777" w:rsidR="00E22B34" w:rsidRDefault="00E22B34" w:rsidP="00170B96">
      <w:pPr>
        <w:tabs>
          <w:tab w:val="left" w:pos="4089"/>
        </w:tabs>
        <w:ind w:firstLine="709"/>
        <w:jc w:val="right"/>
      </w:pPr>
    </w:p>
    <w:p w14:paraId="55C5076C" w14:textId="77777777" w:rsidR="00E22B34" w:rsidRDefault="00E22B34" w:rsidP="00170B96">
      <w:pPr>
        <w:tabs>
          <w:tab w:val="left" w:pos="4089"/>
        </w:tabs>
        <w:ind w:firstLine="709"/>
        <w:jc w:val="right"/>
      </w:pPr>
    </w:p>
    <w:p w14:paraId="02BA90A1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4A4B3486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422ACFD3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7F73A5A5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12A69C89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1CCFF556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7103953E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318163C9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4BDDDE06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199B7B60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7CD8DAA1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26483AA4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3BFE6BA3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2A741FB0" w14:textId="77777777" w:rsidR="001F200D" w:rsidRDefault="001F200D" w:rsidP="00170B96">
      <w:pPr>
        <w:tabs>
          <w:tab w:val="left" w:pos="4089"/>
        </w:tabs>
        <w:ind w:firstLine="709"/>
        <w:jc w:val="right"/>
      </w:pPr>
    </w:p>
    <w:p w14:paraId="43F063C0" w14:textId="77777777" w:rsidR="001F200D" w:rsidRDefault="001F200D" w:rsidP="00C555DC">
      <w:pPr>
        <w:tabs>
          <w:tab w:val="left" w:pos="4089"/>
        </w:tabs>
        <w:ind w:firstLine="851"/>
        <w:jc w:val="right"/>
      </w:pPr>
    </w:p>
    <w:p w14:paraId="782F9B28" w14:textId="77777777" w:rsidR="001F200D" w:rsidRDefault="001F200D" w:rsidP="00C555DC">
      <w:pPr>
        <w:tabs>
          <w:tab w:val="left" w:pos="4089"/>
        </w:tabs>
        <w:ind w:firstLine="851"/>
        <w:jc w:val="right"/>
      </w:pPr>
    </w:p>
    <w:p w14:paraId="556048A3" w14:textId="77777777" w:rsidR="001F200D" w:rsidRDefault="001F200D" w:rsidP="00C555DC">
      <w:pPr>
        <w:tabs>
          <w:tab w:val="left" w:pos="4089"/>
        </w:tabs>
        <w:ind w:firstLine="851"/>
        <w:jc w:val="right"/>
      </w:pPr>
    </w:p>
    <w:p w14:paraId="69CF7FD6" w14:textId="77777777" w:rsidR="001F200D" w:rsidRDefault="001F200D" w:rsidP="00C555DC">
      <w:pPr>
        <w:tabs>
          <w:tab w:val="left" w:pos="4089"/>
        </w:tabs>
        <w:ind w:firstLine="851"/>
        <w:jc w:val="right"/>
      </w:pPr>
    </w:p>
    <w:p w14:paraId="7837FA20" w14:textId="77777777" w:rsidR="004B01C2" w:rsidRDefault="004B01C2" w:rsidP="00C555DC">
      <w:pPr>
        <w:tabs>
          <w:tab w:val="left" w:pos="4089"/>
        </w:tabs>
        <w:ind w:firstLine="851"/>
        <w:jc w:val="right"/>
      </w:pPr>
    </w:p>
    <w:p w14:paraId="51EEA3E6" w14:textId="77777777" w:rsidR="004B01C2" w:rsidRDefault="004B01C2" w:rsidP="00C555DC">
      <w:pPr>
        <w:tabs>
          <w:tab w:val="left" w:pos="4089"/>
        </w:tabs>
        <w:ind w:firstLine="851"/>
        <w:jc w:val="right"/>
      </w:pPr>
    </w:p>
    <w:p w14:paraId="586820CA" w14:textId="16839B6F" w:rsidR="00633644" w:rsidRPr="00021D48" w:rsidRDefault="00633644" w:rsidP="00C555DC">
      <w:pPr>
        <w:tabs>
          <w:tab w:val="left" w:pos="4089"/>
        </w:tabs>
        <w:ind w:firstLine="851"/>
        <w:jc w:val="right"/>
      </w:pPr>
      <w:r w:rsidRPr="00021D48">
        <w:lastRenderedPageBreak/>
        <w:t>Приложение № 1</w:t>
      </w:r>
    </w:p>
    <w:p w14:paraId="2DBEBC60" w14:textId="77777777" w:rsidR="00633644" w:rsidRPr="00021D48" w:rsidRDefault="00633644" w:rsidP="00021D48">
      <w:pPr>
        <w:widowControl w:val="0"/>
        <w:autoSpaceDE w:val="0"/>
        <w:autoSpaceDN w:val="0"/>
        <w:adjustRightInd w:val="0"/>
        <w:ind w:firstLine="851"/>
        <w:jc w:val="right"/>
      </w:pPr>
      <w:r w:rsidRPr="00021D48">
        <w:t xml:space="preserve">к Административному </w:t>
      </w:r>
      <w:hyperlink w:anchor="Par33" w:history="1">
        <w:r w:rsidRPr="00021D48">
          <w:t>регламент</w:t>
        </w:r>
      </w:hyperlink>
      <w:r w:rsidRPr="00021D48">
        <w:t xml:space="preserve">у </w:t>
      </w:r>
    </w:p>
    <w:p w14:paraId="094D844C" w14:textId="77777777" w:rsidR="00633644" w:rsidRPr="00021D48" w:rsidRDefault="00633644" w:rsidP="00021D48">
      <w:pPr>
        <w:widowControl w:val="0"/>
        <w:autoSpaceDE w:val="0"/>
        <w:autoSpaceDN w:val="0"/>
        <w:adjustRightInd w:val="0"/>
        <w:ind w:firstLine="851"/>
        <w:jc w:val="right"/>
      </w:pPr>
      <w:r w:rsidRPr="00021D48">
        <w:t xml:space="preserve">по предоставлению муниципальной услуги </w:t>
      </w:r>
    </w:p>
    <w:p w14:paraId="7DD90DC7" w14:textId="77777777" w:rsidR="00633644" w:rsidRPr="00021D48" w:rsidRDefault="00633644" w:rsidP="00021D48">
      <w:pPr>
        <w:widowControl w:val="0"/>
        <w:autoSpaceDE w:val="0"/>
        <w:autoSpaceDN w:val="0"/>
        <w:adjustRightInd w:val="0"/>
        <w:ind w:firstLine="851"/>
        <w:jc w:val="right"/>
      </w:pPr>
      <w:r w:rsidRPr="00021D48">
        <w:t>«</w:t>
      </w:r>
      <w:r w:rsidR="00247514" w:rsidRPr="00021D48"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021D48">
        <w:t>»</w:t>
      </w:r>
    </w:p>
    <w:p w14:paraId="0AF29803" w14:textId="77777777" w:rsidR="00633644" w:rsidRPr="00021D48" w:rsidRDefault="00633644" w:rsidP="00021D48">
      <w:pPr>
        <w:ind w:firstLine="851"/>
        <w:jc w:val="center"/>
      </w:pPr>
    </w:p>
    <w:p w14:paraId="17BE635D" w14:textId="77777777" w:rsidR="00633644" w:rsidRPr="00021D48" w:rsidRDefault="00633644" w:rsidP="00021D48">
      <w:pPr>
        <w:ind w:firstLine="851"/>
        <w:jc w:val="center"/>
        <w:rPr>
          <w:b/>
        </w:rPr>
      </w:pPr>
      <w:r w:rsidRPr="00021D48">
        <w:rPr>
          <w:b/>
        </w:rPr>
        <w:t>ЗАЯВЛЕНИЕ О ПРЕДОСТАВЛЕНИИ ЗЕМЕЛЬНОГО УЧАСТКА</w:t>
      </w:r>
    </w:p>
    <w:p w14:paraId="7DF6AA11" w14:textId="77777777" w:rsidR="00633644" w:rsidRPr="00021D48" w:rsidRDefault="00633644" w:rsidP="00021D48">
      <w:pPr>
        <w:ind w:firstLine="851"/>
        <w:jc w:val="center"/>
        <w:rPr>
          <w:b/>
        </w:rPr>
      </w:pPr>
    </w:p>
    <w:p w14:paraId="7AE752B8" w14:textId="77777777" w:rsidR="00633644" w:rsidRPr="00021D48" w:rsidRDefault="00633644" w:rsidP="00021D48">
      <w:pPr>
        <w:pStyle w:val="3"/>
        <w:ind w:firstLine="851"/>
        <w:rPr>
          <w:rFonts w:ascii="Times New Roman" w:hAnsi="Times New Roman"/>
          <w:bCs w:val="0"/>
          <w:kern w:val="32"/>
          <w:sz w:val="24"/>
          <w:szCs w:val="24"/>
        </w:rPr>
      </w:pPr>
      <w:r w:rsidRPr="00021D48">
        <w:rPr>
          <w:rFonts w:ascii="Times New Roman" w:hAnsi="Times New Roman"/>
          <w:kern w:val="32"/>
          <w:sz w:val="24"/>
          <w:szCs w:val="24"/>
        </w:rPr>
        <w:t xml:space="preserve">Прошу(сим) предоставить в установленном порядке </w:t>
      </w:r>
      <w:r w:rsidRPr="00021D48">
        <w:rPr>
          <w:rFonts w:ascii="Times New Roman" w:hAnsi="Times New Roman"/>
          <w:bCs w:val="0"/>
          <w:kern w:val="32"/>
          <w:sz w:val="24"/>
          <w:szCs w:val="24"/>
        </w:rPr>
        <w:t xml:space="preserve">земельный участок </w:t>
      </w:r>
    </w:p>
    <w:p w14:paraId="175D697D" w14:textId="77777777" w:rsidR="006726FD" w:rsidRPr="00021D48" w:rsidRDefault="006726FD" w:rsidP="00021D48">
      <w:pPr>
        <w:ind w:firstLine="851"/>
      </w:pPr>
      <w:r w:rsidRPr="00021D48">
        <w:t>_________________________________________________________________________</w:t>
      </w:r>
    </w:p>
    <w:p w14:paraId="75A491A3" w14:textId="77777777" w:rsidR="00633644" w:rsidRPr="00021D48" w:rsidRDefault="00633644" w:rsidP="00021D48">
      <w:pPr>
        <w:ind w:firstLine="851"/>
        <w:rPr>
          <w:b/>
        </w:rPr>
      </w:pPr>
      <w:r w:rsidRPr="00021D48">
        <w:rPr>
          <w:b/>
        </w:rPr>
        <w:t>Заявитель</w:t>
      </w:r>
    </w:p>
    <w:p w14:paraId="45740104" w14:textId="77777777" w:rsidR="00633644" w:rsidRPr="00021D48" w:rsidRDefault="00633644" w:rsidP="00021D48">
      <w:pPr>
        <w:ind w:firstLine="851"/>
      </w:pPr>
      <w:r w:rsidRPr="00021D48">
        <w:rPr>
          <w:b/>
        </w:rPr>
        <w:t>Ф.И.О.</w:t>
      </w:r>
      <w:r w:rsidRPr="00021D48">
        <w:t xml:space="preserve">, наименование организации, реквизиты документа, удостоверяющего личность, место жительства, место нахождения юридического лица </w:t>
      </w:r>
      <w:r w:rsidRPr="00021D48">
        <w:rPr>
          <w:b/>
        </w:rPr>
        <w:t>________________________________________________________________________________</w:t>
      </w:r>
    </w:p>
    <w:p w14:paraId="0E57D863" w14:textId="77777777" w:rsidR="00633644" w:rsidRPr="00021D48" w:rsidRDefault="00633644" w:rsidP="00021D48">
      <w:pPr>
        <w:ind w:firstLine="851"/>
      </w:pP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</w:r>
      <w:r w:rsidRPr="00021D48">
        <w:softHyphen/>
        <w:t>________________________________________________________________________________</w:t>
      </w:r>
    </w:p>
    <w:p w14:paraId="5B1510F3" w14:textId="77777777" w:rsidR="00633644" w:rsidRPr="00021D48" w:rsidRDefault="00633644" w:rsidP="00021D48">
      <w:pPr>
        <w:ind w:firstLine="851"/>
        <w:rPr>
          <w:u w:val="single"/>
        </w:rPr>
      </w:pPr>
      <w:r w:rsidRPr="00021D48">
        <w:rPr>
          <w:b/>
          <w:u w:val="single"/>
        </w:rPr>
        <w:t>ОГРН</w:t>
      </w:r>
      <w:r w:rsidRPr="00021D48">
        <w:rPr>
          <w:u w:val="single"/>
        </w:rPr>
        <w:t>____________________________________________________________________</w:t>
      </w:r>
    </w:p>
    <w:p w14:paraId="523822F4" w14:textId="77777777" w:rsidR="00633644" w:rsidRPr="00021D48" w:rsidRDefault="00633644" w:rsidP="00021D48">
      <w:pPr>
        <w:ind w:firstLine="851"/>
      </w:pPr>
      <w:r w:rsidRPr="00021D48">
        <w:t>Для юридического лица</w:t>
      </w:r>
    </w:p>
    <w:p w14:paraId="4EA1BAF7" w14:textId="77777777" w:rsidR="00633644" w:rsidRPr="00021D48" w:rsidRDefault="00633644" w:rsidP="00021D48">
      <w:pPr>
        <w:ind w:firstLine="851"/>
        <w:rPr>
          <w:u w:val="single"/>
        </w:rPr>
      </w:pPr>
      <w:r w:rsidRPr="00021D48">
        <w:rPr>
          <w:b/>
          <w:u w:val="single"/>
        </w:rPr>
        <w:t>ИНН</w:t>
      </w:r>
      <w:r w:rsidRPr="00021D48">
        <w:rPr>
          <w:u w:val="single"/>
        </w:rPr>
        <w:t>_____________________________________________________________________</w:t>
      </w:r>
    </w:p>
    <w:p w14:paraId="2D8E64C8" w14:textId="77777777" w:rsidR="00633644" w:rsidRPr="00021D48" w:rsidRDefault="00633644" w:rsidP="00021D48">
      <w:pPr>
        <w:ind w:firstLine="851"/>
      </w:pPr>
      <w:r w:rsidRPr="00021D48">
        <w:t>Для юридического лица</w:t>
      </w:r>
    </w:p>
    <w:p w14:paraId="4ABD1855" w14:textId="77777777" w:rsidR="00633644" w:rsidRPr="00021D48" w:rsidRDefault="00633644" w:rsidP="00021D48">
      <w:pPr>
        <w:ind w:firstLine="851"/>
        <w:rPr>
          <w:u w:val="single"/>
        </w:rPr>
      </w:pPr>
      <w:r w:rsidRPr="00021D48">
        <w:rPr>
          <w:b/>
          <w:u w:val="single"/>
        </w:rPr>
        <w:t>Кадастровый</w:t>
      </w:r>
      <w:r w:rsidRPr="00021D48">
        <w:rPr>
          <w:u w:val="single"/>
        </w:rPr>
        <w:t xml:space="preserve"> </w:t>
      </w:r>
      <w:r w:rsidRPr="00021D48">
        <w:rPr>
          <w:b/>
          <w:u w:val="single"/>
        </w:rPr>
        <w:t>номер земельного участка</w:t>
      </w:r>
      <w:r w:rsidRPr="00021D48">
        <w:rPr>
          <w:u w:val="single"/>
        </w:rPr>
        <w:t>______________________________________________</w:t>
      </w:r>
    </w:p>
    <w:p w14:paraId="535B6040" w14:textId="77777777" w:rsidR="00633644" w:rsidRPr="00021D48" w:rsidRDefault="00633644" w:rsidP="00021D48">
      <w:pPr>
        <w:ind w:firstLine="851"/>
      </w:pPr>
      <w:r w:rsidRPr="00021D48">
        <w:t>Адрес земельного участка</w:t>
      </w:r>
    </w:p>
    <w:p w14:paraId="73885C40" w14:textId="77777777" w:rsidR="00633644" w:rsidRPr="00021D48" w:rsidRDefault="00633644" w:rsidP="00021D48">
      <w:pPr>
        <w:ind w:firstLine="851"/>
        <w:rPr>
          <w:u w:val="single"/>
        </w:rPr>
      </w:pPr>
      <w:r w:rsidRPr="00021D48">
        <w:rPr>
          <w:b/>
          <w:u w:val="single"/>
        </w:rPr>
        <w:t>_________________________________________________________________________</w:t>
      </w:r>
    </w:p>
    <w:p w14:paraId="5147FDC2" w14:textId="77777777" w:rsidR="00633644" w:rsidRPr="00021D48" w:rsidRDefault="00633644" w:rsidP="00021D48">
      <w:pPr>
        <w:ind w:firstLine="851"/>
        <w:rPr>
          <w:b/>
          <w:bCs/>
        </w:rPr>
      </w:pPr>
      <w:r w:rsidRPr="00021D48">
        <w:rPr>
          <w:b/>
          <w:u w:val="single"/>
        </w:rPr>
        <w:t>Основание предоставления земельного участка без проведения торгов</w:t>
      </w:r>
      <w:r w:rsidRPr="00021D48">
        <w:rPr>
          <w:b/>
          <w:bCs/>
        </w:rPr>
        <w:t>___________________</w:t>
      </w:r>
    </w:p>
    <w:p w14:paraId="51DED4B7" w14:textId="77777777" w:rsidR="00633644" w:rsidRPr="00021D48" w:rsidRDefault="00633644" w:rsidP="00021D48">
      <w:pPr>
        <w:ind w:firstLine="851"/>
        <w:rPr>
          <w:b/>
          <w:bCs/>
        </w:rPr>
      </w:pPr>
      <w:r w:rsidRPr="00021D48">
        <w:rPr>
          <w:b/>
          <w:bCs/>
        </w:rPr>
        <w:t xml:space="preserve">_________________________________________________________________________ </w:t>
      </w:r>
    </w:p>
    <w:p w14:paraId="6C935721" w14:textId="77777777" w:rsidR="00633644" w:rsidRPr="00021D48" w:rsidRDefault="00633644" w:rsidP="00021D48">
      <w:pPr>
        <w:ind w:firstLine="851"/>
      </w:pPr>
      <w:r w:rsidRPr="00021D48">
        <w:t xml:space="preserve">из числа оснований, предусмотренных </w:t>
      </w:r>
      <w:hyperlink r:id="rId22" w:history="1">
        <w:r w:rsidRPr="00021D48">
          <w:t>пунктом 2 статьи 39.3</w:t>
        </w:r>
      </w:hyperlink>
      <w:r w:rsidRPr="00021D48">
        <w:t xml:space="preserve">, , </w:t>
      </w:r>
      <w:hyperlink r:id="rId23" w:history="1">
        <w:r w:rsidRPr="00021D48">
          <w:t>пунктом 2 статьи 39.6</w:t>
        </w:r>
      </w:hyperlink>
      <w:r w:rsidR="00247514" w:rsidRPr="00021D48">
        <w:t>, ст. 39.9,</w:t>
      </w:r>
      <w:r w:rsidRPr="00021D48">
        <w:t xml:space="preserve"> </w:t>
      </w:r>
      <w:hyperlink r:id="rId24" w:history="1">
        <w:r w:rsidRPr="00021D48">
          <w:t>пунктом 2 статьи 39.10</w:t>
        </w:r>
      </w:hyperlink>
      <w:r w:rsidRPr="00021D48">
        <w:t xml:space="preserve"> ЗК РФ</w:t>
      </w:r>
    </w:p>
    <w:p w14:paraId="6B828758" w14:textId="77777777" w:rsidR="00633644" w:rsidRPr="00021D48" w:rsidRDefault="00633644" w:rsidP="00021D48">
      <w:pPr>
        <w:ind w:firstLine="851"/>
        <w:rPr>
          <w:b/>
        </w:rPr>
      </w:pPr>
      <w:r w:rsidRPr="00021D48">
        <w:rPr>
          <w:b/>
          <w:u w:val="single"/>
        </w:rPr>
        <w:t>Цель использования</w:t>
      </w:r>
      <w:r w:rsidRPr="00021D48">
        <w:rPr>
          <w:b/>
        </w:rPr>
        <w:t>_</w:t>
      </w:r>
      <w:r w:rsidRPr="00021D48">
        <w:rPr>
          <w:b/>
          <w:u w:val="single"/>
        </w:rPr>
        <w:t>земельного участка</w:t>
      </w:r>
      <w:r w:rsidRPr="00021D48">
        <w:rPr>
          <w:b/>
        </w:rPr>
        <w:t>_____________________________________________</w:t>
      </w:r>
    </w:p>
    <w:p w14:paraId="098F2CA3" w14:textId="77777777" w:rsidR="00633644" w:rsidRPr="00021D48" w:rsidRDefault="00633644" w:rsidP="00021D48">
      <w:pPr>
        <w:ind w:firstLine="851"/>
        <w:rPr>
          <w:u w:val="single"/>
        </w:rPr>
      </w:pPr>
      <w:r w:rsidRPr="00021D48">
        <w:rPr>
          <w:b/>
          <w:u w:val="single"/>
        </w:rPr>
        <w:t>Перечень  ОКС____________________________________________________________________</w:t>
      </w:r>
      <w:r w:rsidRPr="00021D48">
        <w:rPr>
          <w:u w:val="single"/>
        </w:rPr>
        <w:t>_</w:t>
      </w:r>
    </w:p>
    <w:p w14:paraId="54B031D2" w14:textId="77777777" w:rsidR="00633644" w:rsidRPr="00021D48" w:rsidRDefault="00633644" w:rsidP="00021D48">
      <w:pPr>
        <w:ind w:firstLine="851"/>
        <w:jc w:val="center"/>
        <w:rPr>
          <w:b/>
        </w:rPr>
      </w:pP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t>( с указанием кадастровых №, условных, инвентарных)</w:t>
      </w:r>
    </w:p>
    <w:p w14:paraId="06741F82" w14:textId="77777777" w:rsidR="006726FD" w:rsidRPr="00021D48" w:rsidRDefault="00633644" w:rsidP="00021D48">
      <w:pPr>
        <w:ind w:firstLine="851"/>
        <w:rPr>
          <w:b/>
          <w:u w:val="single"/>
        </w:rPr>
      </w:pP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</w:p>
    <w:p w14:paraId="2FE96604" w14:textId="77777777" w:rsidR="00633644" w:rsidRPr="00021D48" w:rsidRDefault="00633644" w:rsidP="00021D48">
      <w:pPr>
        <w:ind w:firstLine="851"/>
        <w:rPr>
          <w:b/>
        </w:rPr>
      </w:pP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</w:r>
      <w:r w:rsidRPr="00021D48">
        <w:rPr>
          <w:b/>
          <w:u w:val="single"/>
        </w:rPr>
        <w:softHyphen/>
        <w:t xml:space="preserve">Почтовый адрес (адрес электронной почты, контанктный телефон) </w:t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  <w:t>______________________________________________________________________________</w:t>
      </w:r>
    </w:p>
    <w:p w14:paraId="27FB6C3D" w14:textId="77777777" w:rsidR="00633644" w:rsidRPr="00021D48" w:rsidRDefault="00633644" w:rsidP="00021D48">
      <w:pPr>
        <w:ind w:firstLine="851"/>
        <w:rPr>
          <w:b/>
        </w:rPr>
      </w:pP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</w:p>
    <w:p w14:paraId="73743041" w14:textId="77777777" w:rsidR="00633644" w:rsidRPr="00021D48" w:rsidRDefault="00633644" w:rsidP="00021D48">
      <w:pPr>
        <w:ind w:firstLine="851"/>
      </w:pP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Pr="00021D48">
        <w:rPr>
          <w:b/>
        </w:rPr>
        <w:softHyphen/>
        <w:t>«_______</w:t>
      </w:r>
      <w:r w:rsidR="00070F60" w:rsidRPr="00021D48">
        <w:rPr>
          <w:b/>
        </w:rPr>
        <w:t xml:space="preserve"> » _____________________  20</w:t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="00070F60" w:rsidRPr="00021D48">
        <w:rPr>
          <w:b/>
        </w:rPr>
        <w:softHyphen/>
      </w:r>
      <w:r w:rsidRPr="00021D48">
        <w:rPr>
          <w:b/>
        </w:rPr>
        <w:t xml:space="preserve">__г.    </w:t>
      </w:r>
      <w:r w:rsidRPr="00021D48">
        <w:t>подпись/___________________________/</w:t>
      </w:r>
    </w:p>
    <w:p w14:paraId="4B6C347C" w14:textId="77777777" w:rsidR="006E2991" w:rsidRDefault="006E2991" w:rsidP="00E22B34">
      <w:pPr>
        <w:jc w:val="both"/>
      </w:pPr>
    </w:p>
    <w:p w14:paraId="11265117" w14:textId="77777777" w:rsidR="004970A8" w:rsidRDefault="004970A8" w:rsidP="00021D48">
      <w:pPr>
        <w:ind w:firstLine="851"/>
        <w:jc w:val="both"/>
      </w:pPr>
    </w:p>
    <w:p w14:paraId="0601A33F" w14:textId="77777777" w:rsidR="004970A8" w:rsidRDefault="004970A8" w:rsidP="00021D48">
      <w:pPr>
        <w:ind w:firstLine="851"/>
        <w:jc w:val="both"/>
      </w:pPr>
    </w:p>
    <w:p w14:paraId="07E04ABB" w14:textId="77777777" w:rsidR="004970A8" w:rsidRDefault="004970A8" w:rsidP="00021D48">
      <w:pPr>
        <w:ind w:firstLine="851"/>
        <w:jc w:val="both"/>
      </w:pPr>
    </w:p>
    <w:p w14:paraId="429FAD2B" w14:textId="77777777" w:rsidR="004970A8" w:rsidRDefault="004970A8" w:rsidP="00021D48">
      <w:pPr>
        <w:ind w:firstLine="851"/>
        <w:jc w:val="both"/>
      </w:pPr>
    </w:p>
    <w:p w14:paraId="02C31E2C" w14:textId="77777777" w:rsidR="004970A8" w:rsidRDefault="004970A8" w:rsidP="00021D48">
      <w:pPr>
        <w:ind w:firstLine="851"/>
        <w:jc w:val="both"/>
      </w:pPr>
    </w:p>
    <w:p w14:paraId="12691F68" w14:textId="77777777" w:rsidR="004970A8" w:rsidRDefault="004970A8" w:rsidP="00021D48">
      <w:pPr>
        <w:ind w:firstLine="851"/>
        <w:jc w:val="both"/>
      </w:pPr>
    </w:p>
    <w:p w14:paraId="65E68CB5" w14:textId="77777777" w:rsidR="004970A8" w:rsidRDefault="004970A8" w:rsidP="00021D48">
      <w:pPr>
        <w:ind w:firstLine="851"/>
        <w:jc w:val="both"/>
      </w:pPr>
    </w:p>
    <w:p w14:paraId="58B0E7E0" w14:textId="77777777" w:rsidR="004970A8" w:rsidRDefault="004970A8" w:rsidP="00021D48">
      <w:pPr>
        <w:ind w:firstLine="851"/>
        <w:jc w:val="both"/>
      </w:pPr>
    </w:p>
    <w:p w14:paraId="15BC5A57" w14:textId="77777777" w:rsidR="004970A8" w:rsidRDefault="004970A8" w:rsidP="00021D48">
      <w:pPr>
        <w:ind w:firstLine="851"/>
        <w:jc w:val="both"/>
      </w:pPr>
    </w:p>
    <w:p w14:paraId="75E26689" w14:textId="77777777" w:rsidR="00633644" w:rsidRPr="00021D48" w:rsidRDefault="00633644" w:rsidP="00021D48">
      <w:pPr>
        <w:ind w:firstLine="851"/>
        <w:jc w:val="both"/>
      </w:pPr>
      <w:r w:rsidRPr="00021D48">
        <w:lastRenderedPageBreak/>
        <w:t>Вместе с заявлением №___________ от ________________20___г.  об оформлении правоустанавливающих документов на земельный  участок  предоставлены и приняты документы: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169"/>
        <w:gridCol w:w="1167"/>
        <w:gridCol w:w="1063"/>
      </w:tblGrid>
      <w:tr w:rsidR="00633644" w:rsidRPr="00021D48" w14:paraId="1CB517E6" w14:textId="77777777" w:rsidTr="00E41D62">
        <w:trPr>
          <w:cantSplit/>
        </w:trPr>
        <w:tc>
          <w:tcPr>
            <w:tcW w:w="642" w:type="dxa"/>
            <w:vMerge w:val="restart"/>
          </w:tcPr>
          <w:p w14:paraId="0984990C" w14:textId="77777777" w:rsidR="00633644" w:rsidRPr="00021D48" w:rsidRDefault="00633644" w:rsidP="00021D48">
            <w:pPr>
              <w:ind w:firstLine="851"/>
            </w:pPr>
            <w:r w:rsidRPr="00021D48">
              <w:t>№ п/п</w:t>
            </w:r>
          </w:p>
        </w:tc>
        <w:tc>
          <w:tcPr>
            <w:tcW w:w="9399" w:type="dxa"/>
            <w:gridSpan w:val="3"/>
          </w:tcPr>
          <w:p w14:paraId="3EF01DD4" w14:textId="77777777" w:rsidR="00633644" w:rsidRPr="00021D48" w:rsidRDefault="00633644" w:rsidP="00021D48">
            <w:pPr>
              <w:ind w:firstLine="851"/>
            </w:pPr>
            <w:r w:rsidRPr="00021D48">
              <w:t xml:space="preserve">                                                                           Документ</w:t>
            </w:r>
          </w:p>
        </w:tc>
      </w:tr>
      <w:tr w:rsidR="00633644" w:rsidRPr="00021D48" w14:paraId="6F1B03AD" w14:textId="77777777" w:rsidTr="00E41D62">
        <w:trPr>
          <w:cantSplit/>
        </w:trPr>
        <w:tc>
          <w:tcPr>
            <w:tcW w:w="642" w:type="dxa"/>
            <w:vMerge/>
          </w:tcPr>
          <w:p w14:paraId="6A6289C6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7169" w:type="dxa"/>
          </w:tcPr>
          <w:p w14:paraId="614C6C1C" w14:textId="77777777" w:rsidR="00633644" w:rsidRPr="00021D48" w:rsidRDefault="00633644" w:rsidP="00021D48">
            <w:pPr>
              <w:ind w:firstLine="851"/>
            </w:pPr>
            <w:r w:rsidRPr="00021D48">
              <w:t xml:space="preserve">                             наименование</w:t>
            </w:r>
          </w:p>
        </w:tc>
        <w:tc>
          <w:tcPr>
            <w:tcW w:w="1167" w:type="dxa"/>
          </w:tcPr>
          <w:p w14:paraId="4BDC5FB0" w14:textId="77777777" w:rsidR="00633644" w:rsidRPr="00021D48" w:rsidRDefault="00633644" w:rsidP="00021D48">
            <w:pPr>
              <w:ind w:firstLine="851"/>
            </w:pPr>
            <w:r w:rsidRPr="00021D48">
              <w:t xml:space="preserve"> вид</w:t>
            </w:r>
          </w:p>
        </w:tc>
        <w:tc>
          <w:tcPr>
            <w:tcW w:w="1063" w:type="dxa"/>
          </w:tcPr>
          <w:p w14:paraId="604FC3E5" w14:textId="77777777" w:rsidR="00633644" w:rsidRPr="00021D48" w:rsidRDefault="00633644" w:rsidP="00021D48">
            <w:pPr>
              <w:ind w:firstLine="851"/>
            </w:pPr>
            <w:r w:rsidRPr="00021D48">
              <w:t>Кол. лист.</w:t>
            </w:r>
          </w:p>
        </w:tc>
      </w:tr>
      <w:tr w:rsidR="00633644" w:rsidRPr="00021D48" w14:paraId="1F5AE065" w14:textId="77777777" w:rsidTr="00E41D62">
        <w:tc>
          <w:tcPr>
            <w:tcW w:w="642" w:type="dxa"/>
          </w:tcPr>
          <w:p w14:paraId="7A68FBBB" w14:textId="77777777" w:rsidR="00633644" w:rsidRPr="00021D48" w:rsidRDefault="00633644" w:rsidP="00021D48">
            <w:pPr>
              <w:ind w:firstLine="851"/>
            </w:pPr>
            <w:r w:rsidRPr="00021D48">
              <w:t>1</w:t>
            </w:r>
          </w:p>
        </w:tc>
        <w:tc>
          <w:tcPr>
            <w:tcW w:w="7169" w:type="dxa"/>
          </w:tcPr>
          <w:p w14:paraId="288E26C0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70716A4A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4A079138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26F3DAC1" w14:textId="77777777" w:rsidTr="00E41D62">
        <w:tc>
          <w:tcPr>
            <w:tcW w:w="642" w:type="dxa"/>
          </w:tcPr>
          <w:p w14:paraId="7C5F4E5E" w14:textId="77777777" w:rsidR="00633644" w:rsidRPr="00021D48" w:rsidRDefault="00633644" w:rsidP="00021D48">
            <w:pPr>
              <w:ind w:firstLine="851"/>
            </w:pPr>
            <w:r w:rsidRPr="00021D48">
              <w:t>2</w:t>
            </w:r>
          </w:p>
        </w:tc>
        <w:tc>
          <w:tcPr>
            <w:tcW w:w="7169" w:type="dxa"/>
          </w:tcPr>
          <w:p w14:paraId="6F4E5785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2B806E65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7917F3E0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58E28E3D" w14:textId="77777777" w:rsidTr="00E41D62">
        <w:tc>
          <w:tcPr>
            <w:tcW w:w="642" w:type="dxa"/>
          </w:tcPr>
          <w:p w14:paraId="741BD3AF" w14:textId="77777777" w:rsidR="00633644" w:rsidRPr="00021D48" w:rsidRDefault="00633644" w:rsidP="00021D48">
            <w:pPr>
              <w:ind w:firstLine="851"/>
            </w:pPr>
            <w:r w:rsidRPr="00021D48">
              <w:t>3</w:t>
            </w:r>
          </w:p>
        </w:tc>
        <w:tc>
          <w:tcPr>
            <w:tcW w:w="7169" w:type="dxa"/>
          </w:tcPr>
          <w:p w14:paraId="6A94DBE7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6BC52C85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0649D0F9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48D89060" w14:textId="77777777" w:rsidTr="00E41D62">
        <w:tc>
          <w:tcPr>
            <w:tcW w:w="642" w:type="dxa"/>
          </w:tcPr>
          <w:p w14:paraId="06779354" w14:textId="77777777" w:rsidR="00633644" w:rsidRPr="00021D48" w:rsidRDefault="00633644" w:rsidP="00021D48">
            <w:pPr>
              <w:ind w:firstLine="851"/>
            </w:pPr>
            <w:r w:rsidRPr="00021D48">
              <w:t>4</w:t>
            </w:r>
          </w:p>
        </w:tc>
        <w:tc>
          <w:tcPr>
            <w:tcW w:w="7169" w:type="dxa"/>
          </w:tcPr>
          <w:p w14:paraId="345BB6D6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3D8207DC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40744DC7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6FA76865" w14:textId="77777777" w:rsidTr="00E41D62">
        <w:tc>
          <w:tcPr>
            <w:tcW w:w="642" w:type="dxa"/>
          </w:tcPr>
          <w:p w14:paraId="37279ED9" w14:textId="77777777" w:rsidR="00633644" w:rsidRPr="00021D48" w:rsidRDefault="00633644" w:rsidP="00021D48">
            <w:pPr>
              <w:ind w:firstLine="851"/>
            </w:pPr>
            <w:r w:rsidRPr="00021D48">
              <w:t>5</w:t>
            </w:r>
          </w:p>
        </w:tc>
        <w:tc>
          <w:tcPr>
            <w:tcW w:w="7169" w:type="dxa"/>
          </w:tcPr>
          <w:p w14:paraId="0605BADC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24DE3D1A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7CDAC43E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5BCC24A7" w14:textId="77777777" w:rsidTr="00E41D62">
        <w:tc>
          <w:tcPr>
            <w:tcW w:w="642" w:type="dxa"/>
          </w:tcPr>
          <w:p w14:paraId="045CDDDC" w14:textId="77777777" w:rsidR="00633644" w:rsidRPr="00021D48" w:rsidRDefault="00633644" w:rsidP="00021D48">
            <w:pPr>
              <w:ind w:firstLine="851"/>
            </w:pPr>
            <w:r w:rsidRPr="00021D48">
              <w:t>6</w:t>
            </w:r>
          </w:p>
        </w:tc>
        <w:tc>
          <w:tcPr>
            <w:tcW w:w="7169" w:type="dxa"/>
          </w:tcPr>
          <w:p w14:paraId="79B7FB70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2235F292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0AA7A0B0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7483E9B7" w14:textId="77777777" w:rsidTr="00E41D62">
        <w:tc>
          <w:tcPr>
            <w:tcW w:w="642" w:type="dxa"/>
          </w:tcPr>
          <w:p w14:paraId="41A6F4A8" w14:textId="77777777" w:rsidR="00633644" w:rsidRPr="00021D48" w:rsidRDefault="00633644" w:rsidP="00021D48">
            <w:pPr>
              <w:ind w:firstLine="851"/>
            </w:pPr>
            <w:r w:rsidRPr="00021D48">
              <w:t>7</w:t>
            </w:r>
          </w:p>
        </w:tc>
        <w:tc>
          <w:tcPr>
            <w:tcW w:w="7169" w:type="dxa"/>
          </w:tcPr>
          <w:p w14:paraId="3D04B0A4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77F954B9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3334328C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1203A766" w14:textId="77777777" w:rsidTr="00E41D62">
        <w:tc>
          <w:tcPr>
            <w:tcW w:w="642" w:type="dxa"/>
          </w:tcPr>
          <w:p w14:paraId="03AA0EEA" w14:textId="77777777" w:rsidR="00633644" w:rsidRPr="00021D48" w:rsidRDefault="00633644" w:rsidP="00021D48">
            <w:pPr>
              <w:ind w:firstLine="851"/>
            </w:pPr>
            <w:r w:rsidRPr="00021D48">
              <w:t>8</w:t>
            </w:r>
          </w:p>
        </w:tc>
        <w:tc>
          <w:tcPr>
            <w:tcW w:w="7169" w:type="dxa"/>
          </w:tcPr>
          <w:p w14:paraId="2E0ADD2F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71D4140F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7012884B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406A3768" w14:textId="77777777" w:rsidTr="00E41D62">
        <w:tc>
          <w:tcPr>
            <w:tcW w:w="642" w:type="dxa"/>
          </w:tcPr>
          <w:p w14:paraId="3139BB2A" w14:textId="77777777" w:rsidR="00633644" w:rsidRPr="00021D48" w:rsidRDefault="00633644" w:rsidP="00021D48">
            <w:pPr>
              <w:ind w:firstLine="851"/>
            </w:pPr>
            <w:r w:rsidRPr="00021D48">
              <w:t xml:space="preserve">9 </w:t>
            </w:r>
          </w:p>
        </w:tc>
        <w:tc>
          <w:tcPr>
            <w:tcW w:w="7169" w:type="dxa"/>
          </w:tcPr>
          <w:p w14:paraId="0ECDFC33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0F50DE03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2C61D662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468926A4" w14:textId="77777777" w:rsidTr="00E41D62">
        <w:tc>
          <w:tcPr>
            <w:tcW w:w="642" w:type="dxa"/>
          </w:tcPr>
          <w:p w14:paraId="45DC6766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7169" w:type="dxa"/>
          </w:tcPr>
          <w:p w14:paraId="33778CFF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0C68DD6B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2E030FFD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17367F56" w14:textId="77777777" w:rsidTr="00E41D62">
        <w:tc>
          <w:tcPr>
            <w:tcW w:w="642" w:type="dxa"/>
          </w:tcPr>
          <w:p w14:paraId="169C313B" w14:textId="77777777" w:rsidR="00633644" w:rsidRPr="00021D48" w:rsidRDefault="00633644" w:rsidP="001A1B55">
            <w:pPr>
              <w:ind w:firstLine="851"/>
            </w:pPr>
            <w:r w:rsidRPr="00021D48">
              <w:t>1</w:t>
            </w:r>
          </w:p>
        </w:tc>
        <w:tc>
          <w:tcPr>
            <w:tcW w:w="7169" w:type="dxa"/>
          </w:tcPr>
          <w:p w14:paraId="01195B23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44C9F1C1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124C611E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24E41BD3" w14:textId="77777777" w:rsidTr="00E41D62">
        <w:tc>
          <w:tcPr>
            <w:tcW w:w="642" w:type="dxa"/>
          </w:tcPr>
          <w:p w14:paraId="20BFCC01" w14:textId="77777777" w:rsidR="00633644" w:rsidRPr="00021D48" w:rsidRDefault="00633644" w:rsidP="001A1B55">
            <w:pPr>
              <w:ind w:firstLine="851"/>
            </w:pPr>
            <w:r w:rsidRPr="00021D48">
              <w:t>1</w:t>
            </w:r>
          </w:p>
        </w:tc>
        <w:tc>
          <w:tcPr>
            <w:tcW w:w="7169" w:type="dxa"/>
          </w:tcPr>
          <w:p w14:paraId="7901F9F5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5BDF23AA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1A680DBF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677CE7AC" w14:textId="77777777" w:rsidTr="00E41D62">
        <w:tc>
          <w:tcPr>
            <w:tcW w:w="642" w:type="dxa"/>
          </w:tcPr>
          <w:p w14:paraId="5E0C3369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7169" w:type="dxa"/>
          </w:tcPr>
          <w:p w14:paraId="151D211C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198BDA1C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253B1AB9" w14:textId="77777777" w:rsidR="00633644" w:rsidRPr="00021D48" w:rsidRDefault="00633644" w:rsidP="00021D48">
            <w:pPr>
              <w:ind w:firstLine="851"/>
            </w:pPr>
          </w:p>
        </w:tc>
      </w:tr>
      <w:tr w:rsidR="00633644" w:rsidRPr="00021D48" w14:paraId="195FFDCB" w14:textId="77777777" w:rsidTr="00E41D62">
        <w:trPr>
          <w:trHeight w:val="281"/>
        </w:trPr>
        <w:tc>
          <w:tcPr>
            <w:tcW w:w="642" w:type="dxa"/>
          </w:tcPr>
          <w:p w14:paraId="3DD0A1BA" w14:textId="77777777" w:rsidR="00633644" w:rsidRPr="00021D48" w:rsidRDefault="00633644" w:rsidP="003F5889">
            <w:pPr>
              <w:ind w:firstLine="851"/>
            </w:pPr>
            <w:r w:rsidRPr="00021D48">
              <w:t>1</w:t>
            </w:r>
          </w:p>
        </w:tc>
        <w:tc>
          <w:tcPr>
            <w:tcW w:w="7169" w:type="dxa"/>
          </w:tcPr>
          <w:p w14:paraId="07D93A29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167" w:type="dxa"/>
          </w:tcPr>
          <w:p w14:paraId="3398E55A" w14:textId="77777777" w:rsidR="00633644" w:rsidRPr="00021D48" w:rsidRDefault="00633644" w:rsidP="00021D48">
            <w:pPr>
              <w:ind w:firstLine="851"/>
            </w:pPr>
          </w:p>
        </w:tc>
        <w:tc>
          <w:tcPr>
            <w:tcW w:w="1063" w:type="dxa"/>
          </w:tcPr>
          <w:p w14:paraId="0BA378DA" w14:textId="77777777" w:rsidR="00633644" w:rsidRPr="00021D48" w:rsidRDefault="00633644" w:rsidP="00021D48">
            <w:pPr>
              <w:ind w:firstLine="851"/>
            </w:pPr>
          </w:p>
        </w:tc>
      </w:tr>
    </w:tbl>
    <w:p w14:paraId="129809E0" w14:textId="77777777" w:rsidR="00633644" w:rsidRPr="00021D48" w:rsidRDefault="00633644" w:rsidP="00021D48">
      <w:pPr>
        <w:ind w:firstLine="851"/>
        <w:jc w:val="center"/>
      </w:pPr>
    </w:p>
    <w:p w14:paraId="6DBF8188" w14:textId="77777777" w:rsidR="00E16DB3" w:rsidRPr="00021D48" w:rsidRDefault="00E16DB3" w:rsidP="00021D48">
      <w:pPr>
        <w:ind w:firstLine="851"/>
        <w:jc w:val="center"/>
      </w:pPr>
    </w:p>
    <w:p w14:paraId="66D93038" w14:textId="77777777" w:rsidR="00633644" w:rsidRPr="00021D48" w:rsidRDefault="00633644" w:rsidP="00021D48">
      <w:pPr>
        <w:ind w:firstLine="851"/>
        <w:jc w:val="center"/>
      </w:pPr>
      <w:r w:rsidRPr="00021D48">
        <w:t>Принято_____________документов на _______листах</w:t>
      </w:r>
    </w:p>
    <w:p w14:paraId="351BD140" w14:textId="77777777" w:rsidR="00633644" w:rsidRPr="00021D48" w:rsidRDefault="00633644" w:rsidP="00021D48">
      <w:pPr>
        <w:ind w:firstLine="851"/>
        <w:jc w:val="center"/>
      </w:pPr>
    </w:p>
    <w:p w14:paraId="0737563A" w14:textId="77777777" w:rsidR="00070F60" w:rsidRPr="00021D48" w:rsidRDefault="00633644" w:rsidP="00C6423B">
      <w:pPr>
        <w:ind w:firstLine="851"/>
        <w:jc w:val="right"/>
      </w:pPr>
      <w:r w:rsidRPr="00021D48">
        <w:t>Расписку выдал ________________________________</w:t>
      </w:r>
      <w:r w:rsidR="00C6423B">
        <w:t>____ _________________________</w:t>
      </w:r>
    </w:p>
    <w:p w14:paraId="70F3979B" w14:textId="77777777" w:rsidR="00070F60" w:rsidRPr="00021D48" w:rsidRDefault="00070F60" w:rsidP="00021D48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C0BF96A" w14:textId="77777777" w:rsidR="00633644" w:rsidRPr="00021D48" w:rsidRDefault="00633644" w:rsidP="00021D48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021D48">
        <w:rPr>
          <w:rFonts w:ascii="Times New Roman" w:hAnsi="Times New Roman"/>
          <w:sz w:val="24"/>
          <w:szCs w:val="24"/>
        </w:rPr>
        <w:t>Я, _________________________________________________________________________________________________________________________________ даю свое</w:t>
      </w:r>
      <w:r w:rsidR="000B0342" w:rsidRPr="00021D48">
        <w:rPr>
          <w:rFonts w:ascii="Times New Roman" w:hAnsi="Times New Roman"/>
          <w:sz w:val="24"/>
          <w:szCs w:val="24"/>
        </w:rPr>
        <w:t xml:space="preserve"> согласие</w:t>
      </w:r>
      <w:r w:rsidRPr="00021D48">
        <w:rPr>
          <w:rFonts w:ascii="Times New Roman" w:hAnsi="Times New Roman"/>
          <w:sz w:val="24"/>
          <w:szCs w:val="24"/>
        </w:rPr>
        <w:t xml:space="preserve">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14:paraId="026C24C3" w14:textId="77777777" w:rsidR="00633644" w:rsidRPr="00021D48" w:rsidRDefault="00633644" w:rsidP="00021D48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9CB0ABC" w14:textId="77777777" w:rsidR="00633644" w:rsidRPr="00021D48" w:rsidRDefault="00633644" w:rsidP="00021D48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021D48">
        <w:rPr>
          <w:rFonts w:ascii="Times New Roman" w:hAnsi="Times New Roman"/>
          <w:sz w:val="24"/>
          <w:szCs w:val="24"/>
        </w:rPr>
        <w:t>Заявитель: __________________________________________/ ________________</w:t>
      </w:r>
    </w:p>
    <w:p w14:paraId="4D678320" w14:textId="77777777" w:rsidR="00633644" w:rsidRPr="00021D48" w:rsidRDefault="00633644" w:rsidP="00021D48">
      <w:pPr>
        <w:pStyle w:val="1"/>
        <w:ind w:firstLine="851"/>
        <w:jc w:val="both"/>
        <w:rPr>
          <w:rFonts w:ascii="Times New Roman" w:hAnsi="Times New Roman"/>
          <w:sz w:val="24"/>
          <w:szCs w:val="24"/>
        </w:rPr>
      </w:pPr>
      <w:r w:rsidRPr="00021D48">
        <w:rPr>
          <w:rFonts w:ascii="Times New Roman" w:hAnsi="Times New Roman"/>
          <w:sz w:val="24"/>
          <w:szCs w:val="24"/>
        </w:rPr>
        <w:t>(Ф.И.О.)                                                                                   (подпись)</w:t>
      </w:r>
    </w:p>
    <w:p w14:paraId="171E2F45" w14:textId="77777777" w:rsidR="00C6423B" w:rsidRDefault="00C6423B" w:rsidP="00C6423B">
      <w:pPr>
        <w:jc w:val="right"/>
      </w:pPr>
    </w:p>
    <w:p w14:paraId="7C082DA6" w14:textId="77777777" w:rsidR="00C6423B" w:rsidRDefault="00C6423B" w:rsidP="00C6423B">
      <w:pPr>
        <w:jc w:val="right"/>
      </w:pPr>
    </w:p>
    <w:p w14:paraId="60CC335C" w14:textId="77777777" w:rsidR="00C6423B" w:rsidRDefault="00C6423B" w:rsidP="00C6423B">
      <w:pPr>
        <w:jc w:val="right"/>
      </w:pPr>
    </w:p>
    <w:p w14:paraId="14DB4C95" w14:textId="77777777" w:rsidR="00C6423B" w:rsidRDefault="00C6423B" w:rsidP="00C6423B">
      <w:pPr>
        <w:jc w:val="right"/>
      </w:pPr>
    </w:p>
    <w:p w14:paraId="3C15A2C8" w14:textId="77777777" w:rsidR="00C6423B" w:rsidRDefault="00C6423B" w:rsidP="00C6423B">
      <w:pPr>
        <w:jc w:val="right"/>
      </w:pPr>
    </w:p>
    <w:p w14:paraId="2512A468" w14:textId="77777777" w:rsidR="00C6423B" w:rsidRDefault="00C6423B" w:rsidP="00C6423B">
      <w:pPr>
        <w:jc w:val="right"/>
      </w:pPr>
    </w:p>
    <w:p w14:paraId="5739E3C6" w14:textId="77777777" w:rsidR="00C6423B" w:rsidRPr="008F6E66" w:rsidRDefault="00C6423B" w:rsidP="00C6423B">
      <w:pPr>
        <w:jc w:val="right"/>
      </w:pPr>
      <w:r>
        <w:t>ПРИЛОЖЕНИЕ №2</w:t>
      </w:r>
    </w:p>
    <w:p w14:paraId="62E41365" w14:textId="77777777" w:rsidR="00C6423B" w:rsidRPr="008F6E66" w:rsidRDefault="00C6423B" w:rsidP="00C6423B">
      <w:pPr>
        <w:jc w:val="right"/>
      </w:pPr>
      <w:r w:rsidRPr="008F6E66">
        <w:t>к административному регламенту по</w:t>
      </w:r>
    </w:p>
    <w:p w14:paraId="62C8FC2E" w14:textId="77777777" w:rsidR="00C6423B" w:rsidRPr="008F6E66" w:rsidRDefault="00C6423B" w:rsidP="00C6423B">
      <w:pPr>
        <w:jc w:val="right"/>
      </w:pPr>
      <w:r w:rsidRPr="008F6E66">
        <w:t>предоставлению муниципальной услуги</w:t>
      </w:r>
    </w:p>
    <w:p w14:paraId="537F5F87" w14:textId="77777777" w:rsidR="004970A8" w:rsidRDefault="00C6423B" w:rsidP="00C6423B">
      <w:pPr>
        <w:jc w:val="right"/>
      </w:pPr>
      <w:r w:rsidRPr="004970A8">
        <w:t>«</w:t>
      </w:r>
      <w:r w:rsidR="004970A8" w:rsidRPr="004970A8">
        <w:t xml:space="preserve">Предоставление в собственность, аренду, </w:t>
      </w:r>
    </w:p>
    <w:p w14:paraId="5880B0AF" w14:textId="77777777" w:rsidR="004970A8" w:rsidRDefault="004970A8" w:rsidP="00C6423B">
      <w:pPr>
        <w:jc w:val="right"/>
      </w:pPr>
      <w:r w:rsidRPr="004970A8">
        <w:t xml:space="preserve">постоянное (бессрочное) пользование, </w:t>
      </w:r>
    </w:p>
    <w:p w14:paraId="5C06FFF7" w14:textId="77777777" w:rsidR="004970A8" w:rsidRDefault="004970A8" w:rsidP="00C6423B">
      <w:pPr>
        <w:jc w:val="right"/>
      </w:pPr>
      <w:r w:rsidRPr="004970A8">
        <w:t xml:space="preserve">безвозмездное пользование земельного </w:t>
      </w:r>
    </w:p>
    <w:p w14:paraId="13969122" w14:textId="77777777" w:rsidR="00C6423B" w:rsidRPr="004970A8" w:rsidRDefault="004970A8" w:rsidP="00C6423B">
      <w:pPr>
        <w:jc w:val="right"/>
      </w:pPr>
      <w:r w:rsidRPr="004970A8">
        <w:t>участка без проведения торгов</w:t>
      </w:r>
      <w:r w:rsidR="00C6423B" w:rsidRPr="004970A8">
        <w:t>»</w:t>
      </w:r>
    </w:p>
    <w:p w14:paraId="124A7622" w14:textId="77777777" w:rsidR="00C6423B" w:rsidRDefault="00C6423B" w:rsidP="00C6423B">
      <w:pPr>
        <w:jc w:val="both"/>
      </w:pPr>
    </w:p>
    <w:p w14:paraId="4DA2B358" w14:textId="77777777" w:rsidR="00C6423B" w:rsidRDefault="00C6423B" w:rsidP="00C6423B">
      <w:pPr>
        <w:jc w:val="both"/>
      </w:pPr>
    </w:p>
    <w:p w14:paraId="75C70B43" w14:textId="77777777" w:rsidR="00C6423B" w:rsidRPr="00F81633" w:rsidRDefault="00C6423B" w:rsidP="00C6423B">
      <w:pPr>
        <w:autoSpaceDE w:val="0"/>
        <w:autoSpaceDN w:val="0"/>
        <w:ind w:left="5670"/>
        <w:rPr>
          <w:rFonts w:eastAsia="SimSun"/>
        </w:rPr>
      </w:pPr>
      <w:r w:rsidRPr="00F81633">
        <w:rPr>
          <w:rFonts w:eastAsia="SimSun"/>
        </w:rPr>
        <w:t xml:space="preserve">От кого  </w:t>
      </w:r>
    </w:p>
    <w:p w14:paraId="7007F070" w14:textId="77777777" w:rsidR="00C6423B" w:rsidRPr="00F81633" w:rsidRDefault="00C6423B" w:rsidP="00C6423B">
      <w:pPr>
        <w:pBdr>
          <w:top w:val="single" w:sz="4" w:space="1" w:color="auto"/>
        </w:pBdr>
        <w:autoSpaceDE w:val="0"/>
        <w:autoSpaceDN w:val="0"/>
        <w:ind w:left="6577"/>
        <w:jc w:val="center"/>
        <w:rPr>
          <w:rFonts w:eastAsia="SimSun"/>
        </w:rPr>
      </w:pPr>
      <w:r w:rsidRPr="00F81633">
        <w:rPr>
          <w:rFonts w:eastAsia="SimSun"/>
        </w:rPr>
        <w:t>(наименование заявителя</w:t>
      </w:r>
    </w:p>
    <w:p w14:paraId="7B9FF67D" w14:textId="77777777" w:rsidR="00C6423B" w:rsidRPr="00F81633" w:rsidRDefault="00C6423B" w:rsidP="00C6423B">
      <w:pPr>
        <w:autoSpaceDE w:val="0"/>
        <w:autoSpaceDN w:val="0"/>
        <w:ind w:left="5670"/>
      </w:pPr>
    </w:p>
    <w:p w14:paraId="42C018B7" w14:textId="77777777" w:rsidR="00C6423B" w:rsidRPr="00F81633" w:rsidRDefault="00C6423B" w:rsidP="00C6423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</w:rPr>
      </w:pPr>
      <w:r w:rsidRPr="00F81633">
        <w:rPr>
          <w:rFonts w:eastAsia="SimSun"/>
        </w:rPr>
        <w:t>«(фамилия, имя, отчество</w:t>
      </w:r>
      <w:r w:rsidRPr="00F81633">
        <w:t xml:space="preserve"> (последнее -</w:t>
      </w:r>
      <w:r w:rsidRPr="00F81633">
        <w:br/>
        <w:t>при наличии)» – для физических лиц,</w:t>
      </w:r>
    </w:p>
    <w:p w14:paraId="5E80EF55" w14:textId="77777777" w:rsidR="00C6423B" w:rsidRPr="00F81633" w:rsidRDefault="00C6423B" w:rsidP="00C6423B">
      <w:pPr>
        <w:autoSpaceDE w:val="0"/>
        <w:autoSpaceDN w:val="0"/>
        <w:ind w:left="5670"/>
      </w:pPr>
    </w:p>
    <w:p w14:paraId="136A7B54" w14:textId="77777777" w:rsidR="00C6423B" w:rsidRPr="00F81633" w:rsidRDefault="00C6423B" w:rsidP="00C6423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</w:rPr>
      </w:pPr>
      <w:r w:rsidRPr="00F81633">
        <w:rPr>
          <w:rFonts w:eastAsia="SimSun"/>
        </w:rPr>
        <w:t xml:space="preserve">полное наименование организации </w:t>
      </w:r>
      <w:r w:rsidRPr="00F81633">
        <w:sym w:font="Symbol" w:char="F02D"/>
      </w:r>
      <w:r w:rsidRPr="00F81633">
        <w:rPr>
          <w:rFonts w:eastAsia="SimSun"/>
        </w:rPr>
        <w:t xml:space="preserve"> для</w:t>
      </w:r>
    </w:p>
    <w:p w14:paraId="770A0B1F" w14:textId="77777777" w:rsidR="00C6423B" w:rsidRPr="00F81633" w:rsidRDefault="00C6423B" w:rsidP="00C6423B">
      <w:pPr>
        <w:autoSpaceDE w:val="0"/>
        <w:autoSpaceDN w:val="0"/>
        <w:ind w:left="5670"/>
      </w:pPr>
    </w:p>
    <w:p w14:paraId="57599AA6" w14:textId="77777777" w:rsidR="00C6423B" w:rsidRPr="00F81633" w:rsidRDefault="00C6423B" w:rsidP="00C6423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</w:rPr>
      </w:pPr>
      <w:r w:rsidRPr="00F81633">
        <w:rPr>
          <w:rFonts w:eastAsia="SimSun"/>
        </w:rPr>
        <w:t>юридических лиц), его почтовый индекс</w:t>
      </w:r>
    </w:p>
    <w:p w14:paraId="238EABD9" w14:textId="77777777" w:rsidR="00C6423B" w:rsidRPr="00F81633" w:rsidRDefault="00C6423B" w:rsidP="00C6423B">
      <w:pPr>
        <w:autoSpaceDE w:val="0"/>
        <w:autoSpaceDN w:val="0"/>
        <w:ind w:left="5670"/>
      </w:pPr>
    </w:p>
    <w:p w14:paraId="336359A2" w14:textId="77777777" w:rsidR="00C6423B" w:rsidRPr="00F81633" w:rsidRDefault="00C6423B" w:rsidP="00C6423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rFonts w:eastAsia="SimSun"/>
        </w:rPr>
      </w:pPr>
      <w:r w:rsidRPr="00F81633">
        <w:rPr>
          <w:rFonts w:eastAsia="SimSun"/>
        </w:rPr>
        <w:t>и адрес, адрес электронной почты)</w:t>
      </w:r>
    </w:p>
    <w:p w14:paraId="05725F5E" w14:textId="77777777" w:rsidR="00C6423B" w:rsidRPr="00F81633" w:rsidRDefault="00C6423B" w:rsidP="00C6423B">
      <w:pPr>
        <w:autoSpaceDE w:val="0"/>
        <w:autoSpaceDN w:val="0"/>
        <w:ind w:left="5670"/>
        <w:rPr>
          <w:rFonts w:eastAsia="SimSun"/>
        </w:rPr>
      </w:pPr>
      <w:r w:rsidRPr="00F81633">
        <w:rPr>
          <w:rFonts w:eastAsia="SimSun"/>
        </w:rPr>
        <w:t>тел.:</w:t>
      </w:r>
    </w:p>
    <w:p w14:paraId="0FC13F84" w14:textId="77777777" w:rsidR="00C6423B" w:rsidRPr="00F81633" w:rsidRDefault="00C6423B" w:rsidP="00C6423B">
      <w:pPr>
        <w:tabs>
          <w:tab w:val="left" w:pos="5488"/>
        </w:tabs>
        <w:rPr>
          <w:b/>
        </w:rPr>
      </w:pPr>
    </w:p>
    <w:p w14:paraId="03AE5E6F" w14:textId="77777777" w:rsidR="00C6423B" w:rsidRPr="00F81633" w:rsidRDefault="00C6423B" w:rsidP="00C6423B">
      <w:pPr>
        <w:tabs>
          <w:tab w:val="left" w:pos="5488"/>
        </w:tabs>
        <w:jc w:val="center"/>
        <w:rPr>
          <w:b/>
        </w:rPr>
      </w:pPr>
      <w:r w:rsidRPr="00F81633">
        <w:rPr>
          <w:b/>
        </w:rPr>
        <w:t>Заявление</w:t>
      </w:r>
    </w:p>
    <w:p w14:paraId="536973A2" w14:textId="77777777" w:rsidR="00C6423B" w:rsidRPr="00F81633" w:rsidRDefault="00C6423B" w:rsidP="00C6423B">
      <w:pPr>
        <w:spacing w:after="240"/>
        <w:jc w:val="center"/>
      </w:pPr>
      <w:r w:rsidRPr="00F81633">
        <w:t>об исправлении ошибок и опечаток в документах, выданных</w:t>
      </w:r>
      <w:r w:rsidRPr="00F81633">
        <w:br/>
        <w:t>в результате предоставления муниципальной услуги</w:t>
      </w:r>
    </w:p>
    <w:p w14:paraId="0F85E73F" w14:textId="77777777" w:rsidR="00C6423B" w:rsidRPr="00F81633" w:rsidRDefault="00C6423B" w:rsidP="00C6423B">
      <w:r w:rsidRPr="00F81633">
        <w:t xml:space="preserve">Прошу исправить ошибку (опечатку) в  </w:t>
      </w:r>
    </w:p>
    <w:p w14:paraId="1F0503C0" w14:textId="77777777" w:rsidR="00C6423B" w:rsidRPr="00F81633" w:rsidRDefault="00C6423B" w:rsidP="00C6423B">
      <w:pPr>
        <w:pBdr>
          <w:top w:val="single" w:sz="4" w:space="1" w:color="auto"/>
        </w:pBdr>
        <w:spacing w:after="120"/>
        <w:ind w:left="4201"/>
        <w:jc w:val="center"/>
      </w:pPr>
      <w:r w:rsidRPr="00F81633">
        <w:t>(реквизиты документа, заявленного к исправлению)</w:t>
      </w:r>
    </w:p>
    <w:p w14:paraId="1E6DA881" w14:textId="77777777" w:rsidR="00C6423B" w:rsidRPr="00F81633" w:rsidRDefault="00C6423B" w:rsidP="00C6423B">
      <w:r w:rsidRPr="00F81633">
        <w:t xml:space="preserve">ошибочно указанную информацию  </w:t>
      </w:r>
    </w:p>
    <w:p w14:paraId="6FE628D7" w14:textId="77777777" w:rsidR="00C6423B" w:rsidRPr="00F81633" w:rsidRDefault="00C6423B" w:rsidP="00C6423B">
      <w:pPr>
        <w:pBdr>
          <w:top w:val="single" w:sz="4" w:space="1" w:color="auto"/>
        </w:pBdr>
        <w:spacing w:after="120"/>
        <w:ind w:left="3737"/>
      </w:pPr>
    </w:p>
    <w:p w14:paraId="6BB9A0FC" w14:textId="77777777" w:rsidR="00C6423B" w:rsidRPr="00F81633" w:rsidRDefault="00C6423B" w:rsidP="00C6423B">
      <w:r w:rsidRPr="00F81633">
        <w:t xml:space="preserve">заменить на  </w:t>
      </w:r>
    </w:p>
    <w:p w14:paraId="4B61DE81" w14:textId="77777777" w:rsidR="00C6423B" w:rsidRPr="00F81633" w:rsidRDefault="00C6423B" w:rsidP="00C6423B">
      <w:pPr>
        <w:pBdr>
          <w:top w:val="single" w:sz="4" w:space="1" w:color="auto"/>
        </w:pBdr>
        <w:spacing w:after="240"/>
        <w:ind w:left="1332"/>
      </w:pPr>
    </w:p>
    <w:p w14:paraId="04A1D78E" w14:textId="77777777" w:rsidR="00C6423B" w:rsidRPr="00F81633" w:rsidRDefault="00C6423B" w:rsidP="00C6423B">
      <w:pPr>
        <w:spacing w:after="120"/>
      </w:pPr>
      <w:r w:rsidRPr="00F81633">
        <w:t>Основание для исправления ошибки (опечатки):</w:t>
      </w:r>
    </w:p>
    <w:p w14:paraId="4FD70A26" w14:textId="77777777" w:rsidR="00C6423B" w:rsidRPr="00F81633" w:rsidRDefault="00C6423B" w:rsidP="00C6423B"/>
    <w:p w14:paraId="07AD2A0D" w14:textId="77777777" w:rsidR="00C6423B" w:rsidRPr="00F81633" w:rsidRDefault="00C6423B" w:rsidP="00C6423B">
      <w:pPr>
        <w:pBdr>
          <w:top w:val="single" w:sz="4" w:space="1" w:color="auto"/>
        </w:pBdr>
        <w:jc w:val="center"/>
      </w:pPr>
      <w:r w:rsidRPr="00F81633">
        <w:t>(ссылка на документацию)</w:t>
      </w:r>
    </w:p>
    <w:p w14:paraId="1932EAD3" w14:textId="77777777" w:rsidR="00C6423B" w:rsidRPr="00F81633" w:rsidRDefault="00C6423B" w:rsidP="00C6423B">
      <w:pPr>
        <w:spacing w:before="720" w:after="120"/>
      </w:pPr>
      <w:r w:rsidRPr="00F81633">
        <w:t>К заявлению прилагаются следующие документы по описи:</w:t>
      </w:r>
    </w:p>
    <w:p w14:paraId="516759AC" w14:textId="77777777" w:rsidR="00C6423B" w:rsidRPr="00F81633" w:rsidRDefault="00C6423B" w:rsidP="00C6423B">
      <w:r w:rsidRPr="00F81633">
        <w:t xml:space="preserve">1.  </w:t>
      </w:r>
    </w:p>
    <w:p w14:paraId="04E7FE18" w14:textId="77777777" w:rsidR="00C6423B" w:rsidRPr="00F81633" w:rsidRDefault="00C6423B" w:rsidP="00C6423B">
      <w:r w:rsidRPr="00F81633">
        <w:t xml:space="preserve">2.  </w:t>
      </w:r>
    </w:p>
    <w:p w14:paraId="530B93B1" w14:textId="77777777" w:rsidR="00C6423B" w:rsidRPr="00F81633" w:rsidRDefault="00C6423B" w:rsidP="00C6423B">
      <w:pPr>
        <w:ind w:firstLine="709"/>
        <w:jc w:val="both"/>
      </w:pPr>
    </w:p>
    <w:p w14:paraId="7E2DD73F" w14:textId="77777777" w:rsidR="00C6423B" w:rsidRPr="00F81633" w:rsidRDefault="00C6423B" w:rsidP="00C6423B">
      <w:pPr>
        <w:tabs>
          <w:tab w:val="center" w:pos="5160"/>
          <w:tab w:val="left" w:pos="7560"/>
        </w:tabs>
        <w:jc w:val="both"/>
      </w:pPr>
      <w:r w:rsidRPr="00F81633">
        <w:t>Должность руководителя организации</w:t>
      </w:r>
      <w:r w:rsidRPr="00F81633">
        <w:tab/>
        <w:t xml:space="preserve"> ________ _____________________________</w:t>
      </w:r>
    </w:p>
    <w:p w14:paraId="3FA785F2" w14:textId="77777777" w:rsidR="00C6423B" w:rsidRPr="00F81633" w:rsidRDefault="00C6423B" w:rsidP="00C6423B">
      <w:pPr>
        <w:tabs>
          <w:tab w:val="center" w:pos="5160"/>
          <w:tab w:val="left" w:pos="7100"/>
        </w:tabs>
        <w:jc w:val="both"/>
      </w:pPr>
      <w:r w:rsidRPr="00F81633">
        <w:t xml:space="preserve"> (для юридического лица) (подпись) (расшифровка подписи)</w:t>
      </w:r>
    </w:p>
    <w:p w14:paraId="18CA6AB6" w14:textId="77777777" w:rsidR="00C6423B" w:rsidRPr="00F81633" w:rsidRDefault="00C6423B" w:rsidP="00C6423B">
      <w:pPr>
        <w:tabs>
          <w:tab w:val="center" w:pos="5160"/>
          <w:tab w:val="left" w:pos="7100"/>
        </w:tabs>
        <w:jc w:val="both"/>
      </w:pPr>
    </w:p>
    <w:p w14:paraId="64AEA950" w14:textId="6B3CFC58" w:rsidR="00441418" w:rsidRPr="00021D48" w:rsidRDefault="00C6423B" w:rsidP="004B01C2">
      <w:pPr>
        <w:jc w:val="both"/>
      </w:pPr>
      <w:r w:rsidRPr="00F81633">
        <w:t>Исполнитель:</w:t>
      </w:r>
      <w:r w:rsidR="004B01C2">
        <w:t xml:space="preserve">              </w:t>
      </w:r>
      <w:r w:rsidRPr="00F81633">
        <w:t>Телефон:</w:t>
      </w:r>
      <w:bookmarkStart w:id="0" w:name="Par26"/>
      <w:bookmarkEnd w:id="0"/>
    </w:p>
    <w:sectPr w:rsidR="00441418" w:rsidRPr="00021D48" w:rsidSect="004B01C2">
      <w:footerReference w:type="default" r:id="rId25"/>
      <w:pgSz w:w="11906" w:h="16838"/>
      <w:pgMar w:top="899" w:right="79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33DD" w14:textId="77777777" w:rsidR="001B10C0" w:rsidRDefault="001B10C0">
      <w:r>
        <w:separator/>
      </w:r>
    </w:p>
  </w:endnote>
  <w:endnote w:type="continuationSeparator" w:id="0">
    <w:p w14:paraId="16A5B3C5" w14:textId="77777777" w:rsidR="001B10C0" w:rsidRDefault="001B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642D" w14:textId="77777777" w:rsidR="00E8395A" w:rsidRDefault="00670481"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 w:rsidR="006D1472">
      <w:rPr>
        <w:noProof/>
      </w:rPr>
      <w:t>1</w:t>
    </w:r>
    <w:r>
      <w:rPr>
        <w:noProof/>
      </w:rPr>
      <w:fldChar w:fldCharType="end"/>
    </w:r>
  </w:p>
  <w:p w14:paraId="6AB00091" w14:textId="77777777" w:rsidR="00E8395A" w:rsidRDefault="00E8395A">
    <w:pPr>
      <w:pStyle w:val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45C3" w14:textId="77777777" w:rsidR="001B10C0" w:rsidRDefault="001B10C0">
      <w:r>
        <w:separator/>
      </w:r>
    </w:p>
  </w:footnote>
  <w:footnote w:type="continuationSeparator" w:id="0">
    <w:p w14:paraId="1E5FE25A" w14:textId="77777777" w:rsidR="001B10C0" w:rsidRDefault="001B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0119"/>
    <w:multiLevelType w:val="hybridMultilevel"/>
    <w:tmpl w:val="A92A246A"/>
    <w:lvl w:ilvl="0" w:tplc="7E2AB9D4">
      <w:start w:val="1"/>
      <w:numFmt w:val="decimal"/>
      <w:lvlText w:val="%1)"/>
      <w:lvlJc w:val="left"/>
      <w:pPr>
        <w:ind w:left="1089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E6978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76AACCE8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96A0ED30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CBF8A50A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E946D45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6EEE3068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90E4F462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130E420A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352C13A7"/>
    <w:multiLevelType w:val="hybridMultilevel"/>
    <w:tmpl w:val="2AEE627C"/>
    <w:lvl w:ilvl="0" w:tplc="A87040BE">
      <w:start w:val="31"/>
      <w:numFmt w:val="decimal"/>
      <w:lvlText w:val="%1)"/>
      <w:lvlJc w:val="left"/>
      <w:pPr>
        <w:ind w:left="13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CA5872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8C5ABDD4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EEF25E4E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667AAFD8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71FA123E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1D8CDB56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08586AF0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D0863F78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6FC11B7F"/>
    <w:multiLevelType w:val="multilevel"/>
    <w:tmpl w:val="FE3CC75A"/>
    <w:lvl w:ilvl="0">
      <w:start w:val="2"/>
      <w:numFmt w:val="decimal"/>
      <w:lvlText w:val="%1"/>
      <w:lvlJc w:val="left"/>
      <w:pPr>
        <w:ind w:left="-573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4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573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9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9" w:hanging="7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E8"/>
    <w:rsid w:val="00003099"/>
    <w:rsid w:val="00014EEC"/>
    <w:rsid w:val="00021D48"/>
    <w:rsid w:val="000362E6"/>
    <w:rsid w:val="00040C0B"/>
    <w:rsid w:val="00046F4E"/>
    <w:rsid w:val="00065BFA"/>
    <w:rsid w:val="00070F60"/>
    <w:rsid w:val="00086817"/>
    <w:rsid w:val="000929D5"/>
    <w:rsid w:val="000979D4"/>
    <w:rsid w:val="000B0342"/>
    <w:rsid w:val="000D4D3E"/>
    <w:rsid w:val="000E33CA"/>
    <w:rsid w:val="000F318C"/>
    <w:rsid w:val="000F44CF"/>
    <w:rsid w:val="001075B3"/>
    <w:rsid w:val="00124AB0"/>
    <w:rsid w:val="001526E4"/>
    <w:rsid w:val="001550F9"/>
    <w:rsid w:val="00165387"/>
    <w:rsid w:val="00170B96"/>
    <w:rsid w:val="001775F4"/>
    <w:rsid w:val="00197E1C"/>
    <w:rsid w:val="001A1B55"/>
    <w:rsid w:val="001A5BA4"/>
    <w:rsid w:val="001B10C0"/>
    <w:rsid w:val="001D4177"/>
    <w:rsid w:val="001F200D"/>
    <w:rsid w:val="001F4445"/>
    <w:rsid w:val="00217DCE"/>
    <w:rsid w:val="002264FB"/>
    <w:rsid w:val="00242178"/>
    <w:rsid w:val="00247514"/>
    <w:rsid w:val="0026615F"/>
    <w:rsid w:val="00266633"/>
    <w:rsid w:val="00270759"/>
    <w:rsid w:val="00286255"/>
    <w:rsid w:val="00287352"/>
    <w:rsid w:val="002975B7"/>
    <w:rsid w:val="002A50EF"/>
    <w:rsid w:val="002A720D"/>
    <w:rsid w:val="002F1EF4"/>
    <w:rsid w:val="002F2799"/>
    <w:rsid w:val="0031719E"/>
    <w:rsid w:val="00350463"/>
    <w:rsid w:val="003515C0"/>
    <w:rsid w:val="003662E1"/>
    <w:rsid w:val="003853EB"/>
    <w:rsid w:val="003D4C46"/>
    <w:rsid w:val="003F5889"/>
    <w:rsid w:val="004144C3"/>
    <w:rsid w:val="0043091F"/>
    <w:rsid w:val="00441418"/>
    <w:rsid w:val="00463F57"/>
    <w:rsid w:val="00466B69"/>
    <w:rsid w:val="00481191"/>
    <w:rsid w:val="004909EC"/>
    <w:rsid w:val="00492F7B"/>
    <w:rsid w:val="004970A8"/>
    <w:rsid w:val="004A1677"/>
    <w:rsid w:val="004A2C02"/>
    <w:rsid w:val="004A414B"/>
    <w:rsid w:val="004A7A7A"/>
    <w:rsid w:val="004B01C2"/>
    <w:rsid w:val="004D42EF"/>
    <w:rsid w:val="004D74F7"/>
    <w:rsid w:val="004F1383"/>
    <w:rsid w:val="004F5F7A"/>
    <w:rsid w:val="00505105"/>
    <w:rsid w:val="005727A5"/>
    <w:rsid w:val="00595845"/>
    <w:rsid w:val="005977BF"/>
    <w:rsid w:val="005A3BDD"/>
    <w:rsid w:val="005C51E2"/>
    <w:rsid w:val="005C6A8F"/>
    <w:rsid w:val="005D40EF"/>
    <w:rsid w:val="005D446B"/>
    <w:rsid w:val="005E5579"/>
    <w:rsid w:val="00604525"/>
    <w:rsid w:val="00633644"/>
    <w:rsid w:val="00661271"/>
    <w:rsid w:val="00667EC3"/>
    <w:rsid w:val="00670481"/>
    <w:rsid w:val="006726FD"/>
    <w:rsid w:val="006769E5"/>
    <w:rsid w:val="006876FA"/>
    <w:rsid w:val="006C7D29"/>
    <w:rsid w:val="006D1472"/>
    <w:rsid w:val="006E2991"/>
    <w:rsid w:val="006F469B"/>
    <w:rsid w:val="0072621F"/>
    <w:rsid w:val="00737F57"/>
    <w:rsid w:val="00740F28"/>
    <w:rsid w:val="00747988"/>
    <w:rsid w:val="00751CFF"/>
    <w:rsid w:val="0078219F"/>
    <w:rsid w:val="007B05E9"/>
    <w:rsid w:val="007B19E4"/>
    <w:rsid w:val="007E7CE8"/>
    <w:rsid w:val="008357CB"/>
    <w:rsid w:val="0085135F"/>
    <w:rsid w:val="00857AEF"/>
    <w:rsid w:val="008844C0"/>
    <w:rsid w:val="008B0C07"/>
    <w:rsid w:val="008C4D0B"/>
    <w:rsid w:val="008C5E4C"/>
    <w:rsid w:val="008D66D8"/>
    <w:rsid w:val="00907EEC"/>
    <w:rsid w:val="00922A39"/>
    <w:rsid w:val="00956F3E"/>
    <w:rsid w:val="00963544"/>
    <w:rsid w:val="00963AB0"/>
    <w:rsid w:val="009861B1"/>
    <w:rsid w:val="00996638"/>
    <w:rsid w:val="009A5309"/>
    <w:rsid w:val="009C029D"/>
    <w:rsid w:val="009C1D67"/>
    <w:rsid w:val="009C625D"/>
    <w:rsid w:val="009D5394"/>
    <w:rsid w:val="009D6A9C"/>
    <w:rsid w:val="009F0207"/>
    <w:rsid w:val="009F02DE"/>
    <w:rsid w:val="009F0BF2"/>
    <w:rsid w:val="009F3722"/>
    <w:rsid w:val="009F6942"/>
    <w:rsid w:val="00A05138"/>
    <w:rsid w:val="00A40995"/>
    <w:rsid w:val="00A51201"/>
    <w:rsid w:val="00A90426"/>
    <w:rsid w:val="00A956A5"/>
    <w:rsid w:val="00AA5122"/>
    <w:rsid w:val="00AD156B"/>
    <w:rsid w:val="00AF6EA3"/>
    <w:rsid w:val="00B064EF"/>
    <w:rsid w:val="00B316AC"/>
    <w:rsid w:val="00B32B64"/>
    <w:rsid w:val="00B61824"/>
    <w:rsid w:val="00B7611B"/>
    <w:rsid w:val="00B768DA"/>
    <w:rsid w:val="00B84BF2"/>
    <w:rsid w:val="00BA0BAF"/>
    <w:rsid w:val="00BC237A"/>
    <w:rsid w:val="00BC35F3"/>
    <w:rsid w:val="00BD68A9"/>
    <w:rsid w:val="00BE5277"/>
    <w:rsid w:val="00C053B3"/>
    <w:rsid w:val="00C07632"/>
    <w:rsid w:val="00C2391B"/>
    <w:rsid w:val="00C257E3"/>
    <w:rsid w:val="00C44292"/>
    <w:rsid w:val="00C555DC"/>
    <w:rsid w:val="00C6423B"/>
    <w:rsid w:val="00C83944"/>
    <w:rsid w:val="00C906EB"/>
    <w:rsid w:val="00CD0B8D"/>
    <w:rsid w:val="00CD144F"/>
    <w:rsid w:val="00CF13B9"/>
    <w:rsid w:val="00CF3181"/>
    <w:rsid w:val="00CF3331"/>
    <w:rsid w:val="00D21871"/>
    <w:rsid w:val="00D3080D"/>
    <w:rsid w:val="00D82799"/>
    <w:rsid w:val="00D922E2"/>
    <w:rsid w:val="00D93650"/>
    <w:rsid w:val="00DB2413"/>
    <w:rsid w:val="00DB245B"/>
    <w:rsid w:val="00DC0006"/>
    <w:rsid w:val="00DD4747"/>
    <w:rsid w:val="00DD4A8E"/>
    <w:rsid w:val="00DD5DF5"/>
    <w:rsid w:val="00E11CCF"/>
    <w:rsid w:val="00E16065"/>
    <w:rsid w:val="00E16DB3"/>
    <w:rsid w:val="00E22B34"/>
    <w:rsid w:val="00E3729C"/>
    <w:rsid w:val="00E41D62"/>
    <w:rsid w:val="00E64361"/>
    <w:rsid w:val="00E77C36"/>
    <w:rsid w:val="00E809BB"/>
    <w:rsid w:val="00E8395A"/>
    <w:rsid w:val="00E86156"/>
    <w:rsid w:val="00E92A26"/>
    <w:rsid w:val="00EA22AA"/>
    <w:rsid w:val="00ED4B4D"/>
    <w:rsid w:val="00EF4E65"/>
    <w:rsid w:val="00F0659B"/>
    <w:rsid w:val="00F15EAE"/>
    <w:rsid w:val="00F22E0D"/>
    <w:rsid w:val="00F33D64"/>
    <w:rsid w:val="00F378A6"/>
    <w:rsid w:val="00F84AB5"/>
    <w:rsid w:val="00F974D5"/>
    <w:rsid w:val="00FA0C9D"/>
    <w:rsid w:val="00FD7BC4"/>
    <w:rsid w:val="00FE0165"/>
    <w:rsid w:val="00FE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25633"/>
  <w15:docId w15:val="{09A50A90-0B29-4142-8906-795E210C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C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36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336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7B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364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633644"/>
    <w:rPr>
      <w:rFonts w:ascii="Cambria" w:hAnsi="Cambria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977B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uiPriority w:val="99"/>
    <w:rsid w:val="00633644"/>
    <w:rPr>
      <w:color w:val="0000FF"/>
      <w:u w:val="single"/>
    </w:rPr>
  </w:style>
  <w:style w:type="paragraph" w:customStyle="1" w:styleId="ConsPlusNormal">
    <w:name w:val="ConsPlusNormal"/>
    <w:link w:val="ConsPlusNormal0"/>
    <w:rsid w:val="00633644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uiPriority w:val="99"/>
    <w:locked/>
    <w:rsid w:val="00633644"/>
    <w:rPr>
      <w:rFonts w:ascii="Arial" w:hAnsi="Arial"/>
      <w:snapToGrid w:val="0"/>
      <w:lang w:val="ru-RU" w:eastAsia="ru-RU" w:bidi="ar-SA"/>
    </w:rPr>
  </w:style>
  <w:style w:type="paragraph" w:styleId="a4">
    <w:name w:val="List Paragraph"/>
    <w:basedOn w:val="a"/>
    <w:uiPriority w:val="1"/>
    <w:qFormat/>
    <w:rsid w:val="006336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36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_"/>
    <w:link w:val="17"/>
    <w:uiPriority w:val="99"/>
    <w:rsid w:val="00633644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5"/>
    <w:uiPriority w:val="99"/>
    <w:rsid w:val="00633644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character" w:customStyle="1" w:styleId="11">
    <w:name w:val="Заголовок №1_"/>
    <w:link w:val="12"/>
    <w:uiPriority w:val="99"/>
    <w:rsid w:val="00633644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33644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</w:rPr>
  </w:style>
  <w:style w:type="paragraph" w:customStyle="1" w:styleId="Standard">
    <w:name w:val="Standard"/>
    <w:rsid w:val="0063364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8"/>
      <w:szCs w:val="24"/>
    </w:rPr>
  </w:style>
  <w:style w:type="paragraph" w:customStyle="1" w:styleId="Textbody">
    <w:name w:val="Text body"/>
    <w:basedOn w:val="Standard"/>
    <w:rsid w:val="00633644"/>
    <w:pPr>
      <w:spacing w:after="120"/>
    </w:pPr>
  </w:style>
  <w:style w:type="paragraph" w:customStyle="1" w:styleId="2">
    <w:name w:val="Знак2"/>
    <w:basedOn w:val="a"/>
    <w:rsid w:val="006336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link w:val="a7"/>
    <w:uiPriority w:val="99"/>
    <w:rsid w:val="0063364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33644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6726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726FD"/>
    <w:rPr>
      <w:sz w:val="24"/>
      <w:szCs w:val="24"/>
    </w:rPr>
  </w:style>
  <w:style w:type="character" w:styleId="aa">
    <w:name w:val="annotation reference"/>
    <w:basedOn w:val="a0"/>
    <w:rsid w:val="00C2391B"/>
    <w:rPr>
      <w:sz w:val="16"/>
      <w:szCs w:val="16"/>
    </w:rPr>
  </w:style>
  <w:style w:type="paragraph" w:styleId="ab">
    <w:name w:val="annotation text"/>
    <w:basedOn w:val="a"/>
    <w:link w:val="ac"/>
    <w:rsid w:val="00C2391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2391B"/>
  </w:style>
  <w:style w:type="paragraph" w:styleId="ad">
    <w:name w:val="annotation subject"/>
    <w:basedOn w:val="ab"/>
    <w:next w:val="ab"/>
    <w:link w:val="ae"/>
    <w:rsid w:val="00C2391B"/>
    <w:rPr>
      <w:b/>
      <w:bCs/>
    </w:rPr>
  </w:style>
  <w:style w:type="character" w:customStyle="1" w:styleId="ae">
    <w:name w:val="Тема примечания Знак"/>
    <w:basedOn w:val="ac"/>
    <w:link w:val="ad"/>
    <w:rsid w:val="00C2391B"/>
    <w:rPr>
      <w:b/>
      <w:bCs/>
    </w:rPr>
  </w:style>
  <w:style w:type="paragraph" w:styleId="af">
    <w:name w:val="Balloon Text"/>
    <w:basedOn w:val="a"/>
    <w:link w:val="af0"/>
    <w:rsid w:val="00C23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2391B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E22B34"/>
  </w:style>
  <w:style w:type="paragraph" w:styleId="af1">
    <w:name w:val="Normal (Web)"/>
    <w:basedOn w:val="a"/>
    <w:uiPriority w:val="99"/>
    <w:unhideWhenUsed/>
    <w:rsid w:val="004970A8"/>
    <w:pPr>
      <w:spacing w:before="100" w:beforeAutospacing="1" w:after="100" w:afterAutospacing="1"/>
    </w:pPr>
  </w:style>
  <w:style w:type="character" w:customStyle="1" w:styleId="blk">
    <w:name w:val="blk"/>
    <w:basedOn w:val="a0"/>
    <w:rsid w:val="00242178"/>
  </w:style>
  <w:style w:type="paragraph" w:customStyle="1" w:styleId="ConsPlusTitle">
    <w:name w:val="ConsPlusTitle"/>
    <w:rsid w:val="00EA22AA"/>
    <w:rPr>
      <w:rFonts w:ascii="Arial" w:hAnsi="Arial"/>
      <w:b/>
      <w:snapToGrid w:val="0"/>
    </w:rPr>
  </w:style>
  <w:style w:type="paragraph" w:styleId="af2">
    <w:name w:val="Body Text"/>
    <w:basedOn w:val="a"/>
    <w:link w:val="af3"/>
    <w:uiPriority w:val="1"/>
    <w:qFormat/>
    <w:rsid w:val="00046F4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046F4E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46F4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52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13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9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4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0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2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6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6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35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8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1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9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main?base=LAW;n=78820;fld=134" TargetMode="External"/><Relationship Id="rId18" Type="http://schemas.openxmlformats.org/officeDocument/2006/relationships/hyperlink" Target="consultantplus://offline/main?base=LAW;n=108966;fld=13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284;n=29149;f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1919;fld=134" TargetMode="External"/><Relationship Id="rId17" Type="http://schemas.openxmlformats.org/officeDocument/2006/relationships/hyperlink" Target="consultantplus://offline/main?base=LAW;n=83434;fld=13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83235;fld=134" TargetMode="External"/><Relationship Id="rId20" Type="http://schemas.openxmlformats.org/officeDocument/2006/relationships/hyperlink" Target="consultantplus://offline/ref=E8F0C503DB6CBB3942AEB14E59251B9F2E8845B6E7BA8432CD52E31908l6rB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661134CE961AC8153E2B0C003F7DE67020FB3E7868C8C62274F3FF19AcBwAD" TargetMode="External"/><Relationship Id="rId24" Type="http://schemas.openxmlformats.org/officeDocument/2006/relationships/hyperlink" Target="consultantplus://offline/ref=5BB96E487019176261B8C39C8215A269B0EEA27295244B8CC28D30C26D32D09B0543C90216eCs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1921;fld=134" TargetMode="External"/><Relationship Id="rId23" Type="http://schemas.openxmlformats.org/officeDocument/2006/relationships/hyperlink" Target="consultantplus://offline/ref=5BB96E487019176261B8C39C8215A269B0EEA27295244B8CC28D30C26D32D09B0543C90317eCsDH" TargetMode="External"/><Relationship Id="rId10" Type="http://schemas.openxmlformats.org/officeDocument/2006/relationships/hyperlink" Target="consultantplus://offline/ref=8661134CE961AC8153E2B0C003F7DE67020EBCE9828D8C62274F3FF19AcBwAD" TargetMode="External"/><Relationship Id="rId19" Type="http://schemas.openxmlformats.org/officeDocument/2006/relationships/hyperlink" Target="consultantplus://offline/main?base=LAW;n=107566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800;fld=134" TargetMode="External"/><Relationship Id="rId14" Type="http://schemas.openxmlformats.org/officeDocument/2006/relationships/hyperlink" Target="consultantplus://offline/main?base=LAW;n=95309;fld=134" TargetMode="External"/><Relationship Id="rId22" Type="http://schemas.openxmlformats.org/officeDocument/2006/relationships/hyperlink" Target="consultantplus://offline/ref=5BB96E487019176261B8C39C8215A269B0EEA27295244B8CC28D30C26D32D09B0543C90312eCsF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47</Pages>
  <Words>18275</Words>
  <Characters>104173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122204</CharactersWithSpaces>
  <SharedDoc>false</SharedDoc>
  <HLinks>
    <vt:vector size="342" baseType="variant">
      <vt:variant>
        <vt:i4>5373954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6094853</vt:i4>
      </vt:variant>
      <vt:variant>
        <vt:i4>167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consultantplus://offline/ref=5BB96E487019176261B8C39C8215A269B0EEA27295244B8CC28D30C26D32D09B0543C90216eCsFH</vt:lpwstr>
      </vt:variant>
      <vt:variant>
        <vt:lpwstr/>
      </vt:variant>
      <vt:variant>
        <vt:i4>6094855</vt:i4>
      </vt:variant>
      <vt:variant>
        <vt:i4>164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consultantplus://offline/ref=5BB96E487019176261B8C39C8215A269B0EEA27295244B8CC28D30C26D32D09B0543C90317eCsDH</vt:lpwstr>
      </vt:variant>
      <vt:variant>
        <vt:lpwstr/>
      </vt:variant>
      <vt:variant>
        <vt:i4>6094854</vt:i4>
      </vt:variant>
      <vt:variant>
        <vt:i4>161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consultantplus://offline/ref=5BB96E487019176261B8C39C8215A269B0EEA27295244B8CC28D30C26D32D09B0543C90314eCsFH</vt:lpwstr>
      </vt:variant>
      <vt:variant>
        <vt:lpwstr/>
      </vt:variant>
      <vt:variant>
        <vt:i4>6094848</vt:i4>
      </vt:variant>
      <vt:variant>
        <vt:i4>158</vt:i4>
      </vt:variant>
      <vt:variant>
        <vt:i4>0</vt:i4>
      </vt:variant>
      <vt:variant>
        <vt:i4>5</vt:i4>
      </vt:variant>
      <vt:variant>
        <vt:lpwstr>consultantplus://offline/ref=5BB96E487019176261B8C39C8215A269B0EEA27295244B8CC28D30C26D32D09B0543C90312eCsFH</vt:lpwstr>
      </vt:variant>
      <vt:variant>
        <vt:lpwstr/>
      </vt:variant>
      <vt:variant>
        <vt:i4>5373954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6815795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Par1186</vt:lpwstr>
      </vt:variant>
      <vt:variant>
        <vt:i4>6750259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Par1175</vt:lpwstr>
      </vt:variant>
      <vt:variant>
        <vt:i4>6553651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Par1144</vt:lpwstr>
      </vt:variant>
      <vt:variant>
        <vt:i4>2097212</vt:i4>
      </vt:variant>
      <vt:variant>
        <vt:i4>143</vt:i4>
      </vt:variant>
      <vt:variant>
        <vt:i4>0</vt:i4>
      </vt:variant>
      <vt:variant>
        <vt:i4>5</vt:i4>
      </vt:variant>
      <vt:variant>
        <vt:lpwstr>consultantplus://offline/ref=A7DC953A08D7326C9FE03AF35F158498329C4145DAE89DA138595233654D047CFA3DA576AB0D2BBD17763C25cAc7E</vt:lpwstr>
      </vt:variant>
      <vt:variant>
        <vt:lpwstr/>
      </vt:variant>
      <vt:variant>
        <vt:i4>2097200</vt:i4>
      </vt:variant>
      <vt:variant>
        <vt:i4>140</vt:i4>
      </vt:variant>
      <vt:variant>
        <vt:i4>0</vt:i4>
      </vt:variant>
      <vt:variant>
        <vt:i4>5</vt:i4>
      </vt:variant>
      <vt:variant>
        <vt:lpwstr>consultantplus://offline/ref=A7DC953A08D7326C9FE03AF35F158498329C4145DAEA9DAD325C5233654D047CFA3DA576AB0D2BBD17763C26cAcDE</vt:lpwstr>
      </vt:variant>
      <vt:variant>
        <vt:lpwstr/>
      </vt:variant>
      <vt:variant>
        <vt:i4>2162744</vt:i4>
      </vt:variant>
      <vt:variant>
        <vt:i4>137</vt:i4>
      </vt:variant>
      <vt:variant>
        <vt:i4>0</vt:i4>
      </vt:variant>
      <vt:variant>
        <vt:i4>5</vt:i4>
      </vt:variant>
      <vt:variant>
        <vt:lpwstr>consultantplus://offline/ref=6963E138587CD6111A47BCEF5ADDA2030FD5D93E5439D74E03A8FA87E2268124nDH9G</vt:lpwstr>
      </vt:variant>
      <vt:variant>
        <vt:lpwstr/>
      </vt:variant>
      <vt:variant>
        <vt:i4>2162741</vt:i4>
      </vt:variant>
      <vt:variant>
        <vt:i4>134</vt:i4>
      </vt:variant>
      <vt:variant>
        <vt:i4>0</vt:i4>
      </vt:variant>
      <vt:variant>
        <vt:i4>5</vt:i4>
      </vt:variant>
      <vt:variant>
        <vt:lpwstr>consultantplus://offline/ref=6963E138587CD6111A47BCEF5ADDA2030FD5D93E5733D44E04A8FA87E2268124nDH9G</vt:lpwstr>
      </vt:variant>
      <vt:variant>
        <vt:lpwstr/>
      </vt:variant>
      <vt:variant>
        <vt:i4>1900624</vt:i4>
      </vt:variant>
      <vt:variant>
        <vt:i4>131</vt:i4>
      </vt:variant>
      <vt:variant>
        <vt:i4>0</vt:i4>
      </vt:variant>
      <vt:variant>
        <vt:i4>5</vt:i4>
      </vt:variant>
      <vt:variant>
        <vt:lpwstr>consultantplus://offline/ref=6963E138587CD6111A47A2E24CB1FE060ADF8E36533FDC185EF7A1DAB5n2HFG</vt:lpwstr>
      </vt:variant>
      <vt:variant>
        <vt:lpwstr/>
      </vt:variant>
      <vt:variant>
        <vt:i4>1900624</vt:i4>
      </vt:variant>
      <vt:variant>
        <vt:i4>128</vt:i4>
      </vt:variant>
      <vt:variant>
        <vt:i4>0</vt:i4>
      </vt:variant>
      <vt:variant>
        <vt:i4>5</vt:i4>
      </vt:variant>
      <vt:variant>
        <vt:lpwstr>consultantplus://offline/ref=6963E138587CD6111A47A2E24CB1FE060ADF8E36533FDC185EF7A1DAB5n2HFG</vt:lpwstr>
      </vt:variant>
      <vt:variant>
        <vt:lpwstr/>
      </vt:variant>
      <vt:variant>
        <vt:i4>1900627</vt:i4>
      </vt:variant>
      <vt:variant>
        <vt:i4>125</vt:i4>
      </vt:variant>
      <vt:variant>
        <vt:i4>0</vt:i4>
      </vt:variant>
      <vt:variant>
        <vt:i4>5</vt:i4>
      </vt:variant>
      <vt:variant>
        <vt:lpwstr>consultantplus://offline/ref=6963E138587CD6111A47A2E24CB1FE060AD8803B5138DC185EF7A1DAB5n2HFG</vt:lpwstr>
      </vt:variant>
      <vt:variant>
        <vt:lpwstr/>
      </vt:variant>
      <vt:variant>
        <vt:i4>1900635</vt:i4>
      </vt:variant>
      <vt:variant>
        <vt:i4>122</vt:i4>
      </vt:variant>
      <vt:variant>
        <vt:i4>0</vt:i4>
      </vt:variant>
      <vt:variant>
        <vt:i4>5</vt:i4>
      </vt:variant>
      <vt:variant>
        <vt:lpwstr>consultantplus://offline/ref=6963E138587CD6111A47A2E24CB1FE060AD98435563EDC185EF7A1DAB5n2HFG</vt:lpwstr>
      </vt:variant>
      <vt:variant>
        <vt:lpwstr/>
      </vt:variant>
      <vt:variant>
        <vt:i4>1900551</vt:i4>
      </vt:variant>
      <vt:variant>
        <vt:i4>119</vt:i4>
      </vt:variant>
      <vt:variant>
        <vt:i4>0</vt:i4>
      </vt:variant>
      <vt:variant>
        <vt:i4>5</vt:i4>
      </vt:variant>
      <vt:variant>
        <vt:lpwstr>consultantplus://offline/ref=6963E138587CD6111A47A2E24CB1FE060ADF8230513BDC185EF7A1DAB5n2HFG</vt:lpwstr>
      </vt:variant>
      <vt:variant>
        <vt:lpwstr/>
      </vt:variant>
      <vt:variant>
        <vt:i4>1900639</vt:i4>
      </vt:variant>
      <vt:variant>
        <vt:i4>116</vt:i4>
      </vt:variant>
      <vt:variant>
        <vt:i4>0</vt:i4>
      </vt:variant>
      <vt:variant>
        <vt:i4>5</vt:i4>
      </vt:variant>
      <vt:variant>
        <vt:lpwstr>consultantplus://offline/ref=6963E138587CD6111A47A2E24CB1FE060AD98034573EDC185EF7A1DAB5n2HFG</vt:lpwstr>
      </vt:variant>
      <vt:variant>
        <vt:lpwstr/>
      </vt:variant>
      <vt:variant>
        <vt:i4>1900556</vt:i4>
      </vt:variant>
      <vt:variant>
        <vt:i4>113</vt:i4>
      </vt:variant>
      <vt:variant>
        <vt:i4>0</vt:i4>
      </vt:variant>
      <vt:variant>
        <vt:i4>5</vt:i4>
      </vt:variant>
      <vt:variant>
        <vt:lpwstr>consultantplus://offline/ref=6963E138587CD6111A47A2E24CB1FE060AD984365E3BDC185EF7A1DAB5n2HFG</vt:lpwstr>
      </vt:variant>
      <vt:variant>
        <vt:lpwstr/>
      </vt:variant>
      <vt:variant>
        <vt:i4>1900636</vt:i4>
      </vt:variant>
      <vt:variant>
        <vt:i4>110</vt:i4>
      </vt:variant>
      <vt:variant>
        <vt:i4>0</vt:i4>
      </vt:variant>
      <vt:variant>
        <vt:i4>5</vt:i4>
      </vt:variant>
      <vt:variant>
        <vt:lpwstr>consultantplus://offline/ref=6963E138587CD6111A47A2E24CB1FE060AD98731563EDC185EF7A1DAB5n2HFG</vt:lpwstr>
      </vt:variant>
      <vt:variant>
        <vt:lpwstr/>
      </vt:variant>
      <vt:variant>
        <vt:i4>1900635</vt:i4>
      </vt:variant>
      <vt:variant>
        <vt:i4>107</vt:i4>
      </vt:variant>
      <vt:variant>
        <vt:i4>0</vt:i4>
      </vt:variant>
      <vt:variant>
        <vt:i4>5</vt:i4>
      </vt:variant>
      <vt:variant>
        <vt:lpwstr>consultantplus://offline/ref=6963E138587CD6111A47A2E24CB1FE060AD98437523CDC185EF7A1DAB5n2HFG</vt:lpwstr>
      </vt:variant>
      <vt:variant>
        <vt:lpwstr/>
      </vt:variant>
      <vt:variant>
        <vt:i4>1900634</vt:i4>
      </vt:variant>
      <vt:variant>
        <vt:i4>104</vt:i4>
      </vt:variant>
      <vt:variant>
        <vt:i4>0</vt:i4>
      </vt:variant>
      <vt:variant>
        <vt:i4>5</vt:i4>
      </vt:variant>
      <vt:variant>
        <vt:lpwstr>consultantplus://offline/ref=6963E138587CD6111A47A2E24CB1FE060AD98435563DDC185EF7A1DAB5n2HFG</vt:lpwstr>
      </vt:variant>
      <vt:variant>
        <vt:lpwstr/>
      </vt:variant>
      <vt:variant>
        <vt:i4>1900634</vt:i4>
      </vt:variant>
      <vt:variant>
        <vt:i4>101</vt:i4>
      </vt:variant>
      <vt:variant>
        <vt:i4>0</vt:i4>
      </vt:variant>
      <vt:variant>
        <vt:i4>5</vt:i4>
      </vt:variant>
      <vt:variant>
        <vt:lpwstr>consultantplus://offline/ref=6963E138587CD6111A47A2E24CB1FE060AD98034543CDC185EF7A1DAB5n2HFG</vt:lpwstr>
      </vt:variant>
      <vt:variant>
        <vt:lpwstr/>
      </vt:variant>
      <vt:variant>
        <vt:i4>1900639</vt:i4>
      </vt:variant>
      <vt:variant>
        <vt:i4>98</vt:i4>
      </vt:variant>
      <vt:variant>
        <vt:i4>0</vt:i4>
      </vt:variant>
      <vt:variant>
        <vt:i4>5</vt:i4>
      </vt:variant>
      <vt:variant>
        <vt:lpwstr>consultantplus://offline/ref=6963E138587CD6111A47A2E24CB1FE060AD9843B5E3EDC185EF7A1DAB5n2HFG</vt:lpwstr>
      </vt:variant>
      <vt:variant>
        <vt:lpwstr/>
      </vt:variant>
      <vt:variant>
        <vt:i4>2293813</vt:i4>
      </vt:variant>
      <vt:variant>
        <vt:i4>95</vt:i4>
      </vt:variant>
      <vt:variant>
        <vt:i4>0</vt:i4>
      </vt:variant>
      <vt:variant>
        <vt:i4>5</vt:i4>
      </vt:variant>
      <vt:variant>
        <vt:lpwstr>consultantplus://offline/ref=6963E138587CD6111A47A2E24CB1FE060AD984365133DC185EF7A1DAB52F8B739ED68571D8D705ADn2HDG</vt:lpwstr>
      </vt:variant>
      <vt:variant>
        <vt:lpwstr/>
      </vt:variant>
      <vt:variant>
        <vt:i4>1900549</vt:i4>
      </vt:variant>
      <vt:variant>
        <vt:i4>92</vt:i4>
      </vt:variant>
      <vt:variant>
        <vt:i4>0</vt:i4>
      </vt:variant>
      <vt:variant>
        <vt:i4>5</vt:i4>
      </vt:variant>
      <vt:variant>
        <vt:lpwstr>consultantplus://offline/ref=6963E138587CD6111A47A2E24CB1FE060ADA8F375732DC185EF7A1DAB5n2HFG</vt:lpwstr>
      </vt:variant>
      <vt:variant>
        <vt:lpwstr/>
      </vt:variant>
      <vt:variant>
        <vt:i4>1900632</vt:i4>
      </vt:variant>
      <vt:variant>
        <vt:i4>89</vt:i4>
      </vt:variant>
      <vt:variant>
        <vt:i4>0</vt:i4>
      </vt:variant>
      <vt:variant>
        <vt:i4>5</vt:i4>
      </vt:variant>
      <vt:variant>
        <vt:lpwstr>consultantplus://offline/ref=6963E138587CD6111A47A2E24CB1FE060AD98034573BDC185EF7A1DAB5n2HFG</vt:lpwstr>
      </vt:variant>
      <vt:variant>
        <vt:lpwstr/>
      </vt:variant>
      <vt:variant>
        <vt:i4>1900634</vt:i4>
      </vt:variant>
      <vt:variant>
        <vt:i4>86</vt:i4>
      </vt:variant>
      <vt:variant>
        <vt:i4>0</vt:i4>
      </vt:variant>
      <vt:variant>
        <vt:i4>5</vt:i4>
      </vt:variant>
      <vt:variant>
        <vt:lpwstr>consultantplus://offline/ref=6963E138587CD6111A47A2E24CB1FE060AD98035523DDC185EF7A1DAB5n2HFG</vt:lpwstr>
      </vt:variant>
      <vt:variant>
        <vt:lpwstr/>
      </vt:variant>
      <vt:variant>
        <vt:i4>4194388</vt:i4>
      </vt:variant>
      <vt:variant>
        <vt:i4>83</vt:i4>
      </vt:variant>
      <vt:variant>
        <vt:i4>0</vt:i4>
      </vt:variant>
      <vt:variant>
        <vt:i4>5</vt:i4>
      </vt:variant>
      <vt:variant>
        <vt:lpwstr>consultantplus://offline/ref=6963E138587CD6111A47A2E24CB1FE0609D680365D6C8B1A0FA2AFnDHFG</vt:lpwstr>
      </vt:variant>
      <vt:variant>
        <vt:lpwstr/>
      </vt:variant>
      <vt:variant>
        <vt:i4>1441806</vt:i4>
      </vt:variant>
      <vt:variant>
        <vt:i4>80</vt:i4>
      </vt:variant>
      <vt:variant>
        <vt:i4>0</vt:i4>
      </vt:variant>
      <vt:variant>
        <vt:i4>5</vt:i4>
      </vt:variant>
      <vt:variant>
        <vt:lpwstr>consultantplus://offline/ref=08CD6D6B39E5D09C5A9AEB9252FE38D1063D39BF9E45CF0F1CEF1B5FD8f1I1I</vt:lpwstr>
      </vt:variant>
      <vt:variant>
        <vt:lpwstr/>
      </vt:variant>
      <vt:variant>
        <vt:i4>1441795</vt:i4>
      </vt:variant>
      <vt:variant>
        <vt:i4>77</vt:i4>
      </vt:variant>
      <vt:variant>
        <vt:i4>0</vt:i4>
      </vt:variant>
      <vt:variant>
        <vt:i4>5</vt:i4>
      </vt:variant>
      <vt:variant>
        <vt:lpwstr>consultantplus://offline/ref=08CD6D6B39E5D09C5A9AEB9252FE38D1063F3EB59F46CF0F1CEF1B5FD8f1I1I</vt:lpwstr>
      </vt:variant>
      <vt:variant>
        <vt:lpwstr/>
      </vt:variant>
      <vt:variant>
        <vt:i4>1441806</vt:i4>
      </vt:variant>
      <vt:variant>
        <vt:i4>74</vt:i4>
      </vt:variant>
      <vt:variant>
        <vt:i4>0</vt:i4>
      </vt:variant>
      <vt:variant>
        <vt:i4>5</vt:i4>
      </vt:variant>
      <vt:variant>
        <vt:lpwstr>consultantplus://offline/ref=08CD6D6B39E5D09C5A9AEB9252FE38D1063D39BF9E45CF0F1CEF1B5FD8f1I1I</vt:lpwstr>
      </vt:variant>
      <vt:variant>
        <vt:lpwstr/>
      </vt:variant>
      <vt:variant>
        <vt:i4>6357046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Par848</vt:lpwstr>
      </vt:variant>
      <vt:variant>
        <vt:i4>1441795</vt:i4>
      </vt:variant>
      <vt:variant>
        <vt:i4>68</vt:i4>
      </vt:variant>
      <vt:variant>
        <vt:i4>0</vt:i4>
      </vt:variant>
      <vt:variant>
        <vt:i4>5</vt:i4>
      </vt:variant>
      <vt:variant>
        <vt:lpwstr>consultantplus://offline/ref=08CD6D6B39E5D09C5A9AEB9252FE38D1063F3EB59F46CF0F1CEF1B5FD8f1I1I</vt:lpwstr>
      </vt:variant>
      <vt:variant>
        <vt:lpwstr/>
      </vt:variant>
      <vt:variant>
        <vt:i4>7209014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1441806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consultantplus://offline/ref=08CD6D6B39E5D09C5A9AEB9252FE38D1063D39BF9E45CF0F1CEF1B5FD8f1I1I</vt:lpwstr>
      </vt:variant>
      <vt:variant>
        <vt:lpwstr/>
      </vt:variant>
      <vt:variant>
        <vt:i4>7274546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Par907</vt:lpwstr>
      </vt:variant>
      <vt:variant>
        <vt:i4>6750260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consultantplus://offline/ref=B31F8305DD367C5B04FA2A6234CAB6C3982F7CB770C5AF9341F602F9BC4FF6E7DDC6F655B2q2J</vt:lpwstr>
      </vt:variant>
      <vt:variant>
        <vt:lpwstr/>
      </vt:variant>
      <vt:variant>
        <vt:i4>6881332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1441894</vt:i4>
      </vt:variant>
      <vt:variant>
        <vt:i4>50</vt:i4>
      </vt:variant>
      <vt:variant>
        <vt:i4>0</vt:i4>
      </vt:variant>
      <vt:variant>
        <vt:i4>5</vt:i4>
      </vt:variant>
      <vt:variant>
        <vt:lpwstr>mailto:t10@reg42.rosreestr.ru</vt:lpwstr>
      </vt:variant>
      <vt:variant>
        <vt:lpwstr/>
      </vt:variant>
      <vt:variant>
        <vt:i4>5308468</vt:i4>
      </vt:variant>
      <vt:variant>
        <vt:i4>47</vt:i4>
      </vt:variant>
      <vt:variant>
        <vt:i4>0</vt:i4>
      </vt:variant>
      <vt:variant>
        <vt:i4>5</vt:i4>
      </vt:variant>
      <vt:variant>
        <vt:lpwstr>mailto:bti1anzhero@yandex.ru</vt:lpwstr>
      </vt:variant>
      <vt:variant>
        <vt:lpwstr/>
      </vt:variant>
      <vt:variant>
        <vt:i4>71696505</vt:i4>
      </vt:variant>
      <vt:variant>
        <vt:i4>44</vt:i4>
      </vt:variant>
      <vt:variant>
        <vt:i4>0</vt:i4>
      </vt:variant>
      <vt:variant>
        <vt:i4>5</vt:i4>
      </vt:variant>
      <vt:variant>
        <vt:lpwstr>http://www.техучет.рф/</vt:lpwstr>
      </vt:variant>
      <vt:variant>
        <vt:lpwstr/>
      </vt:variant>
      <vt:variant>
        <vt:i4>852020</vt:i4>
      </vt:variant>
      <vt:variant>
        <vt:i4>41</vt:i4>
      </vt:variant>
      <vt:variant>
        <vt:i4>0</vt:i4>
      </vt:variant>
      <vt:variant>
        <vt:i4>5</vt:i4>
      </vt:variant>
      <vt:variant>
        <vt:lpwstr>mailto:adm@anzhero.ru</vt:lpwstr>
      </vt:variant>
      <vt:variant>
        <vt:lpwstr/>
      </vt:variant>
      <vt:variant>
        <vt:i4>6750335</vt:i4>
      </vt:variant>
      <vt:variant>
        <vt:i4>38</vt:i4>
      </vt:variant>
      <vt:variant>
        <vt:i4>0</vt:i4>
      </vt:variant>
      <vt:variant>
        <vt:i4>5</vt:i4>
      </vt:variant>
      <vt:variant>
        <vt:lpwstr>http://www.anzhero.ru/</vt:lpwstr>
      </vt:variant>
      <vt:variant>
        <vt:lpwstr/>
      </vt:variant>
      <vt:variant>
        <vt:i4>4456505</vt:i4>
      </vt:variant>
      <vt:variant>
        <vt:i4>35</vt:i4>
      </vt:variant>
      <vt:variant>
        <vt:i4>0</vt:i4>
      </vt:variant>
      <vt:variant>
        <vt:i4>5</vt:i4>
      </vt:variant>
      <vt:variant>
        <vt:lpwstr>mailto:adm@42.rospotrebnadzor.ru</vt:lpwstr>
      </vt:variant>
      <vt:variant>
        <vt:lpwstr/>
      </vt:variant>
      <vt:variant>
        <vt:i4>983094</vt:i4>
      </vt:variant>
      <vt:variant>
        <vt:i4>32</vt:i4>
      </vt:variant>
      <vt:variant>
        <vt:i4>0</vt:i4>
      </vt:variant>
      <vt:variant>
        <vt:i4>5</vt:i4>
      </vt:variant>
      <vt:variant>
        <vt:lpwstr>mailto:mfc@anzhero.ru</vt:lpwstr>
      </vt:variant>
      <vt:variant>
        <vt:lpwstr/>
      </vt:variant>
      <vt:variant>
        <vt:i4>6881389</vt:i4>
      </vt:variant>
      <vt:variant>
        <vt:i4>29</vt:i4>
      </vt:variant>
      <vt:variant>
        <vt:i4>0</vt:i4>
      </vt:variant>
      <vt:variant>
        <vt:i4>5</vt:i4>
      </vt:variant>
      <vt:variant>
        <vt:lpwstr>http://mfc-anzhero.ru/</vt:lpwstr>
      </vt:variant>
      <vt:variant>
        <vt:lpwstr/>
      </vt:variant>
      <vt:variant>
        <vt:i4>3670017</vt:i4>
      </vt:variant>
      <vt:variant>
        <vt:i4>26</vt:i4>
      </vt:variant>
      <vt:variant>
        <vt:i4>0</vt:i4>
      </vt:variant>
      <vt:variant>
        <vt:i4>5</vt:i4>
      </vt:variant>
      <vt:variant>
        <vt:lpwstr>mailto:gissent@mail.ru</vt:lpwstr>
      </vt:variant>
      <vt:variant>
        <vt:lpwstr/>
      </vt:variant>
      <vt:variant>
        <vt:i4>1441894</vt:i4>
      </vt:variant>
      <vt:variant>
        <vt:i4>23</vt:i4>
      </vt:variant>
      <vt:variant>
        <vt:i4>0</vt:i4>
      </vt:variant>
      <vt:variant>
        <vt:i4>5</vt:i4>
      </vt:variant>
      <vt:variant>
        <vt:lpwstr>mailto:t10@reg42.rosreestr.ru</vt:lpwstr>
      </vt:variant>
      <vt:variant>
        <vt:lpwstr/>
      </vt:variant>
      <vt:variant>
        <vt:i4>5439519</vt:i4>
      </vt:variant>
      <vt:variant>
        <vt:i4>20</vt:i4>
      </vt:variant>
      <vt:variant>
        <vt:i4>0</vt:i4>
      </vt:variant>
      <vt:variant>
        <vt:i4>5</vt:i4>
      </vt:variant>
      <vt:variant>
        <vt:lpwstr>http://www.r42.nalog.ru/</vt:lpwstr>
      </vt:variant>
      <vt:variant>
        <vt:lpwstr/>
      </vt:variant>
      <vt:variant>
        <vt:i4>1245189</vt:i4>
      </vt:variant>
      <vt:variant>
        <vt:i4>17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4849787</vt:i4>
      </vt:variant>
      <vt:variant>
        <vt:i4>14</vt:i4>
      </vt:variant>
      <vt:variant>
        <vt:i4>0</vt:i4>
      </vt:variant>
      <vt:variant>
        <vt:i4>5</vt:i4>
      </vt:variant>
      <vt:variant>
        <vt:lpwstr>http://www.mfc.@anzhero.ru/</vt:lpwstr>
      </vt:variant>
      <vt:variant>
        <vt:lpwstr/>
      </vt:variant>
      <vt:variant>
        <vt:i4>720949</vt:i4>
      </vt:variant>
      <vt:variant>
        <vt:i4>11</vt:i4>
      </vt:variant>
      <vt:variant>
        <vt:i4>0</vt:i4>
      </vt:variant>
      <vt:variant>
        <vt:i4>5</vt:i4>
      </vt:variant>
      <vt:variant>
        <vt:lpwstr>mailto:kumi@anzhero.ru</vt:lpwstr>
      </vt:variant>
      <vt:variant>
        <vt:lpwstr/>
      </vt:variant>
      <vt:variant>
        <vt:i4>720949</vt:i4>
      </vt:variant>
      <vt:variant>
        <vt:i4>8</vt:i4>
      </vt:variant>
      <vt:variant>
        <vt:i4>0</vt:i4>
      </vt:variant>
      <vt:variant>
        <vt:i4>5</vt:i4>
      </vt:variant>
      <vt:variant>
        <vt:lpwstr>mailto:kumi@anzhero.ru</vt:lpwstr>
      </vt:variant>
      <vt:variant>
        <vt:lpwstr/>
      </vt:variant>
      <vt:variant>
        <vt:i4>1441883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consultantplus://offline/ref=DCDD3D44B4D48722A60999D94A910B828D8C27902DE350C0A57BA5E5826Aa4G</vt:lpwstr>
      </vt:variant>
      <vt:variant>
        <vt:lpwstr/>
      </vt:variant>
      <vt:variant>
        <vt:i4>5373954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intel</cp:lastModifiedBy>
  <cp:revision>9</cp:revision>
  <cp:lastPrinted>2021-01-21T07:11:00Z</cp:lastPrinted>
  <dcterms:created xsi:type="dcterms:W3CDTF">2023-04-19T13:17:00Z</dcterms:created>
  <dcterms:modified xsi:type="dcterms:W3CDTF">2023-04-20T11:50:00Z</dcterms:modified>
</cp:coreProperties>
</file>