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D" w:rsidRDefault="002C655D" w:rsidP="00680E9D">
      <w:pPr>
        <w:ind w:right="-716"/>
        <w:jc w:val="center"/>
        <w:rPr>
          <w:spacing w:val="40"/>
          <w:sz w:val="28"/>
          <w:szCs w:val="28"/>
        </w:rPr>
      </w:pPr>
    </w:p>
    <w:p w:rsidR="002C655D" w:rsidRDefault="00550BE1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2637790</wp:posOffset>
            </wp:positionH>
            <wp:positionV relativeFrom="paragraph">
              <wp:posOffset>-329565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55D" w:rsidRDefault="002C655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2C655D" w:rsidRDefault="002C655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2C655D" w:rsidRPr="00A252E6" w:rsidRDefault="002C655D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2C655D" w:rsidRPr="00A252E6" w:rsidRDefault="002C655D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2C655D" w:rsidRPr="00A252E6" w:rsidRDefault="002C655D" w:rsidP="008458D8">
      <w:pPr>
        <w:spacing w:line="360" w:lineRule="auto"/>
        <w:ind w:left="-142" w:right="-115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КАЛТАНСКОГО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ГОРОДСКОГО</w:t>
      </w:r>
      <w:r>
        <w:rPr>
          <w:b/>
          <w:spacing w:val="20"/>
          <w:sz w:val="28"/>
          <w:szCs w:val="28"/>
        </w:rPr>
        <w:t xml:space="preserve"> </w:t>
      </w:r>
      <w:r w:rsidRPr="00A252E6">
        <w:rPr>
          <w:b/>
          <w:spacing w:val="20"/>
          <w:sz w:val="28"/>
          <w:szCs w:val="28"/>
        </w:rPr>
        <w:t>ОКРУГА</w:t>
      </w:r>
    </w:p>
    <w:p w:rsidR="002C655D" w:rsidRPr="0061518C" w:rsidRDefault="002C655D" w:rsidP="00017058">
      <w:pPr>
        <w:spacing w:line="360" w:lineRule="auto"/>
        <w:jc w:val="center"/>
        <w:rPr>
          <w:b/>
          <w:sz w:val="32"/>
          <w:szCs w:val="32"/>
        </w:rPr>
      </w:pPr>
    </w:p>
    <w:p w:rsidR="002C655D" w:rsidRPr="002A2455" w:rsidRDefault="002C655D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2C655D" w:rsidRPr="0061518C" w:rsidRDefault="002C655D" w:rsidP="0061518C">
      <w:pPr>
        <w:jc w:val="center"/>
        <w:rPr>
          <w:sz w:val="32"/>
          <w:szCs w:val="32"/>
        </w:rPr>
      </w:pPr>
    </w:p>
    <w:p w:rsidR="002C655D" w:rsidRDefault="002C655D" w:rsidP="00890994">
      <w:pPr>
        <w:tabs>
          <w:tab w:val="left" w:pos="7655"/>
        </w:tabs>
        <w:jc w:val="center"/>
        <w:rPr>
          <w:sz w:val="28"/>
          <w:szCs w:val="28"/>
        </w:rPr>
      </w:pPr>
      <w:r w:rsidRPr="00696917">
        <w:rPr>
          <w:sz w:val="28"/>
          <w:szCs w:val="28"/>
        </w:rPr>
        <w:t xml:space="preserve">От </w:t>
      </w:r>
      <w:r w:rsidR="003046E4">
        <w:rPr>
          <w:sz w:val="28"/>
          <w:szCs w:val="28"/>
        </w:rPr>
        <w:t>02.07.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</w:t>
      </w:r>
      <w:r w:rsidRPr="00696917">
        <w:rPr>
          <w:sz w:val="28"/>
          <w:szCs w:val="28"/>
        </w:rPr>
        <w:t>№</w:t>
      </w:r>
      <w:r w:rsidR="003046E4">
        <w:rPr>
          <w:sz w:val="28"/>
          <w:szCs w:val="28"/>
        </w:rPr>
        <w:t xml:space="preserve"> 168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</w:t>
      </w:r>
      <w:proofErr w:type="gramEnd"/>
    </w:p>
    <w:p w:rsidR="00361E50" w:rsidRDefault="00361E50" w:rsidP="00890994">
      <w:pPr>
        <w:tabs>
          <w:tab w:val="left" w:pos="7655"/>
        </w:tabs>
        <w:jc w:val="center"/>
        <w:rPr>
          <w:sz w:val="28"/>
          <w:szCs w:val="28"/>
        </w:rPr>
      </w:pPr>
    </w:p>
    <w:p w:rsidR="002C655D" w:rsidRPr="0061518C" w:rsidRDefault="002C655D" w:rsidP="0061518C">
      <w:pPr>
        <w:jc w:val="center"/>
        <w:rPr>
          <w:sz w:val="32"/>
          <w:szCs w:val="32"/>
        </w:rPr>
      </w:pPr>
    </w:p>
    <w:p w:rsidR="002C655D" w:rsidRDefault="009326AE" w:rsidP="008458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</w:t>
      </w:r>
      <w:r w:rsidR="00A351F0">
        <w:rPr>
          <w:b/>
          <w:i/>
          <w:sz w:val="28"/>
          <w:szCs w:val="28"/>
        </w:rPr>
        <w:t>обеспеч</w:t>
      </w:r>
      <w:r w:rsidR="00FC1B01">
        <w:rPr>
          <w:b/>
          <w:i/>
          <w:sz w:val="28"/>
          <w:szCs w:val="28"/>
        </w:rPr>
        <w:t>ении</w:t>
      </w:r>
      <w:r w:rsidR="002C655D">
        <w:rPr>
          <w:b/>
          <w:i/>
          <w:sz w:val="28"/>
          <w:szCs w:val="28"/>
        </w:rPr>
        <w:t xml:space="preserve"> </w:t>
      </w:r>
      <w:r w:rsidR="00A351F0">
        <w:rPr>
          <w:b/>
          <w:i/>
          <w:sz w:val="28"/>
          <w:szCs w:val="28"/>
        </w:rPr>
        <w:t xml:space="preserve">отдельных категорий граждан </w:t>
      </w:r>
      <w:r w:rsidR="00FC1B01">
        <w:rPr>
          <w:b/>
          <w:i/>
          <w:sz w:val="28"/>
          <w:szCs w:val="28"/>
        </w:rPr>
        <w:t xml:space="preserve">Калтанского городского округа </w:t>
      </w:r>
      <w:r w:rsidR="00A351F0">
        <w:rPr>
          <w:b/>
          <w:i/>
          <w:sz w:val="28"/>
          <w:szCs w:val="28"/>
        </w:rPr>
        <w:t>благотворительным  углем</w:t>
      </w:r>
    </w:p>
    <w:p w:rsidR="00361E50" w:rsidRDefault="00361E50" w:rsidP="008458D8">
      <w:pPr>
        <w:jc w:val="center"/>
        <w:rPr>
          <w:b/>
          <w:i/>
          <w:sz w:val="28"/>
          <w:szCs w:val="28"/>
        </w:rPr>
      </w:pPr>
    </w:p>
    <w:p w:rsidR="00FC1B01" w:rsidRDefault="00FC1B01" w:rsidP="008458D8">
      <w:pPr>
        <w:jc w:val="center"/>
        <w:rPr>
          <w:b/>
          <w:i/>
          <w:sz w:val="28"/>
          <w:szCs w:val="28"/>
        </w:rPr>
      </w:pPr>
    </w:p>
    <w:p w:rsidR="002C655D" w:rsidRDefault="002C655D" w:rsidP="006C4CC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6BAD" w:rsidRPr="002D6BAD">
        <w:rPr>
          <w:sz w:val="28"/>
          <w:szCs w:val="28"/>
        </w:rPr>
        <w:t>В связи с ежегодным проведением областной акции по обеспечени</w:t>
      </w:r>
      <w:r w:rsidR="007A4365">
        <w:rPr>
          <w:sz w:val="28"/>
          <w:szCs w:val="28"/>
        </w:rPr>
        <w:t xml:space="preserve">ю благотворительным </w:t>
      </w:r>
      <w:r w:rsidR="002D6BAD" w:rsidRPr="002D6BAD">
        <w:rPr>
          <w:sz w:val="28"/>
          <w:szCs w:val="28"/>
        </w:rPr>
        <w:t xml:space="preserve"> углем граждан, проживающих на территории</w:t>
      </w:r>
      <w:r w:rsidR="002D6BAD" w:rsidRPr="008949E0">
        <w:t xml:space="preserve"> </w:t>
      </w:r>
      <w:r w:rsidR="002D6BAD">
        <w:rPr>
          <w:sz w:val="28"/>
          <w:szCs w:val="28"/>
        </w:rPr>
        <w:t xml:space="preserve">Калтанского городского округа,  </w:t>
      </w:r>
      <w:r w:rsidR="005E78BA">
        <w:rPr>
          <w:sz w:val="28"/>
          <w:szCs w:val="28"/>
        </w:rPr>
        <w:t>в</w:t>
      </w:r>
      <w:r w:rsidR="00261EFE">
        <w:rPr>
          <w:sz w:val="28"/>
          <w:szCs w:val="28"/>
        </w:rPr>
        <w:t>о исполнение распоряжения Коллегии Администрации Кемеровской области от 31.05.2019 г. №322-р «О пр</w:t>
      </w:r>
      <w:r w:rsidR="009A474B">
        <w:rPr>
          <w:sz w:val="28"/>
          <w:szCs w:val="28"/>
        </w:rPr>
        <w:t>аздновании Дня Ш</w:t>
      </w:r>
      <w:r w:rsidR="00261EFE">
        <w:rPr>
          <w:sz w:val="28"/>
          <w:szCs w:val="28"/>
        </w:rPr>
        <w:t>ахтера в 2019 году»,</w:t>
      </w:r>
      <w:r w:rsidR="005E78BA">
        <w:rPr>
          <w:sz w:val="28"/>
          <w:szCs w:val="28"/>
        </w:rPr>
        <w:t xml:space="preserve"> руководствуясь Федеральным законом </w:t>
      </w:r>
      <w:r w:rsidR="00E222FF">
        <w:rPr>
          <w:sz w:val="28"/>
          <w:szCs w:val="28"/>
        </w:rPr>
        <w:t>от 06.10.2003 г. №131-ФЗ «Об общих принципах организации местного самоуправления в Российской Федерации», Уставом Калтанского городского округа</w:t>
      </w:r>
      <w:r>
        <w:rPr>
          <w:sz w:val="28"/>
          <w:szCs w:val="28"/>
        </w:rPr>
        <w:t>:</w:t>
      </w:r>
    </w:p>
    <w:p w:rsidR="002C655D" w:rsidRDefault="002C655D" w:rsidP="00C24B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Организов</w:t>
      </w:r>
      <w:r w:rsidRPr="008458D8">
        <w:rPr>
          <w:sz w:val="28"/>
          <w:szCs w:val="28"/>
        </w:rPr>
        <w:t>ать и пров</w:t>
      </w:r>
      <w:r>
        <w:rPr>
          <w:sz w:val="28"/>
          <w:szCs w:val="28"/>
        </w:rPr>
        <w:t>ести</w:t>
      </w:r>
      <w:r w:rsidRPr="008458D8">
        <w:rPr>
          <w:sz w:val="28"/>
          <w:szCs w:val="28"/>
        </w:rPr>
        <w:t xml:space="preserve"> на территории Калтанского городского округа благотворительную акцию по обеспечению углем </w:t>
      </w:r>
      <w:r w:rsidR="00361E50">
        <w:rPr>
          <w:sz w:val="28"/>
          <w:szCs w:val="28"/>
        </w:rPr>
        <w:t xml:space="preserve">отдельных категорий  </w:t>
      </w:r>
      <w:r>
        <w:rPr>
          <w:sz w:val="28"/>
          <w:szCs w:val="28"/>
        </w:rPr>
        <w:t>граждан</w:t>
      </w:r>
      <w:r w:rsidRPr="008458D8">
        <w:rPr>
          <w:sz w:val="28"/>
          <w:szCs w:val="28"/>
        </w:rPr>
        <w:t>.</w:t>
      </w:r>
    </w:p>
    <w:p w:rsidR="002C655D" w:rsidRDefault="002C655D" w:rsidP="006C4C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благотворительного угля</w:t>
      </w:r>
      <w:r w:rsidR="007A4365">
        <w:rPr>
          <w:sz w:val="28"/>
          <w:szCs w:val="28"/>
        </w:rPr>
        <w:t xml:space="preserve"> отдельным категориям граждан</w:t>
      </w:r>
      <w:r w:rsidR="002E6456">
        <w:rPr>
          <w:sz w:val="28"/>
          <w:szCs w:val="28"/>
        </w:rPr>
        <w:t>, проживающим на территории Калтанского городского округа</w:t>
      </w:r>
      <w:r w:rsidR="005A31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A3125">
        <w:rPr>
          <w:sz w:val="28"/>
          <w:szCs w:val="28"/>
        </w:rPr>
        <w:t>согласно Приложению  № 1</w:t>
      </w:r>
      <w:r>
        <w:rPr>
          <w:sz w:val="28"/>
          <w:szCs w:val="28"/>
        </w:rPr>
        <w:t xml:space="preserve">. </w:t>
      </w:r>
    </w:p>
    <w:p w:rsidR="002C655D" w:rsidRDefault="002C655D" w:rsidP="0067460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59A8">
        <w:rPr>
          <w:sz w:val="28"/>
          <w:szCs w:val="28"/>
        </w:rPr>
        <w:t>Утвердить с</w:t>
      </w:r>
      <w:r w:rsidR="000D393A">
        <w:rPr>
          <w:sz w:val="28"/>
          <w:szCs w:val="28"/>
        </w:rPr>
        <w:t>остав муниципальной комиссии по</w:t>
      </w:r>
      <w:r w:rsidR="000D393A" w:rsidRPr="000D393A">
        <w:rPr>
          <w:sz w:val="28"/>
          <w:szCs w:val="28"/>
        </w:rPr>
        <w:t xml:space="preserve"> рассмотрению заявлений от граждан</w:t>
      </w:r>
      <w:r w:rsidR="000D393A" w:rsidRPr="008949E0">
        <w:t xml:space="preserve"> </w:t>
      </w:r>
      <w:r w:rsidR="000D393A" w:rsidRPr="000D393A">
        <w:rPr>
          <w:sz w:val="28"/>
          <w:szCs w:val="28"/>
        </w:rPr>
        <w:t>Калтанского городского округа</w:t>
      </w:r>
      <w:r w:rsidR="000D393A">
        <w:t xml:space="preserve"> </w:t>
      </w:r>
      <w:r w:rsidR="005A3125">
        <w:rPr>
          <w:sz w:val="28"/>
          <w:szCs w:val="28"/>
        </w:rPr>
        <w:t>по предоставл</w:t>
      </w:r>
      <w:r w:rsidRPr="000159A8">
        <w:rPr>
          <w:sz w:val="28"/>
          <w:szCs w:val="28"/>
        </w:rPr>
        <w:t xml:space="preserve">ению </w:t>
      </w:r>
      <w:r w:rsidR="005A3125">
        <w:rPr>
          <w:sz w:val="28"/>
          <w:szCs w:val="28"/>
        </w:rPr>
        <w:t>благотворительного</w:t>
      </w:r>
      <w:r w:rsidR="000D393A">
        <w:rPr>
          <w:sz w:val="28"/>
          <w:szCs w:val="28"/>
        </w:rPr>
        <w:t xml:space="preserve"> </w:t>
      </w:r>
      <w:r w:rsidR="005A3125">
        <w:rPr>
          <w:sz w:val="28"/>
          <w:szCs w:val="28"/>
        </w:rPr>
        <w:t>угля, согласно Приложению № 2</w:t>
      </w:r>
      <w:r w:rsidRPr="000159A8">
        <w:rPr>
          <w:sz w:val="28"/>
          <w:szCs w:val="28"/>
        </w:rPr>
        <w:t>.</w:t>
      </w:r>
    </w:p>
    <w:p w:rsidR="001768DC" w:rsidRDefault="001768DC" w:rsidP="00C76AD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59A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Положение о муниципальной комиссии по</w:t>
      </w:r>
      <w:r w:rsidRPr="000D393A">
        <w:rPr>
          <w:sz w:val="28"/>
          <w:szCs w:val="28"/>
        </w:rPr>
        <w:t xml:space="preserve"> рассмотрению заявлений от граждан</w:t>
      </w:r>
      <w:r w:rsidRPr="008949E0">
        <w:t xml:space="preserve"> </w:t>
      </w:r>
      <w:r w:rsidRPr="000D393A">
        <w:rPr>
          <w:sz w:val="28"/>
          <w:szCs w:val="28"/>
        </w:rPr>
        <w:t>Калтанского городского округа</w:t>
      </w:r>
      <w:r>
        <w:t xml:space="preserve"> </w:t>
      </w:r>
      <w:r>
        <w:rPr>
          <w:sz w:val="28"/>
          <w:szCs w:val="28"/>
        </w:rPr>
        <w:t>по предоставл</w:t>
      </w:r>
      <w:r w:rsidRPr="000159A8">
        <w:rPr>
          <w:sz w:val="28"/>
          <w:szCs w:val="28"/>
        </w:rPr>
        <w:t xml:space="preserve">ению </w:t>
      </w:r>
      <w:r>
        <w:rPr>
          <w:sz w:val="28"/>
          <w:szCs w:val="28"/>
        </w:rPr>
        <w:t>благотворительного угля</w:t>
      </w:r>
      <w:r w:rsidR="00C76ADF">
        <w:rPr>
          <w:sz w:val="28"/>
          <w:szCs w:val="28"/>
        </w:rPr>
        <w:t>, согласно Приложению № 3</w:t>
      </w:r>
      <w:r w:rsidR="00C76ADF" w:rsidRPr="000159A8">
        <w:rPr>
          <w:sz w:val="28"/>
          <w:szCs w:val="28"/>
        </w:rPr>
        <w:t>.</w:t>
      </w:r>
    </w:p>
    <w:p w:rsidR="002C655D" w:rsidRDefault="00C76ADF" w:rsidP="0067460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55D">
        <w:rPr>
          <w:sz w:val="28"/>
          <w:szCs w:val="28"/>
        </w:rPr>
        <w:t>. Заместителю главы Калтанского городского округа по социальным вопросам (А.Б. Клюева):</w:t>
      </w:r>
    </w:p>
    <w:p w:rsidR="002C655D" w:rsidRDefault="00B0246C" w:rsidP="006C4C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C655D">
        <w:rPr>
          <w:sz w:val="28"/>
          <w:szCs w:val="28"/>
        </w:rPr>
        <w:t>.1. Организовать проверку качества гуманитарного угля при его поступлении.</w:t>
      </w:r>
    </w:p>
    <w:p w:rsidR="002C655D" w:rsidRDefault="00B0246C" w:rsidP="006C4C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655D">
        <w:rPr>
          <w:sz w:val="28"/>
          <w:szCs w:val="28"/>
        </w:rPr>
        <w:t>.2. Принять незамедлительные меры в случае выявленного в ходе проверки неудовлетворительного качества поставляемого угля.</w:t>
      </w:r>
    </w:p>
    <w:p w:rsidR="002C655D" w:rsidRDefault="00B0246C" w:rsidP="009953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655D">
        <w:rPr>
          <w:sz w:val="28"/>
          <w:szCs w:val="28"/>
        </w:rPr>
        <w:t>. Определить уполномоченным органом по сбору необходимых документов для предоставления благотворительного угля</w:t>
      </w:r>
      <w:r w:rsidR="002C655D" w:rsidRPr="005F643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категориям граждан</w:t>
      </w:r>
      <w:r w:rsidR="002C655D">
        <w:rPr>
          <w:sz w:val="28"/>
          <w:szCs w:val="28"/>
        </w:rPr>
        <w:t xml:space="preserve"> – Управление социальной защиты населения Администрации Калтанского городского округа</w:t>
      </w:r>
      <w:r w:rsidR="002C655D" w:rsidRPr="008458D8">
        <w:rPr>
          <w:sz w:val="28"/>
          <w:szCs w:val="28"/>
        </w:rPr>
        <w:t>.</w:t>
      </w:r>
      <w:r w:rsidR="002C655D">
        <w:rPr>
          <w:sz w:val="28"/>
          <w:szCs w:val="28"/>
        </w:rPr>
        <w:t xml:space="preserve"> </w:t>
      </w:r>
    </w:p>
    <w:p w:rsidR="002C655D" w:rsidRDefault="002C655D" w:rsidP="009953C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УСЗН Администрации Калтанского городского округа (О.В. Грудьева):</w:t>
      </w:r>
    </w:p>
    <w:p w:rsidR="002C655D" w:rsidRDefault="002209F3" w:rsidP="006C4C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246C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="002C655D">
        <w:rPr>
          <w:sz w:val="28"/>
          <w:szCs w:val="28"/>
        </w:rPr>
        <w:t>рганизовать прием заявлений граждан, формирование списков получателей гуманитарного угля, подготовку документов для принятия комиссионного решения об оказании адресной помощи в виде предоставления бесплатного благотворительного угля.</w:t>
      </w:r>
    </w:p>
    <w:p w:rsidR="002C655D" w:rsidRDefault="002209F3" w:rsidP="006C4C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655D">
        <w:rPr>
          <w:sz w:val="28"/>
          <w:szCs w:val="28"/>
        </w:rPr>
        <w:t xml:space="preserve">.2. Организовать </w:t>
      </w:r>
      <w:proofErr w:type="gramStart"/>
      <w:r w:rsidR="002C655D">
        <w:rPr>
          <w:sz w:val="28"/>
          <w:szCs w:val="28"/>
        </w:rPr>
        <w:t>контроль за</w:t>
      </w:r>
      <w:proofErr w:type="gramEnd"/>
      <w:r w:rsidR="002C655D">
        <w:rPr>
          <w:sz w:val="28"/>
          <w:szCs w:val="28"/>
        </w:rPr>
        <w:t xml:space="preserve"> достоверностью предоставляемых гражданами документов на включение в списки получателей.</w:t>
      </w:r>
    </w:p>
    <w:p w:rsidR="002C655D" w:rsidRDefault="002209F3" w:rsidP="00A379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655D">
        <w:rPr>
          <w:sz w:val="28"/>
          <w:szCs w:val="28"/>
        </w:rPr>
        <w:t xml:space="preserve">. </w:t>
      </w:r>
      <w:r w:rsidR="002C655D" w:rsidRPr="00E33CEE">
        <w:rPr>
          <w:sz w:val="28"/>
          <w:szCs w:val="28"/>
        </w:rPr>
        <w:t>Отделу организационной и кадровой работы (Т.А.</w:t>
      </w:r>
      <w:r w:rsidR="002C655D">
        <w:rPr>
          <w:sz w:val="28"/>
          <w:szCs w:val="28"/>
        </w:rPr>
        <w:t xml:space="preserve"> </w:t>
      </w:r>
      <w:r w:rsidR="002C655D" w:rsidRPr="00E33CEE">
        <w:rPr>
          <w:sz w:val="28"/>
          <w:szCs w:val="28"/>
        </w:rPr>
        <w:t>Верещагина) обес</w:t>
      </w:r>
      <w:r w:rsidR="002C655D">
        <w:rPr>
          <w:sz w:val="28"/>
          <w:szCs w:val="28"/>
        </w:rPr>
        <w:t xml:space="preserve">печить размещение настоящего постановления </w:t>
      </w:r>
      <w:r w:rsidR="002C655D" w:rsidRPr="00E33CEE">
        <w:rPr>
          <w:sz w:val="28"/>
          <w:szCs w:val="28"/>
        </w:rPr>
        <w:t>на официальном сайте администрации Калтанского городского округа.</w:t>
      </w:r>
    </w:p>
    <w:p w:rsidR="002C655D" w:rsidRDefault="002209F3" w:rsidP="00A379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655D">
        <w:rPr>
          <w:sz w:val="28"/>
          <w:szCs w:val="28"/>
        </w:rPr>
        <w:t xml:space="preserve">. </w:t>
      </w:r>
      <w:r w:rsidR="002C655D" w:rsidRPr="00DE2D21">
        <w:rPr>
          <w:sz w:val="28"/>
          <w:szCs w:val="28"/>
        </w:rPr>
        <w:t xml:space="preserve">МАУ «Пресс-Центр г. Калтан» (В.Н. </w:t>
      </w:r>
      <w:proofErr w:type="spellStart"/>
      <w:r w:rsidR="002C655D" w:rsidRPr="00DE2D21">
        <w:rPr>
          <w:sz w:val="28"/>
          <w:szCs w:val="28"/>
        </w:rPr>
        <w:t>Беспал</w:t>
      </w:r>
      <w:r w:rsidR="002C655D">
        <w:rPr>
          <w:sz w:val="28"/>
          <w:szCs w:val="28"/>
        </w:rPr>
        <w:t>ьчук</w:t>
      </w:r>
      <w:proofErr w:type="spellEnd"/>
      <w:r w:rsidR="002C655D">
        <w:rPr>
          <w:sz w:val="28"/>
          <w:szCs w:val="28"/>
        </w:rPr>
        <w:t>) опубликовать постановление</w:t>
      </w:r>
      <w:r w:rsidR="002C655D" w:rsidRPr="00DE2D21">
        <w:rPr>
          <w:sz w:val="28"/>
          <w:szCs w:val="28"/>
        </w:rPr>
        <w:t xml:space="preserve"> в газете «Калтанский вестник».</w:t>
      </w:r>
      <w:r w:rsidR="002C655D" w:rsidRPr="00A379BC">
        <w:rPr>
          <w:sz w:val="28"/>
          <w:szCs w:val="28"/>
        </w:rPr>
        <w:t xml:space="preserve"> </w:t>
      </w:r>
    </w:p>
    <w:p w:rsidR="002C655D" w:rsidRDefault="002209F3" w:rsidP="00A379B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C655D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2C655D" w:rsidRDefault="002209F3" w:rsidP="006C4CC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C655D">
        <w:rPr>
          <w:sz w:val="28"/>
          <w:szCs w:val="28"/>
        </w:rPr>
        <w:t xml:space="preserve">. </w:t>
      </w:r>
      <w:proofErr w:type="gramStart"/>
      <w:r w:rsidR="002C655D">
        <w:rPr>
          <w:sz w:val="28"/>
          <w:szCs w:val="28"/>
        </w:rPr>
        <w:t>Контроль за</w:t>
      </w:r>
      <w:proofErr w:type="gramEnd"/>
      <w:r w:rsidR="002C655D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социальным вопросам А.Б. Клюеву.</w:t>
      </w:r>
    </w:p>
    <w:p w:rsidR="002C655D" w:rsidRDefault="002C655D" w:rsidP="006C4CC9">
      <w:pPr>
        <w:spacing w:line="276" w:lineRule="auto"/>
        <w:ind w:firstLine="720"/>
        <w:jc w:val="both"/>
        <w:rPr>
          <w:sz w:val="28"/>
          <w:szCs w:val="28"/>
        </w:rPr>
      </w:pPr>
    </w:p>
    <w:p w:rsidR="002C655D" w:rsidRDefault="002C655D" w:rsidP="008458D8">
      <w:pPr>
        <w:ind w:firstLine="720"/>
        <w:jc w:val="both"/>
        <w:rPr>
          <w:sz w:val="28"/>
          <w:szCs w:val="28"/>
        </w:rPr>
      </w:pPr>
    </w:p>
    <w:p w:rsidR="002C655D" w:rsidRDefault="002C655D" w:rsidP="008458D8">
      <w:pPr>
        <w:ind w:firstLine="720"/>
        <w:jc w:val="both"/>
        <w:rPr>
          <w:sz w:val="28"/>
          <w:szCs w:val="28"/>
        </w:rPr>
      </w:pPr>
    </w:p>
    <w:p w:rsidR="002C655D" w:rsidRPr="00FF6D9B" w:rsidRDefault="002C655D" w:rsidP="00987A39">
      <w:pPr>
        <w:rPr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05273">
        <w:rPr>
          <w:b/>
          <w:sz w:val="28"/>
          <w:szCs w:val="28"/>
        </w:rPr>
        <w:t xml:space="preserve"> Калтанского</w:t>
      </w:r>
      <w:r>
        <w:rPr>
          <w:b/>
          <w:sz w:val="28"/>
          <w:szCs w:val="28"/>
        </w:rPr>
        <w:tab/>
      </w:r>
    </w:p>
    <w:p w:rsidR="002C655D" w:rsidRDefault="002C655D" w:rsidP="00987A39">
      <w:pPr>
        <w:jc w:val="both"/>
        <w:rPr>
          <w:sz w:val="20"/>
          <w:szCs w:val="20"/>
        </w:rPr>
      </w:pPr>
      <w:r w:rsidRPr="00405273">
        <w:rPr>
          <w:b/>
          <w:sz w:val="28"/>
          <w:szCs w:val="28"/>
        </w:rPr>
        <w:t xml:space="preserve">городского округа  </w:t>
      </w:r>
      <w:r>
        <w:rPr>
          <w:b/>
          <w:sz w:val="28"/>
          <w:szCs w:val="28"/>
        </w:rPr>
        <w:tab/>
        <w:t xml:space="preserve">                                                     И.Ф. Голдинов</w:t>
      </w:r>
      <w:r>
        <w:rPr>
          <w:b/>
          <w:sz w:val="28"/>
          <w:szCs w:val="28"/>
        </w:rPr>
        <w:tab/>
      </w: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C431AD" w:rsidRDefault="00C431A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61518C">
      <w:pPr>
        <w:jc w:val="both"/>
        <w:rPr>
          <w:sz w:val="20"/>
          <w:szCs w:val="20"/>
        </w:rPr>
      </w:pPr>
    </w:p>
    <w:p w:rsidR="002C655D" w:rsidRDefault="002C655D" w:rsidP="00DE2D21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  <w:r w:rsidRPr="003B2E47">
        <w:rPr>
          <w:szCs w:val="28"/>
        </w:rPr>
        <w:t xml:space="preserve"> </w:t>
      </w:r>
    </w:p>
    <w:p w:rsidR="002C655D" w:rsidRDefault="002C655D" w:rsidP="00DE2D21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</w:p>
    <w:p w:rsidR="002C655D" w:rsidRDefault="002C655D" w:rsidP="00DE2D21">
      <w:pPr>
        <w:ind w:left="4956"/>
        <w:jc w:val="right"/>
        <w:rPr>
          <w:szCs w:val="28"/>
        </w:rPr>
      </w:pPr>
      <w:r>
        <w:rPr>
          <w:szCs w:val="28"/>
        </w:rPr>
        <w:t xml:space="preserve">Калтанского </w:t>
      </w:r>
      <w:r w:rsidRPr="003B2E47">
        <w:rPr>
          <w:szCs w:val="28"/>
        </w:rPr>
        <w:t xml:space="preserve">городского округа </w:t>
      </w:r>
    </w:p>
    <w:p w:rsidR="002C655D" w:rsidRPr="003B2E47" w:rsidRDefault="002C655D" w:rsidP="00DE2D21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t>от</w:t>
      </w:r>
      <w:r>
        <w:rPr>
          <w:szCs w:val="28"/>
        </w:rPr>
        <w:t xml:space="preserve"> </w:t>
      </w:r>
      <w:r w:rsidR="003046E4">
        <w:rPr>
          <w:szCs w:val="28"/>
        </w:rPr>
        <w:t>02.07.</w:t>
      </w:r>
      <w:r>
        <w:rPr>
          <w:szCs w:val="28"/>
        </w:rPr>
        <w:t>2</w:t>
      </w:r>
      <w:bookmarkStart w:id="0" w:name="_GoBack"/>
      <w:bookmarkEnd w:id="0"/>
      <w:r>
        <w:rPr>
          <w:szCs w:val="28"/>
        </w:rPr>
        <w:t xml:space="preserve">019 г. № </w:t>
      </w:r>
      <w:r w:rsidR="003046E4">
        <w:rPr>
          <w:szCs w:val="28"/>
        </w:rPr>
        <w:t>168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п</w:t>
      </w:r>
      <w:proofErr w:type="gramEnd"/>
    </w:p>
    <w:p w:rsidR="002C655D" w:rsidRDefault="002C655D" w:rsidP="007A1B76">
      <w:pPr>
        <w:pStyle w:val="ConsPlusNormal"/>
        <w:rPr>
          <w:rFonts w:ascii="Times New Roman" w:hAnsi="Times New Roman" w:cs="Times New Roman"/>
        </w:rPr>
      </w:pPr>
    </w:p>
    <w:p w:rsidR="002C655D" w:rsidRPr="000B2648" w:rsidRDefault="002C655D" w:rsidP="007A1B76">
      <w:pPr>
        <w:pStyle w:val="ConsPlusNormal"/>
        <w:rPr>
          <w:rFonts w:ascii="Times New Roman" w:hAnsi="Times New Roman" w:cs="Times New Roman"/>
        </w:rPr>
      </w:pPr>
    </w:p>
    <w:p w:rsidR="002C655D" w:rsidRDefault="002C655D" w:rsidP="007A1B76">
      <w:pPr>
        <w:pStyle w:val="ConsPlusTitle"/>
        <w:widowControl/>
        <w:jc w:val="center"/>
        <w:rPr>
          <w:sz w:val="28"/>
          <w:szCs w:val="28"/>
        </w:rPr>
      </w:pPr>
      <w:r w:rsidRPr="00A23236">
        <w:rPr>
          <w:sz w:val="28"/>
          <w:szCs w:val="28"/>
        </w:rPr>
        <w:t>ПОРЯДОК</w:t>
      </w:r>
    </w:p>
    <w:p w:rsidR="002C655D" w:rsidRDefault="009B7B5A" w:rsidP="007A1B7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2C655D">
        <w:rPr>
          <w:sz w:val="28"/>
          <w:szCs w:val="28"/>
        </w:rPr>
        <w:t xml:space="preserve">редоставления благотворительного угля </w:t>
      </w:r>
      <w:r w:rsidR="00C431AD">
        <w:rPr>
          <w:sz w:val="28"/>
          <w:szCs w:val="28"/>
        </w:rPr>
        <w:t>отдельным категориям граждан</w:t>
      </w:r>
      <w:r>
        <w:rPr>
          <w:sz w:val="28"/>
          <w:szCs w:val="28"/>
        </w:rPr>
        <w:t>, проживающим на территории Калтанского городского округа</w:t>
      </w:r>
    </w:p>
    <w:p w:rsidR="002C655D" w:rsidRPr="00A23236" w:rsidRDefault="002C655D" w:rsidP="007A1B76">
      <w:pPr>
        <w:pStyle w:val="ConsPlusTitle"/>
        <w:widowControl/>
        <w:jc w:val="center"/>
        <w:rPr>
          <w:sz w:val="28"/>
          <w:szCs w:val="28"/>
        </w:rPr>
      </w:pPr>
    </w:p>
    <w:p w:rsidR="00F473CE" w:rsidRDefault="002C655D" w:rsidP="00357C04">
      <w:pPr>
        <w:pStyle w:val="20"/>
        <w:shd w:val="clear" w:color="auto" w:fill="auto"/>
        <w:tabs>
          <w:tab w:val="left" w:pos="2144"/>
        </w:tabs>
        <w:spacing w:line="240" w:lineRule="auto"/>
        <w:ind w:firstLine="567"/>
        <w:jc w:val="both"/>
        <w:rPr>
          <w:sz w:val="28"/>
          <w:szCs w:val="28"/>
        </w:rPr>
      </w:pPr>
      <w:r w:rsidRPr="00135A0D">
        <w:rPr>
          <w:sz w:val="28"/>
          <w:szCs w:val="28"/>
        </w:rPr>
        <w:t xml:space="preserve">1. </w:t>
      </w:r>
      <w:r w:rsidR="00F473CE" w:rsidRPr="00F473CE">
        <w:rPr>
          <w:sz w:val="28"/>
          <w:szCs w:val="28"/>
        </w:rPr>
        <w:t>Н</w:t>
      </w:r>
      <w:r w:rsidR="00F473CE">
        <w:rPr>
          <w:sz w:val="28"/>
          <w:szCs w:val="28"/>
        </w:rPr>
        <w:t>астоящий</w:t>
      </w:r>
      <w:r w:rsidR="00F473CE" w:rsidRPr="00F473CE">
        <w:rPr>
          <w:sz w:val="28"/>
          <w:szCs w:val="28"/>
        </w:rPr>
        <w:t xml:space="preserve"> поряд</w:t>
      </w:r>
      <w:r w:rsidR="00F473CE">
        <w:rPr>
          <w:sz w:val="28"/>
          <w:szCs w:val="28"/>
        </w:rPr>
        <w:t xml:space="preserve">ок распространяет свое действие </w:t>
      </w:r>
      <w:r w:rsidR="00F473CE" w:rsidRPr="00F473CE">
        <w:rPr>
          <w:sz w:val="28"/>
          <w:szCs w:val="28"/>
        </w:rPr>
        <w:t xml:space="preserve"> на следующие категории граждан</w:t>
      </w:r>
      <w:r w:rsidR="00367C1C">
        <w:rPr>
          <w:sz w:val="28"/>
          <w:szCs w:val="28"/>
        </w:rPr>
        <w:t xml:space="preserve"> Российской Федерации, проживающие на территории Калтанского городского округа</w:t>
      </w:r>
      <w:r w:rsidR="00F473CE">
        <w:rPr>
          <w:sz w:val="28"/>
          <w:szCs w:val="28"/>
        </w:rPr>
        <w:t>:</w:t>
      </w:r>
    </w:p>
    <w:p w:rsidR="00367C1C" w:rsidRPr="00797C45" w:rsidRDefault="003D7BFF" w:rsidP="00357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7C1C" w:rsidRPr="00797C45">
        <w:rPr>
          <w:sz w:val="28"/>
          <w:szCs w:val="28"/>
        </w:rPr>
        <w:t xml:space="preserve"> пенсионеры, не имеющие </w:t>
      </w:r>
      <w:r w:rsidR="00367C1C">
        <w:rPr>
          <w:sz w:val="28"/>
          <w:szCs w:val="28"/>
        </w:rPr>
        <w:t>федераль</w:t>
      </w:r>
      <w:r w:rsidR="00367C1C" w:rsidRPr="00797C45">
        <w:rPr>
          <w:sz w:val="28"/>
          <w:szCs w:val="28"/>
        </w:rPr>
        <w:t xml:space="preserve">ных или </w:t>
      </w:r>
      <w:r w:rsidR="00367C1C">
        <w:rPr>
          <w:sz w:val="28"/>
          <w:szCs w:val="28"/>
        </w:rPr>
        <w:t>региона</w:t>
      </w:r>
      <w:r w:rsidR="00367C1C" w:rsidRPr="00797C45">
        <w:rPr>
          <w:sz w:val="28"/>
          <w:szCs w:val="28"/>
        </w:rPr>
        <w:t>льных мер</w:t>
      </w:r>
      <w:r w:rsidR="00367C1C">
        <w:rPr>
          <w:sz w:val="28"/>
          <w:szCs w:val="28"/>
        </w:rPr>
        <w:t xml:space="preserve"> </w:t>
      </w:r>
      <w:r w:rsidR="00367C1C" w:rsidRPr="00797C45">
        <w:rPr>
          <w:sz w:val="28"/>
          <w:szCs w:val="28"/>
        </w:rPr>
        <w:t>социальной поддержки на приобретение топлива, с размером</w:t>
      </w:r>
      <w:r w:rsidR="00367C1C">
        <w:rPr>
          <w:sz w:val="28"/>
          <w:szCs w:val="28"/>
        </w:rPr>
        <w:t xml:space="preserve"> </w:t>
      </w:r>
      <w:r w:rsidR="00367C1C" w:rsidRPr="00797C45">
        <w:rPr>
          <w:sz w:val="28"/>
          <w:szCs w:val="28"/>
        </w:rPr>
        <w:t>среднедушевого дохода семьи (одиноко проживающего гражданина), не</w:t>
      </w:r>
      <w:r w:rsidR="00367C1C">
        <w:rPr>
          <w:sz w:val="28"/>
          <w:szCs w:val="28"/>
        </w:rPr>
        <w:t xml:space="preserve"> </w:t>
      </w:r>
      <w:r w:rsidR="00367C1C" w:rsidRPr="00797C45">
        <w:rPr>
          <w:sz w:val="28"/>
          <w:szCs w:val="28"/>
        </w:rPr>
        <w:t xml:space="preserve">превышающим </w:t>
      </w:r>
      <w:r w:rsidR="00367C1C">
        <w:rPr>
          <w:sz w:val="28"/>
          <w:szCs w:val="28"/>
        </w:rPr>
        <w:t>1</w:t>
      </w:r>
      <w:r w:rsidR="00367C1C" w:rsidRPr="00797C45">
        <w:rPr>
          <w:sz w:val="28"/>
          <w:szCs w:val="28"/>
        </w:rPr>
        <w:t>50% прожиточного минимума;</w:t>
      </w:r>
    </w:p>
    <w:p w:rsidR="00367C1C" w:rsidRPr="00797C45" w:rsidRDefault="003D7BFF" w:rsidP="00357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67C1C" w:rsidRPr="00797C45">
        <w:rPr>
          <w:sz w:val="28"/>
          <w:szCs w:val="28"/>
        </w:rPr>
        <w:t xml:space="preserve"> малоимущие семьи с детьми, не имеющие </w:t>
      </w:r>
      <w:r w:rsidR="00367C1C">
        <w:rPr>
          <w:sz w:val="28"/>
          <w:szCs w:val="28"/>
        </w:rPr>
        <w:t>федераль</w:t>
      </w:r>
      <w:r w:rsidR="00367C1C" w:rsidRPr="00797C45">
        <w:rPr>
          <w:sz w:val="28"/>
          <w:szCs w:val="28"/>
        </w:rPr>
        <w:t>ных, или</w:t>
      </w:r>
      <w:r w:rsidR="00367C1C">
        <w:rPr>
          <w:sz w:val="28"/>
          <w:szCs w:val="28"/>
        </w:rPr>
        <w:t xml:space="preserve"> региональных мер социал</w:t>
      </w:r>
      <w:r w:rsidR="00367C1C" w:rsidRPr="00797C45">
        <w:rPr>
          <w:sz w:val="28"/>
          <w:szCs w:val="28"/>
        </w:rPr>
        <w:t>ьной поддержки на приобретение топлива, с</w:t>
      </w:r>
      <w:r w:rsidR="00367C1C">
        <w:rPr>
          <w:sz w:val="28"/>
          <w:szCs w:val="28"/>
        </w:rPr>
        <w:t xml:space="preserve"> </w:t>
      </w:r>
      <w:r w:rsidR="00367C1C" w:rsidRPr="00797C45">
        <w:rPr>
          <w:sz w:val="28"/>
          <w:szCs w:val="28"/>
        </w:rPr>
        <w:t>размером среднедушевого дохода семьи, не превышающим 100%</w:t>
      </w:r>
      <w:r w:rsidR="00367C1C">
        <w:rPr>
          <w:sz w:val="28"/>
          <w:szCs w:val="28"/>
        </w:rPr>
        <w:t xml:space="preserve"> </w:t>
      </w:r>
      <w:r w:rsidR="00367C1C" w:rsidRPr="00797C45">
        <w:rPr>
          <w:sz w:val="28"/>
          <w:szCs w:val="28"/>
        </w:rPr>
        <w:t>прожиточного минимума;</w:t>
      </w:r>
    </w:p>
    <w:p w:rsidR="0030357B" w:rsidRDefault="00BE450F" w:rsidP="00357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67C1C">
        <w:rPr>
          <w:sz w:val="28"/>
          <w:szCs w:val="28"/>
        </w:rPr>
        <w:t xml:space="preserve"> прочие малоимущие граж</w:t>
      </w:r>
      <w:r w:rsidR="00367C1C" w:rsidRPr="00797C45">
        <w:rPr>
          <w:sz w:val="28"/>
          <w:szCs w:val="28"/>
        </w:rPr>
        <w:t>дане, попавшие в трудную жизненную</w:t>
      </w:r>
      <w:r w:rsidR="00367C1C">
        <w:rPr>
          <w:sz w:val="28"/>
          <w:szCs w:val="28"/>
        </w:rPr>
        <w:t xml:space="preserve"> ситуацию) с ра</w:t>
      </w:r>
      <w:r w:rsidR="00367C1C" w:rsidRPr="00797C45">
        <w:rPr>
          <w:sz w:val="28"/>
          <w:szCs w:val="28"/>
        </w:rPr>
        <w:t>змером среднедушевого дохода семьи (одиноко</w:t>
      </w:r>
      <w:r w:rsidR="00367C1C">
        <w:rPr>
          <w:sz w:val="28"/>
          <w:szCs w:val="28"/>
        </w:rPr>
        <w:t xml:space="preserve"> </w:t>
      </w:r>
      <w:r w:rsidR="00367C1C" w:rsidRPr="00797C45">
        <w:rPr>
          <w:sz w:val="28"/>
          <w:szCs w:val="28"/>
        </w:rPr>
        <w:t>проживающ</w:t>
      </w:r>
      <w:r w:rsidR="00367C1C">
        <w:rPr>
          <w:sz w:val="28"/>
          <w:szCs w:val="28"/>
        </w:rPr>
        <w:t>его гражданина), не превышающим</w:t>
      </w:r>
      <w:r w:rsidR="00367C1C" w:rsidRPr="00797C45">
        <w:rPr>
          <w:sz w:val="28"/>
          <w:szCs w:val="28"/>
        </w:rPr>
        <w:t xml:space="preserve"> 100% прожиточного минимума</w:t>
      </w:r>
      <w:r w:rsidR="00E56963">
        <w:rPr>
          <w:sz w:val="28"/>
          <w:szCs w:val="28"/>
        </w:rPr>
        <w:t xml:space="preserve"> </w:t>
      </w:r>
      <w:proofErr w:type="gramStart"/>
      <w:r w:rsidR="00E56963">
        <w:rPr>
          <w:sz w:val="28"/>
          <w:szCs w:val="28"/>
        </w:rPr>
        <w:t xml:space="preserve">( </w:t>
      </w:r>
      <w:proofErr w:type="gramEnd"/>
      <w:r w:rsidR="00E56963">
        <w:rPr>
          <w:sz w:val="28"/>
          <w:szCs w:val="28"/>
        </w:rPr>
        <w:t>не более 2,5 % от об</w:t>
      </w:r>
      <w:r w:rsidR="00DA42B4">
        <w:rPr>
          <w:sz w:val="28"/>
          <w:szCs w:val="28"/>
        </w:rPr>
        <w:t>щего числа заявки на благотворительный уголь</w:t>
      </w:r>
      <w:r w:rsidR="00E56963">
        <w:rPr>
          <w:sz w:val="28"/>
          <w:szCs w:val="28"/>
        </w:rPr>
        <w:t>)</w:t>
      </w:r>
      <w:r w:rsidR="00367C1C" w:rsidRPr="00797C45">
        <w:rPr>
          <w:sz w:val="28"/>
          <w:szCs w:val="28"/>
        </w:rPr>
        <w:t>.</w:t>
      </w:r>
    </w:p>
    <w:p w:rsidR="000A4E14" w:rsidRPr="00797C45" w:rsidRDefault="000A4E14" w:rsidP="00357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доходов заявителя используется величина прожиточного минимума для основных социально-демографических групп населения, установленная </w:t>
      </w:r>
      <w:r w:rsidR="003330A8">
        <w:rPr>
          <w:sz w:val="28"/>
          <w:szCs w:val="28"/>
        </w:rPr>
        <w:t xml:space="preserve">в Кемеровской области </w:t>
      </w:r>
      <w:r>
        <w:rPr>
          <w:sz w:val="28"/>
          <w:szCs w:val="28"/>
        </w:rPr>
        <w:t xml:space="preserve">на дату подачи </w:t>
      </w:r>
      <w:r w:rsidR="003330A8">
        <w:rPr>
          <w:sz w:val="28"/>
          <w:szCs w:val="28"/>
        </w:rPr>
        <w:t>заявления.</w:t>
      </w:r>
    </w:p>
    <w:p w:rsidR="009540F9" w:rsidRPr="00F954A9" w:rsidRDefault="009540F9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Получатели адресной помощи </w:t>
      </w:r>
      <w:r w:rsidRPr="005827E4">
        <w:rPr>
          <w:rFonts w:ascii="Times New Roman" w:hAnsi="Times New Roman" w:cs="Times New Roman"/>
          <w:sz w:val="28"/>
          <w:szCs w:val="28"/>
        </w:rPr>
        <w:t>в виде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благотворительного угля, кроме пенсионеров, должны быть признаны занятыми в соответствии с Законом РФ «О занятости населения в Российской Федерации», либо состоять на учете в государственной службе занятости в качестве безработного гражданина.</w:t>
      </w:r>
    </w:p>
    <w:p w:rsidR="00367C1C" w:rsidRDefault="009540F9" w:rsidP="00357C04">
      <w:pPr>
        <w:pStyle w:val="20"/>
        <w:shd w:val="clear" w:color="auto" w:fill="auto"/>
        <w:tabs>
          <w:tab w:val="left" w:pos="2144"/>
        </w:tabs>
        <w:spacing w:line="240" w:lineRule="auto"/>
        <w:ind w:firstLine="567"/>
        <w:jc w:val="both"/>
        <w:rPr>
          <w:sz w:val="28"/>
          <w:szCs w:val="28"/>
        </w:rPr>
      </w:pPr>
      <w:r w:rsidRPr="009540F9">
        <w:rPr>
          <w:sz w:val="28"/>
          <w:szCs w:val="28"/>
        </w:rPr>
        <w:t xml:space="preserve">3. Предоставление </w:t>
      </w:r>
      <w:r w:rsidR="00571D74">
        <w:rPr>
          <w:sz w:val="28"/>
          <w:szCs w:val="28"/>
        </w:rPr>
        <w:t xml:space="preserve">благотворительного </w:t>
      </w:r>
      <w:r w:rsidRPr="009540F9">
        <w:rPr>
          <w:sz w:val="28"/>
          <w:szCs w:val="28"/>
        </w:rPr>
        <w:t xml:space="preserve"> угля носит заявительный характер.</w:t>
      </w:r>
      <w:r w:rsidR="00AC394B">
        <w:rPr>
          <w:sz w:val="28"/>
          <w:szCs w:val="28"/>
        </w:rPr>
        <w:t xml:space="preserve"> Прием заявлений осущест</w:t>
      </w:r>
      <w:r w:rsidR="006B0F40">
        <w:rPr>
          <w:sz w:val="28"/>
          <w:szCs w:val="28"/>
        </w:rPr>
        <w:t>вляется с 15 январ</w:t>
      </w:r>
      <w:r w:rsidR="00E37367">
        <w:rPr>
          <w:sz w:val="28"/>
          <w:szCs w:val="28"/>
        </w:rPr>
        <w:t>я по 31 марта</w:t>
      </w:r>
      <w:r w:rsidR="00AC394B">
        <w:rPr>
          <w:sz w:val="28"/>
          <w:szCs w:val="28"/>
        </w:rPr>
        <w:t xml:space="preserve">. </w:t>
      </w:r>
    </w:p>
    <w:p w:rsidR="0096284E" w:rsidRDefault="0096284E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45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указанные в пункте 1 настоящего Порядка для получения адресной помощи в виде благотворительного </w:t>
      </w:r>
      <w:r w:rsidRPr="00B6376A">
        <w:rPr>
          <w:rFonts w:ascii="Times New Roman" w:hAnsi="Times New Roman" w:cs="Times New Roman"/>
          <w:sz w:val="28"/>
          <w:szCs w:val="28"/>
        </w:rPr>
        <w:t>угля и его доставки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в подведомственные учреждения УСЗН</w:t>
      </w:r>
      <w:r w:rsidRPr="00D07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Калтанского городского округа </w:t>
      </w:r>
      <w:r w:rsidR="00125199">
        <w:rPr>
          <w:rFonts w:ascii="Times New Roman" w:hAnsi="Times New Roman" w:cs="Times New Roman"/>
          <w:sz w:val="28"/>
          <w:szCs w:val="28"/>
        </w:rPr>
        <w:t>(МКУ ЦСО КГО, МКУ ЦСПСД КГО)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B6376A">
        <w:rPr>
          <w:rFonts w:ascii="Times New Roman" w:hAnsi="Times New Roman" w:cs="Times New Roman"/>
          <w:sz w:val="28"/>
          <w:szCs w:val="28"/>
        </w:rPr>
        <w:t>документы:</w:t>
      </w:r>
    </w:p>
    <w:p w:rsidR="0096284E" w:rsidRDefault="0096284E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на имя начальника УСЗН Администрации Калтанского городского округа;  </w:t>
      </w:r>
    </w:p>
    <w:p w:rsidR="0096284E" w:rsidRDefault="0096284E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4A9">
        <w:rPr>
          <w:rFonts w:ascii="Times New Roman" w:hAnsi="Times New Roman" w:cs="Times New Roman"/>
          <w:sz w:val="28"/>
          <w:szCs w:val="28"/>
        </w:rPr>
        <w:t>копию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личность; </w:t>
      </w:r>
    </w:p>
    <w:p w:rsidR="0096284E" w:rsidRDefault="0096284E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справку о составе семьи по месту проживания; </w:t>
      </w:r>
    </w:p>
    <w:p w:rsidR="0096284E" w:rsidRDefault="0096284E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справки, подтверждающие доходы всех членов семьи, указанных в справке о составе семьи по месту проживания, за три последних месяца предшествующих подачи заявления, либо справка из государственной службы занятости (ГКУ ЦЗН г. Осинники);</w:t>
      </w:r>
    </w:p>
    <w:p w:rsidR="0096284E" w:rsidRDefault="0096284E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СНИЛС всех членов семьи.</w:t>
      </w:r>
    </w:p>
    <w:p w:rsidR="00504231" w:rsidRDefault="00504231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Принятые заявления об оказании адресной помощи в виде предоставления благотворительного угля  регистрируются </w:t>
      </w:r>
      <w:r w:rsidR="00550BE1">
        <w:rPr>
          <w:rFonts w:ascii="Times New Roman" w:hAnsi="Times New Roman" w:cs="Times New Roman"/>
          <w:sz w:val="28"/>
          <w:szCs w:val="28"/>
        </w:rPr>
        <w:t xml:space="preserve">подведомственными учреждениями  </w:t>
      </w:r>
      <w:r w:rsidR="00F22F05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550BE1">
        <w:rPr>
          <w:rFonts w:ascii="Times New Roman" w:hAnsi="Times New Roman" w:cs="Times New Roman"/>
          <w:sz w:val="28"/>
          <w:szCs w:val="28"/>
        </w:rPr>
        <w:t xml:space="preserve"> в день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94B" w:rsidRPr="00EB498B" w:rsidRDefault="00DE30E1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C394B" w:rsidRPr="00EB498B">
        <w:rPr>
          <w:rFonts w:ascii="Times New Roman" w:hAnsi="Times New Roman" w:cs="Times New Roman"/>
          <w:sz w:val="28"/>
          <w:szCs w:val="28"/>
        </w:rPr>
        <w:t>Предоставление благотворительного</w:t>
      </w:r>
      <w:r w:rsidR="00242288" w:rsidRPr="00EB498B">
        <w:rPr>
          <w:rFonts w:ascii="Times New Roman" w:hAnsi="Times New Roman" w:cs="Times New Roman"/>
          <w:sz w:val="28"/>
          <w:szCs w:val="28"/>
        </w:rPr>
        <w:t xml:space="preserve"> угля гражданам </w:t>
      </w:r>
      <w:r w:rsidR="00AC394B" w:rsidRPr="00EB498B">
        <w:rPr>
          <w:rFonts w:ascii="Times New Roman" w:hAnsi="Times New Roman" w:cs="Times New Roman"/>
          <w:sz w:val="28"/>
          <w:szCs w:val="28"/>
        </w:rPr>
        <w:t>осуществляется после проведения обследования материально-бытовых условий проживания.</w:t>
      </w:r>
    </w:p>
    <w:p w:rsidR="00C803C1" w:rsidRDefault="00242288" w:rsidP="00357C04">
      <w:pPr>
        <w:pStyle w:val="20"/>
        <w:shd w:val="clear" w:color="auto" w:fill="auto"/>
        <w:tabs>
          <w:tab w:val="left" w:pos="220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ЦСО КГО и МКУ ЦСПСД</w:t>
      </w:r>
      <w:r w:rsidR="004C3A31">
        <w:rPr>
          <w:sz w:val="28"/>
          <w:szCs w:val="28"/>
        </w:rPr>
        <w:t xml:space="preserve"> КГО  </w:t>
      </w:r>
    </w:p>
    <w:p w:rsidR="00242288" w:rsidRPr="00242288" w:rsidRDefault="00504231" w:rsidP="00357C04">
      <w:pPr>
        <w:pStyle w:val="20"/>
        <w:shd w:val="clear" w:color="auto" w:fill="auto"/>
        <w:tabs>
          <w:tab w:val="left" w:pos="2206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03C1">
        <w:rPr>
          <w:sz w:val="28"/>
          <w:szCs w:val="28"/>
        </w:rPr>
        <w:t xml:space="preserve">.1. </w:t>
      </w:r>
      <w:r w:rsidR="00242288" w:rsidRPr="00242288">
        <w:rPr>
          <w:sz w:val="28"/>
          <w:szCs w:val="28"/>
        </w:rPr>
        <w:t>уведомляют гражданина о проведении комиссионного обследования жилищно-бытовых условий в течение 3 рабочих дней со дня поступления заявления, проводят комиссионное обследование жилищно-бытовых условий гражданина, по результатам которого составляют акт обследования жилищно-бытовых условий;</w:t>
      </w:r>
    </w:p>
    <w:p w:rsidR="00242288" w:rsidRDefault="00504231" w:rsidP="00357C04">
      <w:pPr>
        <w:pStyle w:val="20"/>
        <w:shd w:val="clear" w:color="auto" w:fill="auto"/>
        <w:tabs>
          <w:tab w:val="left" w:pos="22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03C1">
        <w:rPr>
          <w:sz w:val="28"/>
          <w:szCs w:val="28"/>
        </w:rPr>
        <w:t>.2</w:t>
      </w:r>
      <w:r w:rsidR="00242288" w:rsidRPr="00242288">
        <w:rPr>
          <w:sz w:val="28"/>
          <w:szCs w:val="28"/>
        </w:rPr>
        <w:t>.</w:t>
      </w:r>
      <w:r w:rsidR="00C803C1">
        <w:rPr>
          <w:sz w:val="28"/>
          <w:szCs w:val="28"/>
        </w:rPr>
        <w:t xml:space="preserve"> </w:t>
      </w:r>
      <w:r w:rsidR="00242288" w:rsidRPr="00242288">
        <w:rPr>
          <w:sz w:val="28"/>
          <w:szCs w:val="28"/>
        </w:rPr>
        <w:t xml:space="preserve">производят расчет среднедушевого дохода семьи и дохода одиноко проживающего гражданина в соответствии с Федеральным законом от 05.04.2003 </w:t>
      </w:r>
      <w:r w:rsidR="00242288" w:rsidRPr="00242288">
        <w:rPr>
          <w:sz w:val="28"/>
          <w:szCs w:val="28"/>
          <w:lang w:val="en-US" w:eastAsia="en-US" w:bidi="en-US"/>
        </w:rPr>
        <w:t>N</w:t>
      </w:r>
      <w:r w:rsidR="00242288" w:rsidRPr="00242288">
        <w:rPr>
          <w:sz w:val="28"/>
          <w:szCs w:val="28"/>
        </w:rPr>
        <w:t xml:space="preserve">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242288" w:rsidRPr="00242288">
        <w:rPr>
          <w:sz w:val="28"/>
          <w:szCs w:val="28"/>
        </w:rPr>
        <w:t>малоимущими</w:t>
      </w:r>
      <w:proofErr w:type="gramEnd"/>
      <w:r w:rsidR="00242288" w:rsidRPr="00242288">
        <w:rPr>
          <w:sz w:val="28"/>
          <w:szCs w:val="28"/>
        </w:rPr>
        <w:t xml:space="preserve"> и оказания им государственной социальной помощи". </w:t>
      </w:r>
      <w:proofErr w:type="gramStart"/>
      <w:r w:rsidR="00242288" w:rsidRPr="00242288">
        <w:rPr>
          <w:sz w:val="28"/>
          <w:szCs w:val="28"/>
        </w:rPr>
        <w:t xml:space="preserve">Перечень видов доходов в денежной и натуральной формах, учитываемых при расчете среднедушевого дохода семьи и дохода одиноко проживающего гражданина, установлен Постановлением Правительства Российской Федерации от 20.08.2003 </w:t>
      </w:r>
      <w:r w:rsidR="00242288" w:rsidRPr="00242288">
        <w:rPr>
          <w:sz w:val="28"/>
          <w:szCs w:val="28"/>
          <w:lang w:val="en-US" w:eastAsia="en-US" w:bidi="en-US"/>
        </w:rPr>
        <w:t>N</w:t>
      </w:r>
      <w:r w:rsidR="00242288" w:rsidRPr="00242288">
        <w:rPr>
          <w:sz w:val="28"/>
          <w:szCs w:val="28"/>
        </w:rPr>
        <w:t>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  <w:proofErr w:type="gramEnd"/>
      <w:r w:rsidR="00242288" w:rsidRPr="00242288">
        <w:rPr>
          <w:sz w:val="28"/>
          <w:szCs w:val="28"/>
        </w:rPr>
        <w:t xml:space="preserve"> Граж</w:t>
      </w:r>
      <w:r w:rsidR="003D7BFF">
        <w:rPr>
          <w:sz w:val="28"/>
          <w:szCs w:val="28"/>
        </w:rPr>
        <w:t>дане, указанные в п. 1.2.</w:t>
      </w:r>
      <w:r w:rsidR="00333A54">
        <w:rPr>
          <w:sz w:val="28"/>
          <w:szCs w:val="28"/>
        </w:rPr>
        <w:t xml:space="preserve"> и 1.3. </w:t>
      </w:r>
      <w:r w:rsidR="003D7BFF">
        <w:rPr>
          <w:sz w:val="28"/>
          <w:szCs w:val="28"/>
        </w:rPr>
        <w:t xml:space="preserve"> </w:t>
      </w:r>
      <w:r w:rsidR="00242288" w:rsidRPr="00242288">
        <w:rPr>
          <w:sz w:val="28"/>
          <w:szCs w:val="28"/>
        </w:rPr>
        <w:t xml:space="preserve"> имеют право на предоставление </w:t>
      </w:r>
      <w:r w:rsidR="00333A54">
        <w:rPr>
          <w:sz w:val="28"/>
          <w:szCs w:val="28"/>
        </w:rPr>
        <w:t xml:space="preserve">благотворительного </w:t>
      </w:r>
      <w:r w:rsidR="00242288" w:rsidRPr="00242288">
        <w:rPr>
          <w:sz w:val="28"/>
          <w:szCs w:val="28"/>
        </w:rPr>
        <w:t xml:space="preserve"> угля, если их совокупный доход семьи или гражданина не превышает величину прожиточного минимума, установленную для основных социально-демографических групп в Кемеровской области на момент подачи заявления.</w:t>
      </w:r>
    </w:p>
    <w:p w:rsidR="008061CD" w:rsidRPr="008061CD" w:rsidRDefault="00504231" w:rsidP="00357C04">
      <w:pPr>
        <w:pStyle w:val="20"/>
        <w:shd w:val="clear" w:color="auto" w:fill="auto"/>
        <w:tabs>
          <w:tab w:val="left" w:pos="2257"/>
          <w:tab w:val="left" w:pos="10065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EE5">
        <w:rPr>
          <w:sz w:val="28"/>
          <w:szCs w:val="28"/>
        </w:rPr>
        <w:t xml:space="preserve">.3. </w:t>
      </w:r>
      <w:r w:rsidR="008061CD" w:rsidRPr="008061CD">
        <w:rPr>
          <w:sz w:val="28"/>
          <w:szCs w:val="28"/>
        </w:rPr>
        <w:t>формируют личное дело, состоящее из заявления гражданина, пакета документов, представленных гражданином, акта обследования жилищно-бытовых условий и расчета совокупного дохода гражданина или семьи;</w:t>
      </w:r>
    </w:p>
    <w:p w:rsidR="00242288" w:rsidRPr="00242288" w:rsidRDefault="00504231" w:rsidP="00357C04">
      <w:pPr>
        <w:pStyle w:val="20"/>
        <w:shd w:val="clear" w:color="auto" w:fill="auto"/>
        <w:tabs>
          <w:tab w:val="left" w:pos="2257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EE5">
        <w:rPr>
          <w:sz w:val="28"/>
          <w:szCs w:val="28"/>
        </w:rPr>
        <w:t>.4</w:t>
      </w:r>
      <w:r w:rsidR="008061CD" w:rsidRPr="008061CD">
        <w:rPr>
          <w:sz w:val="28"/>
          <w:szCs w:val="28"/>
        </w:rPr>
        <w:t>.</w:t>
      </w:r>
      <w:r w:rsidR="00A57EE5">
        <w:rPr>
          <w:sz w:val="28"/>
          <w:szCs w:val="28"/>
        </w:rPr>
        <w:t xml:space="preserve"> </w:t>
      </w:r>
      <w:r w:rsidR="008061CD" w:rsidRPr="008061CD">
        <w:rPr>
          <w:sz w:val="28"/>
          <w:szCs w:val="28"/>
        </w:rPr>
        <w:t>предоставляют списки граждан на основании с</w:t>
      </w:r>
      <w:r w:rsidR="00B46202">
        <w:rPr>
          <w:sz w:val="28"/>
          <w:szCs w:val="28"/>
        </w:rPr>
        <w:t xml:space="preserve">формированных личных дел </w:t>
      </w:r>
      <w:r w:rsidR="008061CD" w:rsidRPr="008061CD">
        <w:rPr>
          <w:sz w:val="28"/>
          <w:szCs w:val="28"/>
        </w:rPr>
        <w:t xml:space="preserve"> в </w:t>
      </w:r>
      <w:r w:rsidR="00722EFB">
        <w:rPr>
          <w:sz w:val="28"/>
          <w:szCs w:val="28"/>
        </w:rPr>
        <w:t>муниципальную комиссию</w:t>
      </w:r>
      <w:r w:rsidR="00F73B1E" w:rsidRPr="000159A8">
        <w:rPr>
          <w:sz w:val="28"/>
          <w:szCs w:val="28"/>
        </w:rPr>
        <w:t xml:space="preserve"> </w:t>
      </w:r>
      <w:r w:rsidR="00722EFB">
        <w:rPr>
          <w:sz w:val="28"/>
          <w:szCs w:val="28"/>
        </w:rPr>
        <w:t>по</w:t>
      </w:r>
      <w:r w:rsidR="00722EFB" w:rsidRPr="000D393A">
        <w:rPr>
          <w:sz w:val="28"/>
          <w:szCs w:val="28"/>
        </w:rPr>
        <w:t xml:space="preserve"> рассмотрению заявлений от граждан</w:t>
      </w:r>
      <w:r w:rsidR="00722EFB" w:rsidRPr="008949E0">
        <w:t xml:space="preserve"> </w:t>
      </w:r>
      <w:r w:rsidR="00722EFB" w:rsidRPr="000D393A">
        <w:rPr>
          <w:sz w:val="28"/>
          <w:szCs w:val="28"/>
        </w:rPr>
        <w:t>Калтанского городского округа</w:t>
      </w:r>
      <w:r w:rsidR="00722EFB">
        <w:t xml:space="preserve"> </w:t>
      </w:r>
      <w:r w:rsidR="008061CD" w:rsidRPr="008061CD">
        <w:rPr>
          <w:sz w:val="28"/>
          <w:szCs w:val="28"/>
        </w:rPr>
        <w:t>для принятия решения по предоставлению б</w:t>
      </w:r>
      <w:r w:rsidR="00F73B1E">
        <w:rPr>
          <w:sz w:val="28"/>
          <w:szCs w:val="28"/>
        </w:rPr>
        <w:t xml:space="preserve">лаготворительного </w:t>
      </w:r>
      <w:r w:rsidR="008061CD" w:rsidRPr="008061CD">
        <w:rPr>
          <w:sz w:val="28"/>
          <w:szCs w:val="28"/>
        </w:rPr>
        <w:t>угля.</w:t>
      </w:r>
    </w:p>
    <w:p w:rsidR="001A55E0" w:rsidRPr="001A55E0" w:rsidRDefault="007D6636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777C1">
        <w:rPr>
          <w:rFonts w:ascii="Times New Roman" w:hAnsi="Times New Roman" w:cs="Times New Roman"/>
          <w:sz w:val="28"/>
          <w:szCs w:val="28"/>
        </w:rPr>
        <w:t xml:space="preserve">. </w:t>
      </w:r>
      <w:r w:rsidR="001A55E0">
        <w:rPr>
          <w:rFonts w:ascii="Times New Roman" w:hAnsi="Times New Roman" w:cs="Times New Roman"/>
          <w:sz w:val="28"/>
          <w:szCs w:val="28"/>
        </w:rPr>
        <w:t xml:space="preserve"> Муниципальная комиссия</w:t>
      </w:r>
      <w:r w:rsidR="001A55E0" w:rsidRPr="001A55E0">
        <w:rPr>
          <w:rFonts w:ascii="Times New Roman" w:hAnsi="Times New Roman" w:cs="Times New Roman"/>
          <w:sz w:val="28"/>
          <w:szCs w:val="28"/>
        </w:rPr>
        <w:t xml:space="preserve"> по рассмотрению заявлений от граждан</w:t>
      </w:r>
      <w:r w:rsidR="001A55E0" w:rsidRPr="001A55E0">
        <w:rPr>
          <w:rFonts w:ascii="Times New Roman" w:hAnsi="Times New Roman" w:cs="Times New Roman"/>
        </w:rPr>
        <w:t xml:space="preserve"> </w:t>
      </w:r>
      <w:r w:rsidR="001A55E0" w:rsidRPr="001A55E0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="001A55E0" w:rsidRPr="001A55E0">
        <w:rPr>
          <w:rFonts w:ascii="Times New Roman" w:hAnsi="Times New Roman" w:cs="Times New Roman"/>
        </w:rPr>
        <w:t xml:space="preserve"> </w:t>
      </w:r>
      <w:r w:rsidR="001A55E0" w:rsidRPr="001A55E0">
        <w:rPr>
          <w:rFonts w:ascii="Times New Roman" w:hAnsi="Times New Roman" w:cs="Times New Roman"/>
          <w:sz w:val="28"/>
          <w:szCs w:val="28"/>
        </w:rPr>
        <w:t xml:space="preserve">по предоставлению благотворительного угля </w:t>
      </w:r>
      <w:r w:rsidR="00CB176C">
        <w:rPr>
          <w:rFonts w:ascii="Times New Roman" w:hAnsi="Times New Roman" w:cs="Times New Roman"/>
          <w:sz w:val="28"/>
          <w:szCs w:val="28"/>
        </w:rPr>
        <w:t xml:space="preserve">до 15 апреля текущего года рассматривает принятые заявления и </w:t>
      </w:r>
      <w:r w:rsidR="00CB176C">
        <w:rPr>
          <w:rFonts w:ascii="Times New Roman" w:hAnsi="Times New Roman" w:cs="Times New Roman"/>
          <w:sz w:val="28"/>
          <w:szCs w:val="28"/>
        </w:rPr>
        <w:lastRenderedPageBreak/>
        <w:t>сформированные личные дела граждан. По результатам рассмотрения формируются списки граждан, получателей благотворительного угля.</w:t>
      </w:r>
    </w:p>
    <w:p w:rsidR="008243AB" w:rsidRPr="00F954A9" w:rsidRDefault="00490FBC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43AB">
        <w:rPr>
          <w:rFonts w:ascii="Times New Roman" w:hAnsi="Times New Roman" w:cs="Times New Roman"/>
          <w:sz w:val="28"/>
          <w:szCs w:val="28"/>
        </w:rPr>
        <w:t>.</w:t>
      </w:r>
      <w:r w:rsidR="00897E64">
        <w:rPr>
          <w:rFonts w:ascii="Times New Roman" w:hAnsi="Times New Roman" w:cs="Times New Roman"/>
          <w:sz w:val="28"/>
          <w:szCs w:val="28"/>
        </w:rPr>
        <w:t xml:space="preserve"> Оказание адресной помощи в виде предоставления благотворительного угля  и его доставка производится на основании утвержденных главой Калтанского городского округа списков.</w:t>
      </w:r>
    </w:p>
    <w:p w:rsidR="00A4502F" w:rsidRDefault="00490FBC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F40">
        <w:rPr>
          <w:rFonts w:ascii="Times New Roman" w:hAnsi="Times New Roman" w:cs="Times New Roman"/>
          <w:sz w:val="28"/>
          <w:szCs w:val="28"/>
        </w:rPr>
        <w:t>.</w:t>
      </w:r>
      <w:r w:rsidR="00357C04">
        <w:rPr>
          <w:rFonts w:ascii="Times New Roman" w:hAnsi="Times New Roman" w:cs="Times New Roman"/>
          <w:sz w:val="28"/>
          <w:szCs w:val="28"/>
        </w:rPr>
        <w:t xml:space="preserve"> </w:t>
      </w:r>
      <w:r w:rsidR="006B0F40">
        <w:rPr>
          <w:rFonts w:ascii="Times New Roman" w:hAnsi="Times New Roman" w:cs="Times New Roman"/>
          <w:sz w:val="28"/>
          <w:szCs w:val="28"/>
        </w:rPr>
        <w:t>Оказание адресной помощи в виде предос</w:t>
      </w:r>
      <w:r w:rsidR="009E4720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6B0F40">
        <w:rPr>
          <w:rFonts w:ascii="Times New Roman" w:hAnsi="Times New Roman" w:cs="Times New Roman"/>
          <w:sz w:val="28"/>
          <w:szCs w:val="28"/>
        </w:rPr>
        <w:t>благотворительного угля производится один раз в год.</w:t>
      </w:r>
    </w:p>
    <w:p w:rsidR="002C655D" w:rsidRPr="00B6376A" w:rsidRDefault="00490FBC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7E64">
        <w:rPr>
          <w:rFonts w:ascii="Times New Roman" w:hAnsi="Times New Roman" w:cs="Times New Roman"/>
          <w:sz w:val="28"/>
          <w:szCs w:val="28"/>
        </w:rPr>
        <w:t xml:space="preserve">. </w:t>
      </w:r>
      <w:r w:rsidR="00944D79">
        <w:rPr>
          <w:rFonts w:ascii="Times New Roman" w:hAnsi="Times New Roman" w:cs="Times New Roman"/>
          <w:sz w:val="28"/>
          <w:szCs w:val="28"/>
        </w:rPr>
        <w:t>Финансирование  доставки благотворительного угля</w:t>
      </w:r>
      <w:r w:rsidR="002C655D" w:rsidRPr="00B6376A">
        <w:rPr>
          <w:rFonts w:ascii="Times New Roman" w:hAnsi="Times New Roman" w:cs="Times New Roman"/>
          <w:sz w:val="28"/>
          <w:szCs w:val="28"/>
        </w:rPr>
        <w:t xml:space="preserve"> до получателей осуществляется за счет средств местного бюджета по муниципальной программе «Поддержка социально-ориентированных некоммерческих организаций» на очередной финансовый год. </w:t>
      </w:r>
    </w:p>
    <w:p w:rsidR="002C655D" w:rsidRDefault="002C655D" w:rsidP="00357C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376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социальной защиты населения Администрации Калтанского городского округа. </w:t>
      </w:r>
    </w:p>
    <w:p w:rsidR="002C655D" w:rsidRDefault="002C655D" w:rsidP="00357C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55D" w:rsidRDefault="002C655D" w:rsidP="003D53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55D" w:rsidRPr="000159A8" w:rsidRDefault="002C655D" w:rsidP="00623A23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p w:rsidR="002C655D" w:rsidRDefault="002C655D" w:rsidP="00D07416">
      <w:pPr>
        <w:jc w:val="right"/>
        <w:rPr>
          <w:szCs w:val="28"/>
        </w:rPr>
      </w:pPr>
    </w:p>
    <w:p w:rsidR="002C655D" w:rsidRDefault="002C655D" w:rsidP="00D07416">
      <w:pPr>
        <w:jc w:val="right"/>
        <w:rPr>
          <w:szCs w:val="28"/>
        </w:rPr>
      </w:pPr>
    </w:p>
    <w:p w:rsidR="002C655D" w:rsidRDefault="002C655D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490FBC" w:rsidRDefault="00490FBC" w:rsidP="00D07416">
      <w:pPr>
        <w:jc w:val="right"/>
        <w:rPr>
          <w:szCs w:val="28"/>
        </w:rPr>
      </w:pPr>
    </w:p>
    <w:p w:rsidR="002F04E3" w:rsidRDefault="002F04E3" w:rsidP="00D07416">
      <w:pPr>
        <w:jc w:val="right"/>
        <w:rPr>
          <w:szCs w:val="28"/>
        </w:rPr>
      </w:pPr>
    </w:p>
    <w:p w:rsidR="002F04E3" w:rsidRDefault="002F04E3" w:rsidP="00D07416">
      <w:pPr>
        <w:jc w:val="right"/>
        <w:rPr>
          <w:szCs w:val="28"/>
        </w:rPr>
      </w:pPr>
    </w:p>
    <w:p w:rsidR="002F04E3" w:rsidRDefault="002F04E3" w:rsidP="00D07416">
      <w:pPr>
        <w:jc w:val="right"/>
        <w:rPr>
          <w:szCs w:val="28"/>
        </w:rPr>
      </w:pPr>
    </w:p>
    <w:p w:rsidR="00A07233" w:rsidRDefault="00A07233" w:rsidP="00D07416">
      <w:pPr>
        <w:jc w:val="right"/>
        <w:rPr>
          <w:szCs w:val="28"/>
        </w:rPr>
      </w:pPr>
    </w:p>
    <w:p w:rsidR="002C655D" w:rsidRDefault="002C655D" w:rsidP="00D07416">
      <w:pPr>
        <w:jc w:val="right"/>
        <w:rPr>
          <w:szCs w:val="28"/>
        </w:rPr>
      </w:pPr>
      <w:r w:rsidRPr="003B2E47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  <w:r w:rsidRPr="003B2E47">
        <w:rPr>
          <w:szCs w:val="28"/>
        </w:rPr>
        <w:t xml:space="preserve"> </w:t>
      </w:r>
    </w:p>
    <w:p w:rsidR="002C655D" w:rsidRDefault="002C655D" w:rsidP="000159A8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</w:p>
    <w:p w:rsidR="002C655D" w:rsidRDefault="002C655D" w:rsidP="000159A8">
      <w:pPr>
        <w:ind w:left="4956"/>
        <w:jc w:val="right"/>
        <w:rPr>
          <w:szCs w:val="28"/>
        </w:rPr>
      </w:pPr>
      <w:r>
        <w:rPr>
          <w:szCs w:val="28"/>
        </w:rPr>
        <w:t xml:space="preserve">Калтанского </w:t>
      </w:r>
      <w:r w:rsidRPr="003B2E47">
        <w:rPr>
          <w:szCs w:val="28"/>
        </w:rPr>
        <w:t xml:space="preserve">городского округа </w:t>
      </w:r>
    </w:p>
    <w:p w:rsidR="002C655D" w:rsidRPr="003B2E47" w:rsidRDefault="002C655D" w:rsidP="000159A8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t>от</w:t>
      </w:r>
      <w:r>
        <w:rPr>
          <w:szCs w:val="28"/>
        </w:rPr>
        <w:t xml:space="preserve"> </w:t>
      </w:r>
      <w:r w:rsidR="003046E4">
        <w:rPr>
          <w:szCs w:val="28"/>
        </w:rPr>
        <w:t>02.07.</w:t>
      </w:r>
      <w:r>
        <w:rPr>
          <w:szCs w:val="28"/>
        </w:rPr>
        <w:t xml:space="preserve">2019 г. № </w:t>
      </w:r>
      <w:r w:rsidR="003046E4">
        <w:rPr>
          <w:szCs w:val="28"/>
        </w:rPr>
        <w:t>168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п</w:t>
      </w:r>
      <w:proofErr w:type="gramEnd"/>
    </w:p>
    <w:p w:rsidR="002C655D" w:rsidRDefault="002C655D" w:rsidP="000159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7233" w:rsidRPr="00A07233" w:rsidRDefault="002C655D" w:rsidP="00A07233">
      <w:pPr>
        <w:pStyle w:val="20"/>
        <w:shd w:val="clear" w:color="auto" w:fill="auto"/>
        <w:tabs>
          <w:tab w:val="left" w:pos="2257"/>
        </w:tabs>
        <w:spacing w:line="240" w:lineRule="auto"/>
        <w:ind w:firstLine="567"/>
        <w:jc w:val="both"/>
        <w:rPr>
          <w:b/>
          <w:sz w:val="28"/>
          <w:szCs w:val="28"/>
        </w:rPr>
      </w:pPr>
      <w:r w:rsidRPr="00DE2D21">
        <w:rPr>
          <w:b/>
          <w:sz w:val="28"/>
          <w:szCs w:val="28"/>
        </w:rPr>
        <w:t xml:space="preserve">Состав муниципальной комиссии по </w:t>
      </w:r>
      <w:r w:rsidR="00A07233" w:rsidRPr="00A07233">
        <w:rPr>
          <w:b/>
          <w:sz w:val="28"/>
          <w:szCs w:val="28"/>
        </w:rPr>
        <w:t>рассмотрению заявлений от граждан</w:t>
      </w:r>
      <w:r w:rsidR="00A07233" w:rsidRPr="00A07233">
        <w:rPr>
          <w:b/>
        </w:rPr>
        <w:t xml:space="preserve"> </w:t>
      </w:r>
      <w:r w:rsidR="00A07233" w:rsidRPr="00A07233">
        <w:rPr>
          <w:b/>
          <w:sz w:val="28"/>
          <w:szCs w:val="28"/>
        </w:rPr>
        <w:t>Калтанского городского округа</w:t>
      </w:r>
      <w:r w:rsidR="00A07233" w:rsidRPr="00A07233">
        <w:rPr>
          <w:b/>
        </w:rPr>
        <w:t xml:space="preserve"> </w:t>
      </w:r>
      <w:r w:rsidR="00A07233" w:rsidRPr="00A07233">
        <w:rPr>
          <w:b/>
          <w:sz w:val="28"/>
          <w:szCs w:val="28"/>
        </w:rPr>
        <w:t>для принятия решения по предоставлению благотворительного угля.</w:t>
      </w:r>
    </w:p>
    <w:p w:rsidR="00A07233" w:rsidRDefault="00A07233" w:rsidP="000159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55D" w:rsidRDefault="002C655D" w:rsidP="000159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Клюева Анна Богдановна 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комиссии, заместитель главы Калтанского городского округа по социальным вопросам;</w:t>
      </w:r>
    </w:p>
    <w:p w:rsidR="002C655D" w:rsidRDefault="002C655D" w:rsidP="000159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Грудьева Ольга Викторовна –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комиссии, начальник УСЗН администрации Калтанского городского округа;</w:t>
      </w:r>
    </w:p>
    <w:p w:rsidR="002C655D" w:rsidRPr="00DE2D21" w:rsidRDefault="002C655D" w:rsidP="000159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655D" w:rsidRDefault="002C655D" w:rsidP="000159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2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C655D" w:rsidRPr="00987A39" w:rsidRDefault="002C655D" w:rsidP="000159A8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39">
        <w:rPr>
          <w:rFonts w:ascii="Times New Roman" w:hAnsi="Times New Roman" w:cs="Times New Roman"/>
          <w:sz w:val="28"/>
          <w:szCs w:val="28"/>
        </w:rPr>
        <w:t>Горшкова А.И. – заместитель главы Калтанского городского округа по экономике;</w:t>
      </w:r>
    </w:p>
    <w:p w:rsidR="002C655D" w:rsidRPr="00987A39" w:rsidRDefault="002C655D" w:rsidP="000159A8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  <w:r w:rsidRPr="00987A39">
        <w:rPr>
          <w:rFonts w:ascii="Times New Roman" w:hAnsi="Times New Roman" w:cs="Times New Roman"/>
          <w:sz w:val="28"/>
          <w:szCs w:val="28"/>
        </w:rPr>
        <w:t>. – председатель Совета ветеранов войны и труда КГО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87A39">
        <w:rPr>
          <w:rFonts w:ascii="Times New Roman" w:hAnsi="Times New Roman" w:cs="Times New Roman"/>
          <w:sz w:val="28"/>
          <w:szCs w:val="28"/>
        </w:rPr>
        <w:t>;</w:t>
      </w:r>
    </w:p>
    <w:p w:rsidR="002C655D" w:rsidRDefault="002C655D" w:rsidP="000159A8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39">
        <w:rPr>
          <w:rFonts w:ascii="Times New Roman" w:hAnsi="Times New Roman" w:cs="Times New Roman"/>
          <w:sz w:val="28"/>
          <w:szCs w:val="28"/>
        </w:rPr>
        <w:t>Чушкина В.П. – начальник финансового управления г. Калтан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87A39">
        <w:rPr>
          <w:rFonts w:ascii="Times New Roman" w:hAnsi="Times New Roman" w:cs="Times New Roman"/>
          <w:sz w:val="28"/>
          <w:szCs w:val="28"/>
        </w:rPr>
        <w:t>.</w:t>
      </w: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6C4CC9">
      <w:pPr>
        <w:jc w:val="center"/>
        <w:rPr>
          <w:b/>
        </w:rPr>
      </w:pPr>
    </w:p>
    <w:p w:rsidR="002C655D" w:rsidRDefault="002C655D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1768DC" w:rsidRDefault="001768DC" w:rsidP="00094F01">
      <w:pPr>
        <w:rPr>
          <w:b/>
        </w:rPr>
      </w:pPr>
    </w:p>
    <w:p w:rsidR="002F04E3" w:rsidRDefault="002F04E3" w:rsidP="00094F01">
      <w:pPr>
        <w:rPr>
          <w:b/>
        </w:rPr>
      </w:pPr>
    </w:p>
    <w:p w:rsidR="001768DC" w:rsidRDefault="001768DC" w:rsidP="00094F01">
      <w:pPr>
        <w:rPr>
          <w:b/>
        </w:rPr>
      </w:pPr>
    </w:p>
    <w:p w:rsidR="00E66274" w:rsidRDefault="00E66274" w:rsidP="00094F01">
      <w:pPr>
        <w:rPr>
          <w:b/>
        </w:rPr>
      </w:pPr>
    </w:p>
    <w:p w:rsidR="00E66274" w:rsidRDefault="00E66274" w:rsidP="00094F01">
      <w:pPr>
        <w:rPr>
          <w:b/>
        </w:rPr>
      </w:pPr>
    </w:p>
    <w:p w:rsidR="00E66274" w:rsidRDefault="00E66274" w:rsidP="00E66274">
      <w:pPr>
        <w:jc w:val="right"/>
        <w:rPr>
          <w:szCs w:val="28"/>
        </w:rPr>
      </w:pPr>
      <w:r w:rsidRPr="003B2E47">
        <w:rPr>
          <w:szCs w:val="28"/>
        </w:rPr>
        <w:lastRenderedPageBreak/>
        <w:t>Приложение</w:t>
      </w:r>
      <w:r w:rsidR="00E9548A">
        <w:rPr>
          <w:szCs w:val="28"/>
        </w:rPr>
        <w:t xml:space="preserve"> № 3</w:t>
      </w:r>
      <w:r w:rsidRPr="003B2E47">
        <w:rPr>
          <w:szCs w:val="28"/>
        </w:rPr>
        <w:t xml:space="preserve"> </w:t>
      </w:r>
    </w:p>
    <w:p w:rsidR="00E66274" w:rsidRDefault="00E66274" w:rsidP="00E66274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t xml:space="preserve">к </w:t>
      </w:r>
      <w:r>
        <w:rPr>
          <w:szCs w:val="28"/>
        </w:rPr>
        <w:t xml:space="preserve">постановлению администрации </w:t>
      </w:r>
    </w:p>
    <w:p w:rsidR="00E66274" w:rsidRDefault="00E66274" w:rsidP="00E66274">
      <w:pPr>
        <w:ind w:left="4956"/>
        <w:jc w:val="right"/>
        <w:rPr>
          <w:szCs w:val="28"/>
        </w:rPr>
      </w:pPr>
      <w:r>
        <w:rPr>
          <w:szCs w:val="28"/>
        </w:rPr>
        <w:t xml:space="preserve">Калтанского </w:t>
      </w:r>
      <w:r w:rsidRPr="003B2E47">
        <w:rPr>
          <w:szCs w:val="28"/>
        </w:rPr>
        <w:t xml:space="preserve">городского округа </w:t>
      </w:r>
    </w:p>
    <w:p w:rsidR="00E66274" w:rsidRPr="003B2E47" w:rsidRDefault="00E66274" w:rsidP="00E66274">
      <w:pPr>
        <w:ind w:left="4248" w:firstLine="708"/>
        <w:jc w:val="right"/>
        <w:rPr>
          <w:szCs w:val="28"/>
        </w:rPr>
      </w:pPr>
      <w:r w:rsidRPr="003B2E47">
        <w:rPr>
          <w:szCs w:val="28"/>
        </w:rPr>
        <w:t>от</w:t>
      </w:r>
      <w:r>
        <w:rPr>
          <w:szCs w:val="28"/>
        </w:rPr>
        <w:t xml:space="preserve"> </w:t>
      </w:r>
      <w:r w:rsidR="003046E4">
        <w:rPr>
          <w:szCs w:val="28"/>
        </w:rPr>
        <w:t>02.07.</w:t>
      </w:r>
      <w:r>
        <w:rPr>
          <w:szCs w:val="28"/>
        </w:rPr>
        <w:t xml:space="preserve">2019 г. № </w:t>
      </w:r>
      <w:r w:rsidR="003046E4">
        <w:rPr>
          <w:szCs w:val="28"/>
        </w:rPr>
        <w:t>168</w:t>
      </w:r>
      <w:r>
        <w:rPr>
          <w:szCs w:val="28"/>
        </w:rPr>
        <w:t xml:space="preserve">- </w:t>
      </w:r>
      <w:proofErr w:type="gramStart"/>
      <w:r>
        <w:rPr>
          <w:szCs w:val="28"/>
        </w:rPr>
        <w:t>п</w:t>
      </w:r>
      <w:proofErr w:type="gramEnd"/>
    </w:p>
    <w:p w:rsidR="00E66274" w:rsidRDefault="00E66274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D61E61" w:rsidRDefault="00D61E61" w:rsidP="00094F01">
      <w:pPr>
        <w:rPr>
          <w:b/>
        </w:rPr>
      </w:pPr>
    </w:p>
    <w:p w:rsidR="00D61E61" w:rsidRDefault="00D61E61" w:rsidP="00094F01">
      <w:pPr>
        <w:rPr>
          <w:b/>
        </w:rPr>
      </w:pPr>
    </w:p>
    <w:p w:rsidR="00D61E61" w:rsidRDefault="00D61E61" w:rsidP="00094F01">
      <w:pPr>
        <w:rPr>
          <w:b/>
        </w:rPr>
      </w:pPr>
    </w:p>
    <w:p w:rsidR="00E9548A" w:rsidRPr="00206991" w:rsidRDefault="00E9548A" w:rsidP="00E9548A">
      <w:pPr>
        <w:jc w:val="center"/>
        <w:rPr>
          <w:b/>
          <w:sz w:val="28"/>
          <w:szCs w:val="28"/>
        </w:rPr>
      </w:pPr>
      <w:r w:rsidRPr="00206991">
        <w:rPr>
          <w:b/>
          <w:sz w:val="28"/>
          <w:szCs w:val="28"/>
        </w:rPr>
        <w:t>ПОЛОЖЕНИЕ</w:t>
      </w:r>
    </w:p>
    <w:p w:rsidR="00D61E61" w:rsidRDefault="00E9548A" w:rsidP="00E9548A">
      <w:pPr>
        <w:jc w:val="center"/>
        <w:rPr>
          <w:b/>
        </w:rPr>
      </w:pPr>
      <w:r>
        <w:rPr>
          <w:b/>
          <w:sz w:val="28"/>
          <w:szCs w:val="28"/>
        </w:rPr>
        <w:t xml:space="preserve">о </w:t>
      </w:r>
      <w:r w:rsidRPr="00DE2D21">
        <w:rPr>
          <w:b/>
          <w:sz w:val="28"/>
          <w:szCs w:val="28"/>
        </w:rPr>
        <w:t xml:space="preserve">муниципальной комиссии по </w:t>
      </w:r>
      <w:r w:rsidRPr="00A07233">
        <w:rPr>
          <w:b/>
          <w:sz w:val="28"/>
          <w:szCs w:val="28"/>
        </w:rPr>
        <w:t>рассмотрению заявлений от граждан</w:t>
      </w:r>
      <w:r w:rsidRPr="00A07233">
        <w:rPr>
          <w:b/>
        </w:rPr>
        <w:t xml:space="preserve"> </w:t>
      </w:r>
      <w:r w:rsidRPr="00A07233">
        <w:rPr>
          <w:b/>
          <w:sz w:val="28"/>
          <w:szCs w:val="28"/>
        </w:rPr>
        <w:t>Калтанского городского округа</w:t>
      </w:r>
      <w:r w:rsidRPr="00A07233">
        <w:rPr>
          <w:b/>
        </w:rPr>
        <w:t xml:space="preserve"> </w:t>
      </w:r>
      <w:r w:rsidRPr="00A07233">
        <w:rPr>
          <w:b/>
          <w:sz w:val="28"/>
          <w:szCs w:val="28"/>
        </w:rPr>
        <w:t>для принятия решения по предоставлению благотворительного угля.</w:t>
      </w:r>
    </w:p>
    <w:p w:rsidR="00D61E61" w:rsidRDefault="00D61E61" w:rsidP="00094F01">
      <w:pPr>
        <w:rPr>
          <w:b/>
        </w:rPr>
      </w:pPr>
    </w:p>
    <w:p w:rsidR="002C655D" w:rsidRDefault="002C655D" w:rsidP="00094F01">
      <w:pPr>
        <w:rPr>
          <w:b/>
        </w:rPr>
      </w:pPr>
    </w:p>
    <w:p w:rsidR="00E9548A" w:rsidRPr="00206991" w:rsidRDefault="00E9548A" w:rsidP="00E95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206991">
        <w:rPr>
          <w:b/>
          <w:sz w:val="28"/>
          <w:szCs w:val="28"/>
        </w:rPr>
        <w:t>1. Общие положения</w:t>
      </w:r>
    </w:p>
    <w:p w:rsidR="00E9548A" w:rsidRPr="00355E6F" w:rsidRDefault="00E9548A" w:rsidP="00E9548A">
      <w:pPr>
        <w:jc w:val="both"/>
        <w:rPr>
          <w:sz w:val="28"/>
          <w:szCs w:val="28"/>
        </w:rPr>
      </w:pPr>
      <w:r w:rsidRPr="00355E6F">
        <w:rPr>
          <w:sz w:val="28"/>
          <w:szCs w:val="28"/>
        </w:rPr>
        <w:t xml:space="preserve">1.1.  </w:t>
      </w:r>
      <w:r w:rsidR="00091D24">
        <w:rPr>
          <w:sz w:val="28"/>
          <w:szCs w:val="28"/>
        </w:rPr>
        <w:t>Муниципальная к</w:t>
      </w:r>
      <w:r w:rsidRPr="00355E6F">
        <w:rPr>
          <w:sz w:val="28"/>
          <w:szCs w:val="28"/>
        </w:rPr>
        <w:t xml:space="preserve">омиссия </w:t>
      </w:r>
      <w:r w:rsidR="00091D24" w:rsidRPr="00091D24">
        <w:rPr>
          <w:sz w:val="28"/>
          <w:szCs w:val="28"/>
        </w:rPr>
        <w:t>по рассмотрению заявлений от граждан</w:t>
      </w:r>
      <w:r w:rsidR="00091D24" w:rsidRPr="00091D24">
        <w:t xml:space="preserve"> </w:t>
      </w:r>
      <w:r w:rsidR="00091D24" w:rsidRPr="00091D24">
        <w:rPr>
          <w:sz w:val="28"/>
          <w:szCs w:val="28"/>
        </w:rPr>
        <w:t>Калтанского городского округа</w:t>
      </w:r>
      <w:r w:rsidR="00091D24" w:rsidRPr="00091D24">
        <w:t xml:space="preserve"> </w:t>
      </w:r>
      <w:r w:rsidR="00091D24" w:rsidRPr="00091D24">
        <w:rPr>
          <w:sz w:val="28"/>
          <w:szCs w:val="28"/>
        </w:rPr>
        <w:t>для принятия решения по предоставлению благотворительного угля</w:t>
      </w:r>
      <w:r w:rsidRPr="00355E6F">
        <w:rPr>
          <w:sz w:val="28"/>
          <w:szCs w:val="28"/>
        </w:rPr>
        <w:t xml:space="preserve"> (далее  </w:t>
      </w:r>
      <w:proofErr w:type="gramStart"/>
      <w:r w:rsidRPr="00355E6F">
        <w:rPr>
          <w:sz w:val="28"/>
          <w:szCs w:val="28"/>
        </w:rPr>
        <w:t>–к</w:t>
      </w:r>
      <w:proofErr w:type="gramEnd"/>
      <w:r w:rsidRPr="00355E6F">
        <w:rPr>
          <w:sz w:val="28"/>
          <w:szCs w:val="28"/>
        </w:rPr>
        <w:t>омиссия) явля</w:t>
      </w:r>
      <w:r w:rsidR="00091D24">
        <w:rPr>
          <w:sz w:val="28"/>
          <w:szCs w:val="28"/>
        </w:rPr>
        <w:t xml:space="preserve">ется коллегиальным </w:t>
      </w:r>
      <w:r w:rsidRPr="00355E6F">
        <w:rPr>
          <w:sz w:val="28"/>
          <w:szCs w:val="28"/>
        </w:rPr>
        <w:t xml:space="preserve"> органом, образованным в целях </w:t>
      </w:r>
      <w:r w:rsidR="00683B56">
        <w:rPr>
          <w:sz w:val="28"/>
          <w:szCs w:val="28"/>
        </w:rPr>
        <w:t>рассмотрения обращений граждан и принятия решения по</w:t>
      </w:r>
      <w:r w:rsidRPr="00355E6F">
        <w:rPr>
          <w:sz w:val="28"/>
          <w:szCs w:val="28"/>
        </w:rPr>
        <w:t xml:space="preserve"> </w:t>
      </w:r>
      <w:r w:rsidR="00683B56">
        <w:rPr>
          <w:sz w:val="28"/>
          <w:szCs w:val="28"/>
        </w:rPr>
        <w:t>предоставлению</w:t>
      </w:r>
      <w:r w:rsidR="007F5C3C">
        <w:rPr>
          <w:sz w:val="28"/>
          <w:szCs w:val="28"/>
        </w:rPr>
        <w:t xml:space="preserve"> </w:t>
      </w:r>
      <w:r w:rsidR="00091D24">
        <w:rPr>
          <w:sz w:val="28"/>
          <w:szCs w:val="28"/>
        </w:rPr>
        <w:t xml:space="preserve"> </w:t>
      </w:r>
      <w:r w:rsidR="007F5C3C">
        <w:rPr>
          <w:sz w:val="28"/>
          <w:szCs w:val="28"/>
        </w:rPr>
        <w:t>адресной помощи в виде бла</w:t>
      </w:r>
      <w:r w:rsidR="00DB5101">
        <w:rPr>
          <w:sz w:val="28"/>
          <w:szCs w:val="28"/>
        </w:rPr>
        <w:t xml:space="preserve">готворительного угля отдельным категориям граждан </w:t>
      </w:r>
      <w:r w:rsidRPr="00355E6F">
        <w:rPr>
          <w:sz w:val="28"/>
          <w:szCs w:val="28"/>
        </w:rPr>
        <w:t>н</w:t>
      </w:r>
      <w:r>
        <w:rPr>
          <w:sz w:val="28"/>
          <w:szCs w:val="28"/>
        </w:rPr>
        <w:t>а территории Калтанского городского округа</w:t>
      </w:r>
      <w:r w:rsidRPr="00355E6F">
        <w:rPr>
          <w:sz w:val="28"/>
          <w:szCs w:val="28"/>
        </w:rPr>
        <w:t>.</w:t>
      </w:r>
    </w:p>
    <w:p w:rsidR="00E9548A" w:rsidRPr="00355E6F" w:rsidRDefault="00E9548A" w:rsidP="00E9548A">
      <w:pPr>
        <w:jc w:val="both"/>
        <w:rPr>
          <w:sz w:val="28"/>
          <w:szCs w:val="28"/>
        </w:rPr>
      </w:pPr>
      <w:r w:rsidRPr="00355E6F">
        <w:rPr>
          <w:sz w:val="28"/>
          <w:szCs w:val="28"/>
        </w:rPr>
        <w:t xml:space="preserve">1.2.  Комиссия в своей деятельности руководствуется </w:t>
      </w:r>
      <w:r>
        <w:rPr>
          <w:sz w:val="28"/>
          <w:szCs w:val="28"/>
        </w:rPr>
        <w:t>законодательством Российской  Федерации</w:t>
      </w:r>
      <w:r w:rsidRPr="00355E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Кемеровской области, </w:t>
      </w:r>
      <w:r w:rsidRPr="00355E6F">
        <w:rPr>
          <w:sz w:val="28"/>
          <w:szCs w:val="28"/>
        </w:rPr>
        <w:t>Уставом муниципально</w:t>
      </w:r>
      <w:r>
        <w:rPr>
          <w:sz w:val="28"/>
          <w:szCs w:val="28"/>
        </w:rPr>
        <w:t>го образования Калтанский городской округ,</w:t>
      </w:r>
      <w:r w:rsidRPr="00355E6F">
        <w:rPr>
          <w:sz w:val="28"/>
          <w:szCs w:val="28"/>
        </w:rPr>
        <w:t xml:space="preserve">  иными нормативными правовыми актами, а также настоящим Положением. </w:t>
      </w:r>
    </w:p>
    <w:p w:rsidR="00E9548A" w:rsidRPr="00355E6F" w:rsidRDefault="00683B56" w:rsidP="00E9548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9548A" w:rsidRPr="00355E6F">
        <w:rPr>
          <w:sz w:val="28"/>
          <w:szCs w:val="28"/>
        </w:rPr>
        <w:t>.  Комиссия является постоянно действующим органом.</w:t>
      </w:r>
    </w:p>
    <w:p w:rsidR="00AD6648" w:rsidRDefault="00683B56" w:rsidP="00E9548A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9548A" w:rsidRPr="00355E6F">
        <w:rPr>
          <w:sz w:val="28"/>
          <w:szCs w:val="28"/>
        </w:rPr>
        <w:t>.  Председателем комиссии является замест</w:t>
      </w:r>
      <w:r w:rsidR="00E9548A">
        <w:rPr>
          <w:sz w:val="28"/>
          <w:szCs w:val="28"/>
        </w:rPr>
        <w:t>итель главы Калтанского городского округа по социальным вопросам</w:t>
      </w:r>
      <w:r w:rsidR="00E9548A" w:rsidRPr="00355E6F">
        <w:rPr>
          <w:sz w:val="28"/>
          <w:szCs w:val="28"/>
        </w:rPr>
        <w:t xml:space="preserve">. </w:t>
      </w:r>
      <w:r w:rsidR="00E9548A">
        <w:rPr>
          <w:sz w:val="28"/>
          <w:szCs w:val="28"/>
        </w:rPr>
        <w:t xml:space="preserve"> Председатель комиссии имеет  заместителя: должностное лицо</w:t>
      </w:r>
      <w:r w:rsidR="00E9548A" w:rsidRPr="00355E6F">
        <w:rPr>
          <w:sz w:val="28"/>
          <w:szCs w:val="28"/>
        </w:rPr>
        <w:t xml:space="preserve"> администрации </w:t>
      </w:r>
      <w:r w:rsidR="00E9548A">
        <w:rPr>
          <w:sz w:val="28"/>
          <w:szCs w:val="28"/>
        </w:rPr>
        <w:t>Калтанского городского округа</w:t>
      </w:r>
      <w:r w:rsidR="00E9548A" w:rsidRPr="00355E6F">
        <w:rPr>
          <w:sz w:val="28"/>
          <w:szCs w:val="28"/>
        </w:rPr>
        <w:t xml:space="preserve">  из  представителей орган</w:t>
      </w:r>
      <w:r w:rsidR="00E9548A">
        <w:rPr>
          <w:sz w:val="28"/>
          <w:szCs w:val="28"/>
        </w:rPr>
        <w:t>а социальной защиты населения</w:t>
      </w:r>
      <w:r w:rsidR="00E9548A" w:rsidRPr="00355E6F">
        <w:rPr>
          <w:sz w:val="28"/>
          <w:szCs w:val="28"/>
        </w:rPr>
        <w:t xml:space="preserve">. </w:t>
      </w:r>
    </w:p>
    <w:p w:rsidR="00AD6648" w:rsidRDefault="00AD6648" w:rsidP="00AD6648">
      <w:pPr>
        <w:jc w:val="center"/>
        <w:rPr>
          <w:b/>
          <w:sz w:val="28"/>
          <w:szCs w:val="28"/>
        </w:rPr>
      </w:pPr>
      <w:r w:rsidRPr="00AD6648">
        <w:rPr>
          <w:b/>
          <w:sz w:val="28"/>
          <w:szCs w:val="28"/>
        </w:rPr>
        <w:t>2. Задачи комиссии</w:t>
      </w:r>
    </w:p>
    <w:p w:rsidR="001D67D7" w:rsidRDefault="00AD6648" w:rsidP="001D67D7">
      <w:pPr>
        <w:pStyle w:val="ae"/>
        <w:spacing w:before="0" w:beforeAutospacing="0" w:after="0" w:afterAutospacing="0"/>
        <w:jc w:val="both"/>
      </w:pPr>
      <w:r w:rsidRPr="00AD6648">
        <w:rPr>
          <w:sz w:val="28"/>
          <w:szCs w:val="28"/>
        </w:rPr>
        <w:t xml:space="preserve">2.1. </w:t>
      </w:r>
      <w:r w:rsidR="001D67D7">
        <w:rPr>
          <w:sz w:val="27"/>
          <w:szCs w:val="27"/>
        </w:rPr>
        <w:t xml:space="preserve"> Основными задачами Комиссии являются:</w:t>
      </w:r>
    </w:p>
    <w:p w:rsidR="001D67D7" w:rsidRDefault="001D67D7" w:rsidP="001D67D7">
      <w:pPr>
        <w:pStyle w:val="ae"/>
        <w:spacing w:before="0" w:beforeAutospacing="0" w:after="0" w:afterAutospacing="0"/>
        <w:jc w:val="both"/>
      </w:pPr>
      <w:r>
        <w:rPr>
          <w:sz w:val="27"/>
          <w:szCs w:val="27"/>
        </w:rPr>
        <w:t>а) рассмотрение заявлений</w:t>
      </w:r>
      <w:r w:rsidR="000B2A89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 </w:t>
      </w:r>
      <w:r w:rsidR="00A75EC1">
        <w:rPr>
          <w:sz w:val="27"/>
          <w:szCs w:val="27"/>
        </w:rPr>
        <w:t xml:space="preserve">пакета документов </w:t>
      </w:r>
      <w:r>
        <w:rPr>
          <w:sz w:val="27"/>
          <w:szCs w:val="27"/>
        </w:rPr>
        <w:t>граждан Калтанского городского округа по вопросу предост</w:t>
      </w:r>
      <w:r w:rsidR="00A75EC1">
        <w:rPr>
          <w:sz w:val="27"/>
          <w:szCs w:val="27"/>
        </w:rPr>
        <w:t>авления благотворительного угля</w:t>
      </w:r>
      <w:r>
        <w:rPr>
          <w:sz w:val="27"/>
          <w:szCs w:val="27"/>
        </w:rPr>
        <w:t>;</w:t>
      </w:r>
    </w:p>
    <w:p w:rsidR="001D67D7" w:rsidRDefault="00A75EC1" w:rsidP="00A75EC1">
      <w:pPr>
        <w:pStyle w:val="ae"/>
        <w:spacing w:before="0" w:beforeAutospacing="0" w:after="0" w:afterAutospacing="0"/>
        <w:jc w:val="both"/>
      </w:pPr>
      <w:r>
        <w:rPr>
          <w:sz w:val="27"/>
          <w:szCs w:val="27"/>
        </w:rPr>
        <w:t>б) проведение анализа представленных документов</w:t>
      </w:r>
      <w:r w:rsidR="000B2A89">
        <w:rPr>
          <w:sz w:val="27"/>
          <w:szCs w:val="27"/>
        </w:rPr>
        <w:t xml:space="preserve"> и формирование списков получателей благотворительного угля;</w:t>
      </w:r>
    </w:p>
    <w:p w:rsidR="00E86125" w:rsidRDefault="00E86125" w:rsidP="00E86125">
      <w:pPr>
        <w:jc w:val="both"/>
        <w:rPr>
          <w:sz w:val="28"/>
          <w:szCs w:val="28"/>
        </w:rPr>
      </w:pPr>
      <w:r>
        <w:rPr>
          <w:sz w:val="27"/>
          <w:szCs w:val="27"/>
        </w:rPr>
        <w:t>в</w:t>
      </w:r>
      <w:r w:rsidR="001D67D7">
        <w:rPr>
          <w:sz w:val="27"/>
          <w:szCs w:val="27"/>
        </w:rPr>
        <w:t xml:space="preserve">) </w:t>
      </w:r>
      <w:r w:rsidR="00984C5D">
        <w:rPr>
          <w:sz w:val="28"/>
          <w:szCs w:val="28"/>
        </w:rPr>
        <w:t>на основе заявления</w:t>
      </w:r>
      <w:r>
        <w:rPr>
          <w:sz w:val="28"/>
          <w:szCs w:val="28"/>
        </w:rPr>
        <w:t xml:space="preserve"> и предста</w:t>
      </w:r>
      <w:r w:rsidR="00984C5D">
        <w:rPr>
          <w:sz w:val="28"/>
          <w:szCs w:val="28"/>
        </w:rPr>
        <w:t>вленных документов вынесение решения</w:t>
      </w:r>
      <w:r>
        <w:rPr>
          <w:sz w:val="28"/>
          <w:szCs w:val="28"/>
        </w:rPr>
        <w:t xml:space="preserve"> о </w:t>
      </w:r>
      <w:r w:rsidR="00984C5D">
        <w:rPr>
          <w:sz w:val="28"/>
          <w:szCs w:val="28"/>
        </w:rPr>
        <w:t>включении гражданина в список на получение благотворительного угля;</w:t>
      </w:r>
    </w:p>
    <w:p w:rsidR="00AD6648" w:rsidRPr="00984C5D" w:rsidRDefault="00984C5D" w:rsidP="00984C5D">
      <w:pPr>
        <w:pStyle w:val="ae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)</w:t>
      </w:r>
      <w:r w:rsidR="00D47C60">
        <w:rPr>
          <w:sz w:val="27"/>
          <w:szCs w:val="27"/>
        </w:rPr>
        <w:t>о</w:t>
      </w:r>
      <w:proofErr w:type="gramEnd"/>
      <w:r w:rsidR="00D47C60">
        <w:rPr>
          <w:sz w:val="27"/>
          <w:szCs w:val="27"/>
        </w:rPr>
        <w:t>беспечение представления сформированных списков получателей благотворительного угля для утверждения Главе Калтанского городского округа.</w:t>
      </w:r>
    </w:p>
    <w:p w:rsidR="00DE198A" w:rsidRPr="00991ABA" w:rsidRDefault="00AB240B" w:rsidP="00DE19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D6648">
        <w:rPr>
          <w:b/>
          <w:sz w:val="28"/>
          <w:szCs w:val="28"/>
        </w:rPr>
        <w:t>3</w:t>
      </w:r>
      <w:r w:rsidRPr="00B240DB">
        <w:rPr>
          <w:b/>
          <w:sz w:val="28"/>
          <w:szCs w:val="28"/>
        </w:rPr>
        <w:t xml:space="preserve">.  </w:t>
      </w:r>
      <w:r w:rsidR="00527693">
        <w:rPr>
          <w:b/>
          <w:sz w:val="28"/>
          <w:szCs w:val="28"/>
        </w:rPr>
        <w:t>Регламент</w:t>
      </w:r>
      <w:r w:rsidR="00DE198A" w:rsidRPr="006B7F76">
        <w:rPr>
          <w:b/>
          <w:sz w:val="28"/>
          <w:szCs w:val="28"/>
        </w:rPr>
        <w:t xml:space="preserve"> работы комиссии </w:t>
      </w:r>
    </w:p>
    <w:p w:rsidR="00205278" w:rsidRPr="00355E6F" w:rsidRDefault="00E86125" w:rsidP="0020527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198A" w:rsidRPr="00355E6F">
        <w:rPr>
          <w:sz w:val="28"/>
          <w:szCs w:val="28"/>
        </w:rPr>
        <w:t xml:space="preserve">.1.  Заседания комиссии проводятся </w:t>
      </w:r>
      <w:r w:rsidR="00205278">
        <w:rPr>
          <w:sz w:val="28"/>
          <w:szCs w:val="28"/>
        </w:rPr>
        <w:t>с 1 апреля по 15 апреля.</w:t>
      </w:r>
    </w:p>
    <w:p w:rsidR="008A7E0D" w:rsidRDefault="00E86125" w:rsidP="00DE19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D5D79">
        <w:rPr>
          <w:sz w:val="28"/>
          <w:szCs w:val="28"/>
        </w:rPr>
        <w:t xml:space="preserve">.2. </w:t>
      </w:r>
      <w:r w:rsidR="008A7E0D">
        <w:rPr>
          <w:sz w:val="28"/>
          <w:szCs w:val="28"/>
        </w:rPr>
        <w:t>Комиссия обсуждает п</w:t>
      </w:r>
      <w:r w:rsidR="00472E13">
        <w:rPr>
          <w:sz w:val="28"/>
          <w:szCs w:val="28"/>
        </w:rPr>
        <w:t>оступившие заявления</w:t>
      </w:r>
      <w:r w:rsidR="000B5FD1">
        <w:rPr>
          <w:sz w:val="28"/>
          <w:szCs w:val="28"/>
        </w:rPr>
        <w:t>, рассматривает документы   личного</w:t>
      </w:r>
      <w:r w:rsidR="00472E13">
        <w:rPr>
          <w:sz w:val="28"/>
          <w:szCs w:val="28"/>
        </w:rPr>
        <w:t xml:space="preserve"> дела граждан</w:t>
      </w:r>
      <w:r w:rsidR="00A07512">
        <w:rPr>
          <w:sz w:val="28"/>
          <w:szCs w:val="28"/>
        </w:rPr>
        <w:t xml:space="preserve"> и принимает</w:t>
      </w:r>
      <w:r w:rsidR="008A7E0D">
        <w:rPr>
          <w:sz w:val="28"/>
          <w:szCs w:val="28"/>
        </w:rPr>
        <w:t xml:space="preserve"> по каждому заявлению свое </w:t>
      </w:r>
      <w:r w:rsidR="005D5D79">
        <w:rPr>
          <w:sz w:val="28"/>
          <w:szCs w:val="28"/>
        </w:rPr>
        <w:t xml:space="preserve">непосредственное </w:t>
      </w:r>
      <w:r w:rsidR="008A7E0D">
        <w:rPr>
          <w:sz w:val="28"/>
          <w:szCs w:val="28"/>
        </w:rPr>
        <w:t>решение</w:t>
      </w:r>
      <w:r w:rsidR="005D5D79">
        <w:rPr>
          <w:sz w:val="28"/>
          <w:szCs w:val="28"/>
        </w:rPr>
        <w:t>.</w:t>
      </w:r>
    </w:p>
    <w:p w:rsidR="00DE198A" w:rsidRPr="00355E6F" w:rsidRDefault="00E86125" w:rsidP="00DE19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D5D79">
        <w:rPr>
          <w:sz w:val="28"/>
          <w:szCs w:val="28"/>
        </w:rPr>
        <w:t xml:space="preserve">.3. </w:t>
      </w:r>
      <w:r w:rsidR="00DE198A" w:rsidRPr="00355E6F">
        <w:rPr>
          <w:sz w:val="28"/>
          <w:szCs w:val="28"/>
        </w:rPr>
        <w:t xml:space="preserve">Решение комиссии принимается открытым голосованием простым большинством голосов. При равенстве голосов решающим является голос председателя </w:t>
      </w:r>
      <w:r w:rsidR="00DE198A">
        <w:rPr>
          <w:sz w:val="28"/>
          <w:szCs w:val="28"/>
        </w:rPr>
        <w:t xml:space="preserve"> </w:t>
      </w:r>
      <w:r w:rsidR="00DE198A" w:rsidRPr="00355E6F">
        <w:rPr>
          <w:sz w:val="28"/>
          <w:szCs w:val="28"/>
        </w:rPr>
        <w:t>комиссии.</w:t>
      </w:r>
    </w:p>
    <w:p w:rsidR="0063474D" w:rsidRDefault="00E86125" w:rsidP="00DE19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74D">
        <w:rPr>
          <w:sz w:val="28"/>
          <w:szCs w:val="28"/>
        </w:rPr>
        <w:t xml:space="preserve">.4. </w:t>
      </w:r>
      <w:r w:rsidR="00DE198A" w:rsidRPr="00355E6F">
        <w:rPr>
          <w:sz w:val="28"/>
          <w:szCs w:val="28"/>
        </w:rPr>
        <w:t xml:space="preserve">Решения комиссии </w:t>
      </w:r>
      <w:r w:rsidR="0063474D">
        <w:rPr>
          <w:sz w:val="28"/>
          <w:szCs w:val="28"/>
        </w:rPr>
        <w:t xml:space="preserve"> </w:t>
      </w:r>
      <w:r w:rsidR="00DE198A" w:rsidRPr="00355E6F">
        <w:rPr>
          <w:sz w:val="28"/>
          <w:szCs w:val="28"/>
        </w:rPr>
        <w:t>утве</w:t>
      </w:r>
      <w:r w:rsidR="0063474D">
        <w:rPr>
          <w:sz w:val="28"/>
          <w:szCs w:val="28"/>
        </w:rPr>
        <w:t>рждается председателем комиссии.</w:t>
      </w:r>
    </w:p>
    <w:p w:rsidR="0063474D" w:rsidRDefault="00E86125" w:rsidP="000B5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474D" w:rsidRPr="0063474D">
        <w:rPr>
          <w:rFonts w:ascii="Times New Roman" w:hAnsi="Times New Roman" w:cs="Times New Roman"/>
          <w:sz w:val="28"/>
          <w:szCs w:val="28"/>
        </w:rPr>
        <w:t>.5.</w:t>
      </w:r>
      <w:r w:rsidR="000B5FD1">
        <w:rPr>
          <w:sz w:val="28"/>
          <w:szCs w:val="28"/>
        </w:rPr>
        <w:t xml:space="preserve"> </w:t>
      </w:r>
      <w:r w:rsidR="0063474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B5FD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63474D">
        <w:rPr>
          <w:rFonts w:ascii="Times New Roman" w:hAnsi="Times New Roman" w:cs="Times New Roman"/>
          <w:sz w:val="28"/>
          <w:szCs w:val="28"/>
        </w:rPr>
        <w:t>формируются списки граждан, полу</w:t>
      </w:r>
      <w:r w:rsidR="000B5FD1">
        <w:rPr>
          <w:rFonts w:ascii="Times New Roman" w:hAnsi="Times New Roman" w:cs="Times New Roman"/>
          <w:sz w:val="28"/>
          <w:szCs w:val="28"/>
        </w:rPr>
        <w:t>чателей благотворительного угля, которые утверждаются главой Калтанского городского округа</w:t>
      </w:r>
      <w:r w:rsidR="00C258B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0B5FD1">
        <w:rPr>
          <w:rFonts w:ascii="Times New Roman" w:hAnsi="Times New Roman" w:cs="Times New Roman"/>
          <w:sz w:val="28"/>
          <w:szCs w:val="28"/>
        </w:rPr>
        <w:t>.</w:t>
      </w:r>
    </w:p>
    <w:p w:rsidR="00943515" w:rsidRPr="001A55E0" w:rsidRDefault="00E86125" w:rsidP="000B5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515">
        <w:rPr>
          <w:rFonts w:ascii="Times New Roman" w:hAnsi="Times New Roman" w:cs="Times New Roman"/>
          <w:sz w:val="28"/>
          <w:szCs w:val="28"/>
        </w:rPr>
        <w:t>.6. Граждане, не вошедшие в данный список</w:t>
      </w:r>
      <w:r w:rsidR="00663D9A">
        <w:rPr>
          <w:rFonts w:ascii="Times New Roman" w:hAnsi="Times New Roman" w:cs="Times New Roman"/>
          <w:sz w:val="28"/>
          <w:szCs w:val="28"/>
        </w:rPr>
        <w:t xml:space="preserve">, </w:t>
      </w:r>
      <w:r w:rsidR="00943515">
        <w:rPr>
          <w:rFonts w:ascii="Times New Roman" w:hAnsi="Times New Roman" w:cs="Times New Roman"/>
          <w:sz w:val="28"/>
          <w:szCs w:val="28"/>
        </w:rPr>
        <w:t xml:space="preserve"> уведомляются </w:t>
      </w:r>
      <w:r w:rsidR="00663D9A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943515"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r w:rsidR="00C258BB">
        <w:rPr>
          <w:rFonts w:ascii="Times New Roman" w:hAnsi="Times New Roman" w:cs="Times New Roman"/>
          <w:sz w:val="28"/>
          <w:szCs w:val="28"/>
        </w:rPr>
        <w:t xml:space="preserve">с момента принятия решения комиссией </w:t>
      </w:r>
      <w:r w:rsidR="00943515">
        <w:rPr>
          <w:rFonts w:ascii="Times New Roman" w:hAnsi="Times New Roman" w:cs="Times New Roman"/>
          <w:sz w:val="28"/>
          <w:szCs w:val="28"/>
        </w:rPr>
        <w:t>с указанием причин</w:t>
      </w:r>
      <w:r w:rsidR="00663D9A">
        <w:rPr>
          <w:rFonts w:ascii="Times New Roman" w:hAnsi="Times New Roman" w:cs="Times New Roman"/>
          <w:sz w:val="28"/>
          <w:szCs w:val="28"/>
        </w:rPr>
        <w:t>. С согласия гражданина ответ может быть дан устно во время личного приема, о чем делается запись в журнале.</w:t>
      </w:r>
    </w:p>
    <w:p w:rsidR="0063474D" w:rsidRDefault="00E86125" w:rsidP="008609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0956">
        <w:rPr>
          <w:rFonts w:ascii="Times New Roman" w:hAnsi="Times New Roman" w:cs="Times New Roman"/>
          <w:sz w:val="28"/>
          <w:szCs w:val="28"/>
        </w:rPr>
        <w:t>.7</w:t>
      </w:r>
      <w:r w:rsidR="0063474D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63474D" w:rsidRPr="00410A18">
        <w:rPr>
          <w:rFonts w:ascii="Times New Roman" w:hAnsi="Times New Roman" w:cs="Times New Roman"/>
          <w:sz w:val="28"/>
          <w:szCs w:val="28"/>
        </w:rPr>
        <w:t xml:space="preserve">оказания адресной помощи в виде предоставления </w:t>
      </w:r>
      <w:r w:rsidR="0063474D">
        <w:rPr>
          <w:rFonts w:ascii="Times New Roman" w:hAnsi="Times New Roman" w:cs="Times New Roman"/>
          <w:sz w:val="28"/>
          <w:szCs w:val="28"/>
        </w:rPr>
        <w:t>благотворительного</w:t>
      </w:r>
      <w:r w:rsidR="0063474D" w:rsidRPr="00410A18">
        <w:rPr>
          <w:rFonts w:ascii="Times New Roman" w:hAnsi="Times New Roman" w:cs="Times New Roman"/>
          <w:sz w:val="28"/>
          <w:szCs w:val="28"/>
        </w:rPr>
        <w:t xml:space="preserve"> угля</w:t>
      </w:r>
      <w:r w:rsidR="0063474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474D" w:rsidRDefault="0063474D" w:rsidP="0063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860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гражданином </w:t>
      </w:r>
      <w:r w:rsidRPr="00410A18">
        <w:rPr>
          <w:rFonts w:ascii="Times New Roman" w:hAnsi="Times New Roman" w:cs="Times New Roman"/>
          <w:sz w:val="28"/>
          <w:szCs w:val="28"/>
        </w:rPr>
        <w:t>необходимых документов или предоставление их позднее установленного срока;</w:t>
      </w:r>
    </w:p>
    <w:p w:rsidR="0063474D" w:rsidRDefault="0063474D" w:rsidP="0063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10A18">
        <w:rPr>
          <w:rFonts w:ascii="Times New Roman" w:hAnsi="Times New Roman" w:cs="Times New Roman"/>
          <w:sz w:val="28"/>
          <w:szCs w:val="28"/>
        </w:rPr>
        <w:t xml:space="preserve">редоставление документов лицом, не относящимся к категории </w:t>
      </w:r>
      <w:r>
        <w:rPr>
          <w:rFonts w:ascii="Times New Roman" w:hAnsi="Times New Roman" w:cs="Times New Roman"/>
          <w:sz w:val="28"/>
          <w:szCs w:val="28"/>
        </w:rPr>
        <w:t>получателей</w:t>
      </w:r>
      <w:r w:rsidRPr="00410A18">
        <w:rPr>
          <w:rFonts w:ascii="Times New Roman" w:hAnsi="Times New Roman" w:cs="Times New Roman"/>
          <w:sz w:val="28"/>
          <w:szCs w:val="28"/>
        </w:rPr>
        <w:t xml:space="preserve"> адресной помощи в виде 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благотворительного </w:t>
      </w:r>
      <w:r w:rsidRPr="00410A18">
        <w:rPr>
          <w:rFonts w:ascii="Times New Roman" w:hAnsi="Times New Roman" w:cs="Times New Roman"/>
          <w:sz w:val="28"/>
          <w:szCs w:val="28"/>
        </w:rPr>
        <w:t>угля.</w:t>
      </w:r>
    </w:p>
    <w:p w:rsidR="0063474D" w:rsidRDefault="00E86125" w:rsidP="003A60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60E2">
        <w:rPr>
          <w:rFonts w:ascii="Times New Roman" w:hAnsi="Times New Roman" w:cs="Times New Roman"/>
          <w:sz w:val="28"/>
          <w:szCs w:val="28"/>
        </w:rPr>
        <w:t xml:space="preserve">.8. </w:t>
      </w:r>
      <w:r w:rsidR="0063474D">
        <w:rPr>
          <w:rFonts w:ascii="Times New Roman" w:hAnsi="Times New Roman" w:cs="Times New Roman"/>
          <w:sz w:val="28"/>
          <w:szCs w:val="28"/>
        </w:rPr>
        <w:t xml:space="preserve">Положительные решения муниципальной комиссией могут приниматься исходя из трудной жизненной ситуации. </w:t>
      </w:r>
      <w:proofErr w:type="gramStart"/>
      <w:r w:rsidR="0063474D">
        <w:rPr>
          <w:rFonts w:ascii="Times New Roman" w:hAnsi="Times New Roman" w:cs="Times New Roman"/>
          <w:sz w:val="28"/>
          <w:szCs w:val="28"/>
        </w:rPr>
        <w:t xml:space="preserve">Если в результате комиссионного обследования материально-бытовых условий заявителя и  представленным документам будут установлены обстоятельства ухудшения условий жизнедеятельности граждан, снижения их возможности самостоятельно обеспечивать свои основные жизненные потребности, такие как недостаток средств на своевременную покупку угля из-за продолжительной болезни, смерти членов семьи; отсутствие документов на дом при переоформлении наследства и по другим обоснованным причинам. </w:t>
      </w:r>
      <w:proofErr w:type="gramEnd"/>
    </w:p>
    <w:p w:rsidR="00DE198A" w:rsidRDefault="00DE198A" w:rsidP="00DE198A">
      <w:pPr>
        <w:jc w:val="both"/>
        <w:rPr>
          <w:sz w:val="28"/>
          <w:szCs w:val="28"/>
        </w:rPr>
      </w:pPr>
    </w:p>
    <w:p w:rsidR="00984C5D" w:rsidRPr="00984C5D" w:rsidRDefault="00984C5D" w:rsidP="00984C5D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984C5D">
        <w:rPr>
          <w:b/>
          <w:sz w:val="28"/>
          <w:szCs w:val="28"/>
        </w:rPr>
        <w:t>Порядок обжалования решения комиссии</w:t>
      </w:r>
    </w:p>
    <w:p w:rsidR="00272724" w:rsidRPr="00971EEA" w:rsidRDefault="00984C5D" w:rsidP="00272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724">
        <w:rPr>
          <w:rFonts w:ascii="Times New Roman" w:hAnsi="Times New Roman" w:cs="Times New Roman"/>
          <w:sz w:val="28"/>
          <w:szCs w:val="28"/>
        </w:rPr>
        <w:t>4.1.</w:t>
      </w:r>
      <w:r w:rsidRPr="00984C5D">
        <w:rPr>
          <w:sz w:val="28"/>
          <w:szCs w:val="28"/>
        </w:rPr>
        <w:t xml:space="preserve"> </w:t>
      </w:r>
      <w:r w:rsidR="00272724" w:rsidRPr="00971EEA">
        <w:rPr>
          <w:rFonts w:ascii="Times New Roman" w:hAnsi="Times New Roman" w:cs="Times New Roman"/>
          <w:sz w:val="28"/>
          <w:szCs w:val="28"/>
        </w:rPr>
        <w:t>Зая</w:t>
      </w:r>
      <w:r w:rsidR="00FF6894">
        <w:rPr>
          <w:rFonts w:ascii="Times New Roman" w:hAnsi="Times New Roman" w:cs="Times New Roman"/>
          <w:sz w:val="28"/>
          <w:szCs w:val="28"/>
        </w:rPr>
        <w:t>витель вправе обжаловать решение</w:t>
      </w:r>
      <w:r w:rsidR="0027272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F6894">
        <w:rPr>
          <w:rFonts w:ascii="Times New Roman" w:hAnsi="Times New Roman" w:cs="Times New Roman"/>
          <w:sz w:val="28"/>
          <w:szCs w:val="28"/>
        </w:rPr>
        <w:t>, принято</w:t>
      </w:r>
      <w:r w:rsidR="00272724" w:rsidRPr="00971EEA">
        <w:rPr>
          <w:rFonts w:ascii="Times New Roman" w:hAnsi="Times New Roman" w:cs="Times New Roman"/>
          <w:sz w:val="28"/>
          <w:szCs w:val="28"/>
        </w:rPr>
        <w:t>е по</w:t>
      </w:r>
      <w:r w:rsidR="00FF6894"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заявления и представленного пакета документов</w:t>
      </w:r>
      <w:r w:rsidR="001768DC">
        <w:rPr>
          <w:rFonts w:ascii="Times New Roman" w:hAnsi="Times New Roman" w:cs="Times New Roman"/>
          <w:sz w:val="28"/>
          <w:szCs w:val="28"/>
        </w:rPr>
        <w:t xml:space="preserve">, </w:t>
      </w:r>
      <w:r w:rsidR="00272724" w:rsidRPr="00971EEA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E198A" w:rsidRPr="00984C5D" w:rsidRDefault="00DE198A" w:rsidP="00984C5D">
      <w:pPr>
        <w:jc w:val="both"/>
        <w:rPr>
          <w:sz w:val="28"/>
          <w:szCs w:val="28"/>
        </w:rPr>
      </w:pPr>
    </w:p>
    <w:sectPr w:rsidR="00DE198A" w:rsidRPr="00984C5D" w:rsidSect="004828AE">
      <w:headerReference w:type="even" r:id="rId10"/>
      <w:headerReference w:type="default" r:id="rId11"/>
      <w:pgSz w:w="11906" w:h="16838"/>
      <w:pgMar w:top="1134" w:right="1418" w:bottom="709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F1F" w:rsidRDefault="00933F1F">
      <w:r>
        <w:separator/>
      </w:r>
    </w:p>
  </w:endnote>
  <w:endnote w:type="continuationSeparator" w:id="0">
    <w:p w:rsidR="00933F1F" w:rsidRDefault="0093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F1F" w:rsidRDefault="00933F1F">
      <w:r>
        <w:separator/>
      </w:r>
    </w:p>
  </w:footnote>
  <w:footnote w:type="continuationSeparator" w:id="0">
    <w:p w:rsidR="00933F1F" w:rsidRDefault="0093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5" w:rsidRDefault="009179DB" w:rsidP="00DB594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F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F15" w:rsidRDefault="00072F15" w:rsidP="007B02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5" w:rsidRDefault="00072F15" w:rsidP="007B026D">
    <w:pPr>
      <w:pStyle w:val="a6"/>
      <w:ind w:right="360"/>
    </w:pPr>
  </w:p>
  <w:p w:rsidR="00072F15" w:rsidRDefault="00072F15" w:rsidP="007B02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8F543F4"/>
    <w:multiLevelType w:val="multilevel"/>
    <w:tmpl w:val="53122C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4ACC43A6"/>
    <w:multiLevelType w:val="hybridMultilevel"/>
    <w:tmpl w:val="1B2AA1BE"/>
    <w:lvl w:ilvl="0" w:tplc="583EAA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66F7DCF"/>
    <w:multiLevelType w:val="multilevel"/>
    <w:tmpl w:val="B362265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59A8"/>
    <w:rsid w:val="00016369"/>
    <w:rsid w:val="00017058"/>
    <w:rsid w:val="0002205C"/>
    <w:rsid w:val="000273DD"/>
    <w:rsid w:val="000415E9"/>
    <w:rsid w:val="00044BB2"/>
    <w:rsid w:val="00045A91"/>
    <w:rsid w:val="0005020B"/>
    <w:rsid w:val="00063978"/>
    <w:rsid w:val="000709E4"/>
    <w:rsid w:val="000718E6"/>
    <w:rsid w:val="00072DC2"/>
    <w:rsid w:val="00072F15"/>
    <w:rsid w:val="00080A9F"/>
    <w:rsid w:val="00082099"/>
    <w:rsid w:val="00091D24"/>
    <w:rsid w:val="00094F01"/>
    <w:rsid w:val="000A2411"/>
    <w:rsid w:val="000A2467"/>
    <w:rsid w:val="000A45D5"/>
    <w:rsid w:val="000A4E14"/>
    <w:rsid w:val="000B2648"/>
    <w:rsid w:val="000B2A89"/>
    <w:rsid w:val="000B5FD1"/>
    <w:rsid w:val="000C578A"/>
    <w:rsid w:val="000D393A"/>
    <w:rsid w:val="000D6169"/>
    <w:rsid w:val="000D7D7E"/>
    <w:rsid w:val="000E0AA6"/>
    <w:rsid w:val="000E1736"/>
    <w:rsid w:val="000F38A0"/>
    <w:rsid w:val="00115C89"/>
    <w:rsid w:val="00117089"/>
    <w:rsid w:val="00120E69"/>
    <w:rsid w:val="00125199"/>
    <w:rsid w:val="00130723"/>
    <w:rsid w:val="00135A0D"/>
    <w:rsid w:val="00145BB7"/>
    <w:rsid w:val="00147EA3"/>
    <w:rsid w:val="0015019D"/>
    <w:rsid w:val="001555FB"/>
    <w:rsid w:val="00176788"/>
    <w:rsid w:val="001768DC"/>
    <w:rsid w:val="001772E6"/>
    <w:rsid w:val="001841C4"/>
    <w:rsid w:val="0018717C"/>
    <w:rsid w:val="00196475"/>
    <w:rsid w:val="001A55E0"/>
    <w:rsid w:val="001A6C00"/>
    <w:rsid w:val="001B4F07"/>
    <w:rsid w:val="001B73F9"/>
    <w:rsid w:val="001C0301"/>
    <w:rsid w:val="001D54E5"/>
    <w:rsid w:val="001D67D7"/>
    <w:rsid w:val="001E2CB9"/>
    <w:rsid w:val="001E535E"/>
    <w:rsid w:val="001E53FC"/>
    <w:rsid w:val="001F1DC8"/>
    <w:rsid w:val="001F29E7"/>
    <w:rsid w:val="002016F0"/>
    <w:rsid w:val="00205278"/>
    <w:rsid w:val="00207443"/>
    <w:rsid w:val="00220014"/>
    <w:rsid w:val="002209F3"/>
    <w:rsid w:val="00227DAB"/>
    <w:rsid w:val="00242288"/>
    <w:rsid w:val="00261EFE"/>
    <w:rsid w:val="00264264"/>
    <w:rsid w:val="00272724"/>
    <w:rsid w:val="002762D8"/>
    <w:rsid w:val="0028764F"/>
    <w:rsid w:val="002A2455"/>
    <w:rsid w:val="002A37BD"/>
    <w:rsid w:val="002A7562"/>
    <w:rsid w:val="002B0DD7"/>
    <w:rsid w:val="002B313C"/>
    <w:rsid w:val="002B71B8"/>
    <w:rsid w:val="002C0174"/>
    <w:rsid w:val="002C655D"/>
    <w:rsid w:val="002C6FD4"/>
    <w:rsid w:val="002D189E"/>
    <w:rsid w:val="002D6BAD"/>
    <w:rsid w:val="002D7A8F"/>
    <w:rsid w:val="002E6456"/>
    <w:rsid w:val="002F04E3"/>
    <w:rsid w:val="0030357B"/>
    <w:rsid w:val="003037C3"/>
    <w:rsid w:val="003046E4"/>
    <w:rsid w:val="0032288E"/>
    <w:rsid w:val="003279DB"/>
    <w:rsid w:val="003330A8"/>
    <w:rsid w:val="0033398A"/>
    <w:rsid w:val="00333A54"/>
    <w:rsid w:val="003358A7"/>
    <w:rsid w:val="0034016F"/>
    <w:rsid w:val="003567DE"/>
    <w:rsid w:val="00357C04"/>
    <w:rsid w:val="00361E50"/>
    <w:rsid w:val="00367C1C"/>
    <w:rsid w:val="00386BD8"/>
    <w:rsid w:val="0039274E"/>
    <w:rsid w:val="00393F15"/>
    <w:rsid w:val="003A13E5"/>
    <w:rsid w:val="003A60E2"/>
    <w:rsid w:val="003A6A45"/>
    <w:rsid w:val="003A6F7B"/>
    <w:rsid w:val="003B2E47"/>
    <w:rsid w:val="003D0822"/>
    <w:rsid w:val="003D2890"/>
    <w:rsid w:val="003D5377"/>
    <w:rsid w:val="003D632B"/>
    <w:rsid w:val="003D7BFF"/>
    <w:rsid w:val="003E4D9E"/>
    <w:rsid w:val="003F4104"/>
    <w:rsid w:val="00403139"/>
    <w:rsid w:val="00405273"/>
    <w:rsid w:val="00410875"/>
    <w:rsid w:val="00410A18"/>
    <w:rsid w:val="004168F6"/>
    <w:rsid w:val="00423FE5"/>
    <w:rsid w:val="0042703C"/>
    <w:rsid w:val="0042767A"/>
    <w:rsid w:val="00434CAC"/>
    <w:rsid w:val="004628BB"/>
    <w:rsid w:val="00472E13"/>
    <w:rsid w:val="00475688"/>
    <w:rsid w:val="004757BB"/>
    <w:rsid w:val="004828AE"/>
    <w:rsid w:val="00482A86"/>
    <w:rsid w:val="00485F23"/>
    <w:rsid w:val="00490086"/>
    <w:rsid w:val="00490A84"/>
    <w:rsid w:val="00490FBC"/>
    <w:rsid w:val="004A0EC4"/>
    <w:rsid w:val="004A6F87"/>
    <w:rsid w:val="004B749D"/>
    <w:rsid w:val="004C0528"/>
    <w:rsid w:val="004C0E39"/>
    <w:rsid w:val="004C3A31"/>
    <w:rsid w:val="004C793D"/>
    <w:rsid w:val="004F29DF"/>
    <w:rsid w:val="00504231"/>
    <w:rsid w:val="00512DDB"/>
    <w:rsid w:val="00523142"/>
    <w:rsid w:val="00527693"/>
    <w:rsid w:val="00550B1A"/>
    <w:rsid w:val="00550BE1"/>
    <w:rsid w:val="00563CA8"/>
    <w:rsid w:val="00571D74"/>
    <w:rsid w:val="005827E4"/>
    <w:rsid w:val="00586C7C"/>
    <w:rsid w:val="0059215C"/>
    <w:rsid w:val="005A3125"/>
    <w:rsid w:val="005A587D"/>
    <w:rsid w:val="005B1B40"/>
    <w:rsid w:val="005B74CE"/>
    <w:rsid w:val="005C2456"/>
    <w:rsid w:val="005C26FE"/>
    <w:rsid w:val="005C2B1C"/>
    <w:rsid w:val="005C4891"/>
    <w:rsid w:val="005D0461"/>
    <w:rsid w:val="005D0592"/>
    <w:rsid w:val="005D5D79"/>
    <w:rsid w:val="005D78BB"/>
    <w:rsid w:val="005E25E6"/>
    <w:rsid w:val="005E48CC"/>
    <w:rsid w:val="005E5836"/>
    <w:rsid w:val="005E78BA"/>
    <w:rsid w:val="005F0D16"/>
    <w:rsid w:val="005F643E"/>
    <w:rsid w:val="00600A1B"/>
    <w:rsid w:val="0061518C"/>
    <w:rsid w:val="0062245F"/>
    <w:rsid w:val="00623A23"/>
    <w:rsid w:val="00630013"/>
    <w:rsid w:val="00630EA7"/>
    <w:rsid w:val="0063159D"/>
    <w:rsid w:val="0063474D"/>
    <w:rsid w:val="0064023A"/>
    <w:rsid w:val="006458AC"/>
    <w:rsid w:val="00651491"/>
    <w:rsid w:val="006573F6"/>
    <w:rsid w:val="00663D9A"/>
    <w:rsid w:val="00667C60"/>
    <w:rsid w:val="006709D7"/>
    <w:rsid w:val="00674608"/>
    <w:rsid w:val="00680E9D"/>
    <w:rsid w:val="00683B56"/>
    <w:rsid w:val="00696917"/>
    <w:rsid w:val="00697E74"/>
    <w:rsid w:val="006A1FAC"/>
    <w:rsid w:val="006A268C"/>
    <w:rsid w:val="006A558D"/>
    <w:rsid w:val="006A718F"/>
    <w:rsid w:val="006B0F40"/>
    <w:rsid w:val="006B7AB3"/>
    <w:rsid w:val="006C4CC9"/>
    <w:rsid w:val="006D52A9"/>
    <w:rsid w:val="006F21E7"/>
    <w:rsid w:val="007019CC"/>
    <w:rsid w:val="007048CF"/>
    <w:rsid w:val="00706C05"/>
    <w:rsid w:val="00722EFB"/>
    <w:rsid w:val="00723C64"/>
    <w:rsid w:val="007301D1"/>
    <w:rsid w:val="007369BA"/>
    <w:rsid w:val="00740A36"/>
    <w:rsid w:val="00752818"/>
    <w:rsid w:val="00752CA7"/>
    <w:rsid w:val="0075471C"/>
    <w:rsid w:val="007649B0"/>
    <w:rsid w:val="00773D2A"/>
    <w:rsid w:val="00775B56"/>
    <w:rsid w:val="0077695B"/>
    <w:rsid w:val="0079756D"/>
    <w:rsid w:val="00797C45"/>
    <w:rsid w:val="007A1B76"/>
    <w:rsid w:val="007A4365"/>
    <w:rsid w:val="007A4787"/>
    <w:rsid w:val="007B026D"/>
    <w:rsid w:val="007B7CB8"/>
    <w:rsid w:val="007D6636"/>
    <w:rsid w:val="007F0408"/>
    <w:rsid w:val="007F3F9B"/>
    <w:rsid w:val="007F5C3C"/>
    <w:rsid w:val="008061CD"/>
    <w:rsid w:val="00811437"/>
    <w:rsid w:val="00823501"/>
    <w:rsid w:val="00823EF9"/>
    <w:rsid w:val="008243AB"/>
    <w:rsid w:val="0082481D"/>
    <w:rsid w:val="00826B71"/>
    <w:rsid w:val="0083477E"/>
    <w:rsid w:val="008458D8"/>
    <w:rsid w:val="00847E0B"/>
    <w:rsid w:val="0085467B"/>
    <w:rsid w:val="008566C6"/>
    <w:rsid w:val="00860956"/>
    <w:rsid w:val="00865E62"/>
    <w:rsid w:val="008771F6"/>
    <w:rsid w:val="0088696D"/>
    <w:rsid w:val="00890994"/>
    <w:rsid w:val="008950AF"/>
    <w:rsid w:val="00897E64"/>
    <w:rsid w:val="008A3FFB"/>
    <w:rsid w:val="008A7E0D"/>
    <w:rsid w:val="008C0FF8"/>
    <w:rsid w:val="008D2D2E"/>
    <w:rsid w:val="008E0813"/>
    <w:rsid w:val="008E58B0"/>
    <w:rsid w:val="008E6960"/>
    <w:rsid w:val="008E7772"/>
    <w:rsid w:val="008F0682"/>
    <w:rsid w:val="008F62A9"/>
    <w:rsid w:val="00912C78"/>
    <w:rsid w:val="009179DB"/>
    <w:rsid w:val="009220D6"/>
    <w:rsid w:val="009326AE"/>
    <w:rsid w:val="00933F1F"/>
    <w:rsid w:val="009425FB"/>
    <w:rsid w:val="00943515"/>
    <w:rsid w:val="00944D79"/>
    <w:rsid w:val="00950A25"/>
    <w:rsid w:val="009529D9"/>
    <w:rsid w:val="0095378B"/>
    <w:rsid w:val="009540F9"/>
    <w:rsid w:val="00955484"/>
    <w:rsid w:val="0095674C"/>
    <w:rsid w:val="00957AA9"/>
    <w:rsid w:val="0096284E"/>
    <w:rsid w:val="0096703E"/>
    <w:rsid w:val="00974C1E"/>
    <w:rsid w:val="009777C1"/>
    <w:rsid w:val="00984C5D"/>
    <w:rsid w:val="00987A39"/>
    <w:rsid w:val="00990C04"/>
    <w:rsid w:val="009953C5"/>
    <w:rsid w:val="00995E91"/>
    <w:rsid w:val="00997D80"/>
    <w:rsid w:val="009A3D72"/>
    <w:rsid w:val="009A474B"/>
    <w:rsid w:val="009A608A"/>
    <w:rsid w:val="009B0200"/>
    <w:rsid w:val="009B455B"/>
    <w:rsid w:val="009B7B5A"/>
    <w:rsid w:val="009E06ED"/>
    <w:rsid w:val="009E22BF"/>
    <w:rsid w:val="009E4720"/>
    <w:rsid w:val="00A036A7"/>
    <w:rsid w:val="00A07233"/>
    <w:rsid w:val="00A07512"/>
    <w:rsid w:val="00A07939"/>
    <w:rsid w:val="00A21F60"/>
    <w:rsid w:val="00A23236"/>
    <w:rsid w:val="00A2333A"/>
    <w:rsid w:val="00A252E6"/>
    <w:rsid w:val="00A351F0"/>
    <w:rsid w:val="00A35516"/>
    <w:rsid w:val="00A379BC"/>
    <w:rsid w:val="00A4502F"/>
    <w:rsid w:val="00A57EE5"/>
    <w:rsid w:val="00A60629"/>
    <w:rsid w:val="00A63A33"/>
    <w:rsid w:val="00A75EC1"/>
    <w:rsid w:val="00A84558"/>
    <w:rsid w:val="00A86DBC"/>
    <w:rsid w:val="00A877EE"/>
    <w:rsid w:val="00A9054C"/>
    <w:rsid w:val="00A90778"/>
    <w:rsid w:val="00AA65FD"/>
    <w:rsid w:val="00AB240B"/>
    <w:rsid w:val="00AB29A2"/>
    <w:rsid w:val="00AB7E11"/>
    <w:rsid w:val="00AC2C00"/>
    <w:rsid w:val="00AC394B"/>
    <w:rsid w:val="00AD6648"/>
    <w:rsid w:val="00B00F91"/>
    <w:rsid w:val="00B0246C"/>
    <w:rsid w:val="00B26CAB"/>
    <w:rsid w:val="00B30352"/>
    <w:rsid w:val="00B427C2"/>
    <w:rsid w:val="00B447B6"/>
    <w:rsid w:val="00B44CE7"/>
    <w:rsid w:val="00B46202"/>
    <w:rsid w:val="00B5096B"/>
    <w:rsid w:val="00B5391C"/>
    <w:rsid w:val="00B54976"/>
    <w:rsid w:val="00B6376A"/>
    <w:rsid w:val="00B67BF6"/>
    <w:rsid w:val="00B91794"/>
    <w:rsid w:val="00B9351C"/>
    <w:rsid w:val="00BA49B4"/>
    <w:rsid w:val="00BB1C89"/>
    <w:rsid w:val="00BB6D4D"/>
    <w:rsid w:val="00BC743B"/>
    <w:rsid w:val="00BC792A"/>
    <w:rsid w:val="00BC7C45"/>
    <w:rsid w:val="00BD27AD"/>
    <w:rsid w:val="00BD30D9"/>
    <w:rsid w:val="00BD65C8"/>
    <w:rsid w:val="00BE450F"/>
    <w:rsid w:val="00BF60B0"/>
    <w:rsid w:val="00C03FFA"/>
    <w:rsid w:val="00C05DF9"/>
    <w:rsid w:val="00C2013F"/>
    <w:rsid w:val="00C24B28"/>
    <w:rsid w:val="00C24C50"/>
    <w:rsid w:val="00C258BB"/>
    <w:rsid w:val="00C27C6C"/>
    <w:rsid w:val="00C431AD"/>
    <w:rsid w:val="00C53CB8"/>
    <w:rsid w:val="00C6752E"/>
    <w:rsid w:val="00C76ADF"/>
    <w:rsid w:val="00C803C1"/>
    <w:rsid w:val="00C93F84"/>
    <w:rsid w:val="00CA7344"/>
    <w:rsid w:val="00CB176C"/>
    <w:rsid w:val="00CC2673"/>
    <w:rsid w:val="00CC2BDF"/>
    <w:rsid w:val="00CE1A6F"/>
    <w:rsid w:val="00CE252A"/>
    <w:rsid w:val="00CE3C99"/>
    <w:rsid w:val="00CE54D3"/>
    <w:rsid w:val="00CF227A"/>
    <w:rsid w:val="00CF3423"/>
    <w:rsid w:val="00D07416"/>
    <w:rsid w:val="00D11F05"/>
    <w:rsid w:val="00D24479"/>
    <w:rsid w:val="00D248B4"/>
    <w:rsid w:val="00D2605B"/>
    <w:rsid w:val="00D31D81"/>
    <w:rsid w:val="00D4093A"/>
    <w:rsid w:val="00D45199"/>
    <w:rsid w:val="00D462D2"/>
    <w:rsid w:val="00D46E19"/>
    <w:rsid w:val="00D47C60"/>
    <w:rsid w:val="00D61E61"/>
    <w:rsid w:val="00D62AEA"/>
    <w:rsid w:val="00D71981"/>
    <w:rsid w:val="00D87338"/>
    <w:rsid w:val="00D879F9"/>
    <w:rsid w:val="00DA42B4"/>
    <w:rsid w:val="00DA6A63"/>
    <w:rsid w:val="00DB47C4"/>
    <w:rsid w:val="00DB5101"/>
    <w:rsid w:val="00DB5946"/>
    <w:rsid w:val="00DD2A19"/>
    <w:rsid w:val="00DD5A3F"/>
    <w:rsid w:val="00DE198A"/>
    <w:rsid w:val="00DE2D21"/>
    <w:rsid w:val="00DE30E1"/>
    <w:rsid w:val="00DF154F"/>
    <w:rsid w:val="00DF2315"/>
    <w:rsid w:val="00DF3643"/>
    <w:rsid w:val="00E00EE0"/>
    <w:rsid w:val="00E14658"/>
    <w:rsid w:val="00E154C9"/>
    <w:rsid w:val="00E16952"/>
    <w:rsid w:val="00E21451"/>
    <w:rsid w:val="00E222FF"/>
    <w:rsid w:val="00E23CEC"/>
    <w:rsid w:val="00E33CEE"/>
    <w:rsid w:val="00E3474F"/>
    <w:rsid w:val="00E35C30"/>
    <w:rsid w:val="00E37367"/>
    <w:rsid w:val="00E374FD"/>
    <w:rsid w:val="00E418D6"/>
    <w:rsid w:val="00E43D78"/>
    <w:rsid w:val="00E51A34"/>
    <w:rsid w:val="00E5503F"/>
    <w:rsid w:val="00E55BA8"/>
    <w:rsid w:val="00E55CE2"/>
    <w:rsid w:val="00E56963"/>
    <w:rsid w:val="00E57740"/>
    <w:rsid w:val="00E66274"/>
    <w:rsid w:val="00E67985"/>
    <w:rsid w:val="00E703C5"/>
    <w:rsid w:val="00E71C9C"/>
    <w:rsid w:val="00E86125"/>
    <w:rsid w:val="00E87266"/>
    <w:rsid w:val="00E9548A"/>
    <w:rsid w:val="00E9554F"/>
    <w:rsid w:val="00E96180"/>
    <w:rsid w:val="00EA0AB7"/>
    <w:rsid w:val="00EB343B"/>
    <w:rsid w:val="00EB498B"/>
    <w:rsid w:val="00ED2869"/>
    <w:rsid w:val="00EF5EB5"/>
    <w:rsid w:val="00F108AC"/>
    <w:rsid w:val="00F127AE"/>
    <w:rsid w:val="00F15A07"/>
    <w:rsid w:val="00F22F05"/>
    <w:rsid w:val="00F42306"/>
    <w:rsid w:val="00F473CE"/>
    <w:rsid w:val="00F5184F"/>
    <w:rsid w:val="00F524C2"/>
    <w:rsid w:val="00F526EE"/>
    <w:rsid w:val="00F53E13"/>
    <w:rsid w:val="00F54513"/>
    <w:rsid w:val="00F57569"/>
    <w:rsid w:val="00F73B1E"/>
    <w:rsid w:val="00F73D13"/>
    <w:rsid w:val="00F74B6E"/>
    <w:rsid w:val="00F74ED8"/>
    <w:rsid w:val="00F76534"/>
    <w:rsid w:val="00F7684F"/>
    <w:rsid w:val="00F828DE"/>
    <w:rsid w:val="00F8524C"/>
    <w:rsid w:val="00F954A9"/>
    <w:rsid w:val="00FA4D55"/>
    <w:rsid w:val="00FB3938"/>
    <w:rsid w:val="00FC1B01"/>
    <w:rsid w:val="00FC3C1C"/>
    <w:rsid w:val="00FD665F"/>
    <w:rsid w:val="00FD711C"/>
    <w:rsid w:val="00FE2AEF"/>
    <w:rsid w:val="00FE2DFB"/>
    <w:rsid w:val="00FE37B5"/>
    <w:rsid w:val="00FF54E1"/>
    <w:rsid w:val="00FF6894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C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34CAC"/>
    <w:pPr>
      <w:keepNext/>
      <w:spacing w:line="360" w:lineRule="atLeast"/>
      <w:ind w:right="-716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67B"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5467B"/>
    <w:rPr>
      <w:rFonts w:ascii="Cambria" w:hAnsi="Cambria"/>
    </w:rPr>
  </w:style>
  <w:style w:type="table" w:styleId="a3">
    <w:name w:val="Table Grid"/>
    <w:basedOn w:val="a1"/>
    <w:uiPriority w:val="99"/>
    <w:rsid w:val="00434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4976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67B"/>
    <w:rPr>
      <w:sz w:val="2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5467B"/>
    <w:rPr>
      <w:sz w:val="24"/>
    </w:rPr>
  </w:style>
  <w:style w:type="character" w:styleId="a8">
    <w:name w:val="page number"/>
    <w:basedOn w:val="a0"/>
    <w:uiPriority w:val="99"/>
    <w:rsid w:val="007B026D"/>
    <w:rPr>
      <w:rFonts w:cs="Times New Roman"/>
    </w:rPr>
  </w:style>
  <w:style w:type="paragraph" w:styleId="a9">
    <w:name w:val="footer"/>
    <w:basedOn w:val="a"/>
    <w:link w:val="aa"/>
    <w:uiPriority w:val="99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5467B"/>
    <w:rPr>
      <w:sz w:val="24"/>
    </w:rPr>
  </w:style>
  <w:style w:type="paragraph" w:styleId="ab">
    <w:name w:val="List Paragraph"/>
    <w:basedOn w:val="a"/>
    <w:uiPriority w:val="99"/>
    <w:qFormat/>
    <w:rsid w:val="008458D8"/>
    <w:pPr>
      <w:ind w:left="720"/>
      <w:contextualSpacing/>
    </w:pPr>
  </w:style>
  <w:style w:type="paragraph" w:customStyle="1" w:styleId="ConsPlusTitle">
    <w:name w:val="ConsPlusTitle"/>
    <w:uiPriority w:val="99"/>
    <w:rsid w:val="007A1B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A1B7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C4CC9"/>
    <w:rPr>
      <w:rFonts w:ascii="Calibri" w:hAnsi="Calibri"/>
      <w:lang w:eastAsia="en-US"/>
    </w:rPr>
  </w:style>
  <w:style w:type="character" w:customStyle="1" w:styleId="ac">
    <w:name w:val="Сноска_"/>
    <w:basedOn w:val="a0"/>
    <w:link w:val="ad"/>
    <w:rsid w:val="009326AE"/>
    <w:rPr>
      <w:shd w:val="clear" w:color="auto" w:fill="FFFFFF"/>
    </w:rPr>
  </w:style>
  <w:style w:type="paragraph" w:customStyle="1" w:styleId="ad">
    <w:name w:val="Сноска"/>
    <w:basedOn w:val="a"/>
    <w:link w:val="ac"/>
    <w:rsid w:val="009326AE"/>
    <w:pPr>
      <w:widowControl w:val="0"/>
      <w:shd w:val="clear" w:color="auto" w:fill="FFFFFF"/>
      <w:spacing w:after="240" w:line="274" w:lineRule="exact"/>
    </w:pPr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F473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3CE"/>
    <w:pPr>
      <w:widowControl w:val="0"/>
      <w:shd w:val="clear" w:color="auto" w:fill="FFFFFF"/>
      <w:spacing w:line="269" w:lineRule="exact"/>
      <w:jc w:val="center"/>
    </w:pPr>
    <w:rPr>
      <w:sz w:val="22"/>
      <w:szCs w:val="22"/>
    </w:rPr>
  </w:style>
  <w:style w:type="paragraph" w:styleId="ae">
    <w:name w:val="Normal (Web)"/>
    <w:basedOn w:val="a"/>
    <w:uiPriority w:val="99"/>
    <w:unhideWhenUsed/>
    <w:rsid w:val="001D67D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27272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2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4C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34CAC"/>
    <w:pPr>
      <w:keepNext/>
      <w:spacing w:line="360" w:lineRule="atLeast"/>
      <w:ind w:right="-716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67B"/>
    <w:rPr>
      <w:rFonts w:ascii="Cambria" w:hAnsi="Cambria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5467B"/>
    <w:rPr>
      <w:rFonts w:ascii="Cambria" w:hAnsi="Cambria"/>
    </w:rPr>
  </w:style>
  <w:style w:type="table" w:styleId="a3">
    <w:name w:val="Table Grid"/>
    <w:basedOn w:val="a1"/>
    <w:uiPriority w:val="99"/>
    <w:rsid w:val="00434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4976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467B"/>
    <w:rPr>
      <w:sz w:val="2"/>
    </w:rPr>
  </w:style>
  <w:style w:type="paragraph" w:styleId="a6">
    <w:name w:val="header"/>
    <w:basedOn w:val="a"/>
    <w:link w:val="a7"/>
    <w:uiPriority w:val="99"/>
    <w:rsid w:val="007B02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5467B"/>
    <w:rPr>
      <w:sz w:val="24"/>
    </w:rPr>
  </w:style>
  <w:style w:type="character" w:styleId="a8">
    <w:name w:val="page number"/>
    <w:basedOn w:val="a0"/>
    <w:uiPriority w:val="99"/>
    <w:rsid w:val="007B026D"/>
    <w:rPr>
      <w:rFonts w:cs="Times New Roman"/>
    </w:rPr>
  </w:style>
  <w:style w:type="paragraph" w:styleId="a9">
    <w:name w:val="footer"/>
    <w:basedOn w:val="a"/>
    <w:link w:val="aa"/>
    <w:uiPriority w:val="99"/>
    <w:rsid w:val="001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5467B"/>
    <w:rPr>
      <w:sz w:val="24"/>
    </w:rPr>
  </w:style>
  <w:style w:type="paragraph" w:styleId="ab">
    <w:name w:val="List Paragraph"/>
    <w:basedOn w:val="a"/>
    <w:uiPriority w:val="99"/>
    <w:qFormat/>
    <w:rsid w:val="008458D8"/>
    <w:pPr>
      <w:ind w:left="720"/>
      <w:contextualSpacing/>
    </w:pPr>
  </w:style>
  <w:style w:type="paragraph" w:customStyle="1" w:styleId="ConsPlusTitle">
    <w:name w:val="ConsPlusTitle"/>
    <w:uiPriority w:val="99"/>
    <w:rsid w:val="007A1B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A1B7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C4CC9"/>
    <w:rPr>
      <w:rFonts w:ascii="Calibri" w:hAnsi="Calibri"/>
      <w:lang w:eastAsia="en-US"/>
    </w:rPr>
  </w:style>
  <w:style w:type="character" w:customStyle="1" w:styleId="ac">
    <w:name w:val="Сноска_"/>
    <w:basedOn w:val="a0"/>
    <w:link w:val="ad"/>
    <w:rsid w:val="009326AE"/>
    <w:rPr>
      <w:shd w:val="clear" w:color="auto" w:fill="FFFFFF"/>
    </w:rPr>
  </w:style>
  <w:style w:type="paragraph" w:customStyle="1" w:styleId="ad">
    <w:name w:val="Сноска"/>
    <w:basedOn w:val="a"/>
    <w:link w:val="ac"/>
    <w:rsid w:val="009326AE"/>
    <w:pPr>
      <w:widowControl w:val="0"/>
      <w:shd w:val="clear" w:color="auto" w:fill="FFFFFF"/>
      <w:spacing w:after="240" w:line="274" w:lineRule="exact"/>
    </w:pPr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F473C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3CE"/>
    <w:pPr>
      <w:widowControl w:val="0"/>
      <w:shd w:val="clear" w:color="auto" w:fill="FFFFFF"/>
      <w:spacing w:line="269" w:lineRule="exact"/>
      <w:jc w:val="center"/>
    </w:pPr>
    <w:rPr>
      <w:sz w:val="22"/>
      <w:szCs w:val="22"/>
    </w:rPr>
  </w:style>
  <w:style w:type="paragraph" w:styleId="ae">
    <w:name w:val="Normal (Web)"/>
    <w:basedOn w:val="a"/>
    <w:uiPriority w:val="99"/>
    <w:unhideWhenUsed/>
    <w:rsid w:val="001D67D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27272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E0CC6-A707-494B-9BC0-2F587A23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2019-06-18T03:47:00Z</cp:lastPrinted>
  <dcterms:created xsi:type="dcterms:W3CDTF">2019-07-03T07:11:00Z</dcterms:created>
  <dcterms:modified xsi:type="dcterms:W3CDTF">2019-07-03T07:11:00Z</dcterms:modified>
</cp:coreProperties>
</file>